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21E8" w14:textId="77777777" w:rsidR="00A02231" w:rsidRDefault="00000000" w:rsidP="008B4CDF">
      <w:r>
        <w:rPr>
          <w:noProof/>
        </w:rPr>
        <mc:AlternateContent>
          <mc:Choice Requires="wps">
            <w:drawing>
              <wp:anchor distT="0" distB="0" distL="114300" distR="114300" simplePos="0" relativeHeight="251653632" behindDoc="0" locked="0" layoutInCell="1" allowOverlap="1" wp14:anchorId="31E802B8" wp14:editId="2CBD13F4">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31DBA11" w14:textId="7B4F26CA" w:rsidR="00A02231" w:rsidRDefault="00A02231">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1E802B8"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363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531DBA11" w14:textId="7B4F26CA" w:rsidR="00A02231" w:rsidRDefault="00A02231">
                      <w:pPr>
                        <w:spacing w:line="240" w:lineRule="auto"/>
                        <w:contextualSpacing/>
                        <w:jc w:val="left"/>
                      </w:pPr>
                    </w:p>
                  </w:txbxContent>
                </v:textbox>
                <w10:wrap anchorx="margin" anchory="page"/>
              </v:shape>
            </w:pict>
          </mc:Fallback>
        </mc:AlternateContent>
      </w:r>
    </w:p>
    <w:p w14:paraId="3E9BC17C" w14:textId="77777777" w:rsidR="00CD4B81" w:rsidRPr="009E2EA7" w:rsidRDefault="00CD4B81" w:rsidP="007E570E">
      <w:pPr>
        <w:pStyle w:val="NoSpacing"/>
      </w:pPr>
      <w:r w:rsidRPr="009E2EA7">
        <w:tab/>
      </w:r>
    </w:p>
    <w:p w14:paraId="785A83CA" w14:textId="77777777"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2848" behindDoc="1" locked="0" layoutInCell="1" allowOverlap="1" wp14:anchorId="34AC2F07" wp14:editId="4C94F569">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09979D22" wp14:editId="1873C89E">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p>
    <w:p w14:paraId="437EE31B" w14:textId="77777777" w:rsidR="00CD4B81" w:rsidRPr="009E2EA7" w:rsidRDefault="00CD4B81" w:rsidP="00CD4B81">
      <w:pPr>
        <w:spacing w:after="1" w:line="259" w:lineRule="auto"/>
        <w:ind w:left="10" w:right="34" w:hanging="10"/>
        <w:jc w:val="right"/>
        <w:rPr>
          <w:rFonts w:ascii="Mulish SemiBold" w:hAnsi="Mulish SemiBold"/>
          <w:b/>
          <w:bCs/>
          <w:szCs w:val="18"/>
        </w:rPr>
      </w:pPr>
    </w:p>
    <w:p w14:paraId="75DB4D0F"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સુવિધા કરાર</w:t>
      </w:r>
    </w:p>
    <w:p w14:paraId="792838E0"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71AD01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AE507B"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આ સુવિધા કરાર, અનુસૂચિ I માં દર્શાવેલ દિવસ, મહિનો, વર્ષ અને સ્થળ પર અનુસૂચિ I માં દર્શાવેલ ઋણ લેનાર(ઓ) તરીકે ઉલ્લેખિત વ્યક્તિ(ઓ) વચ્ચે કરવામાં આવ્યો છે, જે અભિવ્યક્તિ, જ્યાં સુધી તે વિષય અથવા સંદર્ભથી વિપરીત ન હોય, તેમાં તેના અનુગામીઓ અને પ્રથમ ભાગના પરવાનગી પામેલા સોંપણીઓનો સમાવેશ થશે;</w:t>
      </w:r>
    </w:p>
    <w:p w14:paraId="0C527320"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2175097"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અને</w:t>
      </w:r>
    </w:p>
    <w:p w14:paraId="637B9302"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6C3B1FC"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ICICI બેંક લિમિટેડ, કંપનીઝ એક્ટ, 2013 ના અર્થમાં એક કંપની અને બેંકિંગ રેગ્યુલેશન એક્ટ, 1949 ના અર્થમાં એક બેંકિંગ કંપની છે, જેની નોંધણી ICICI બેંક ટાવર, ચકલી સર્કલ પાસે, ઓલ્ડ પાદરા રોડ, વડોદરા, ગુજરાત - 390 007 ખાતે છે અને તેની કોર્પોરેટ ઓફિસ ICICI બેંક ટાવર્સ, બાંદ્રા કુર્લા કોમ્પ્લેક્સ, મુંબઈ, મહારાષ્ટ્ર - 400 051 ખાતે છે અને અન્ય બાબતોની સાથે, અનુસૂચિ I માં ઉલ્લેખિત સ્થળે શાખા/ઓફિસ છે (</w:t>
      </w:r>
      <w:r w:rsidRPr="007E570E">
        <w:rPr>
          <w:rFonts w:ascii="Mulish SemiBold" w:hAnsi="Mulish SemiBold" w:hint="eastAsia"/>
          <w:szCs w:val="18"/>
        </w:rPr>
        <w:t>"</w:t>
      </w:r>
      <w:r w:rsidRPr="007E570E">
        <w:rPr>
          <w:rFonts w:ascii="Mulish SemiBold" w:hAnsi="Mulish SemiBold"/>
          <w:szCs w:val="18"/>
        </w:rPr>
        <w:t>આઈ.સી.આઈ.સી.આઈ. બેંક</w:t>
      </w:r>
      <w:r w:rsidRPr="007E570E">
        <w:rPr>
          <w:rFonts w:ascii="Mulish SemiBold" w:hAnsi="Mulish SemiBold" w:hint="eastAsia"/>
          <w:szCs w:val="18"/>
        </w:rPr>
        <w:t>"</w:t>
      </w:r>
      <w:r w:rsidRPr="007E570E">
        <w:rPr>
          <w:rFonts w:ascii="Mulish SemiBold" w:hAnsi="Mulish SemiBold"/>
          <w:szCs w:val="18"/>
        </w:rPr>
        <w:t xml:space="preserve">અથવા "બેંક", જે અભિવ્યક્તિ, જ્યાં સુધી તે વિષય અથવા સંદર્ભથી વિપરીત ન હોય, તેમાં બીજા ભાગના તેના અનુગામીઓ અને સોંપાયેલાઓનો સમાવેશ થશે.  </w:t>
      </w:r>
    </w:p>
    <w:p w14:paraId="6C8FC67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2BEC795"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અને</w:t>
      </w:r>
    </w:p>
    <w:p w14:paraId="4BFB8A0D" w14:textId="77777777" w:rsidR="00CD4B81" w:rsidRPr="007E570E" w:rsidRDefault="00CD4B81" w:rsidP="00CD4B81">
      <w:pPr>
        <w:spacing w:after="1" w:line="259" w:lineRule="auto"/>
        <w:ind w:left="811"/>
        <w:jc w:val="center"/>
        <w:rPr>
          <w:rFonts w:ascii="Mulish SemiBold" w:hAnsi="Mulish SemiBold"/>
          <w:szCs w:val="18"/>
        </w:rPr>
      </w:pPr>
    </w:p>
    <w:p w14:paraId="0BEBF648" w14:textId="77777777"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SBFC ફાઇનાન્સ લિમિટેડ, કંપનીઝ એક્ટ, ૧૯૫૬ ના અર્થમાં એક કંપની, જેની નોંધણી કરાયેલ ઓફિસ ૧૦૩, પહેલો માળ, C&amp;B સ્ક્વેર, સંગમ કોમ્પ્લેક્સ ખાતે છે.અંધેરી કુર્લા રોડ, ગામ ચકલા,અંધેરી (પૂર્વ), મુંબઈ - ૪૦૦૦૫૯, અનુસૂચિ I માં ઉલ્લેખિત સ્થળે શાખા/કાર્યાલય (</w:t>
      </w:r>
      <w:r w:rsidR="00CD4B81" w:rsidRPr="007E570E">
        <w:rPr>
          <w:rFonts w:ascii="Mulish SemiBold" w:hAnsi="Mulish SemiBold" w:hint="eastAsia"/>
          <w:szCs w:val="18"/>
        </w:rPr>
        <w:t>"</w:t>
      </w:r>
      <w:r w:rsidR="00CD4B81" w:rsidRPr="007E570E">
        <w:rPr>
          <w:rFonts w:ascii="Mulish SemiBold" w:hAnsi="Mulish SemiBold"/>
          <w:szCs w:val="18"/>
        </w:rPr>
        <w:t>એનબીએફસી</w:t>
      </w:r>
      <w:r w:rsidR="00CD4B81" w:rsidRPr="007E570E">
        <w:rPr>
          <w:rFonts w:ascii="Mulish SemiBold" w:hAnsi="Mulish SemiBold" w:hint="eastAsia"/>
          <w:szCs w:val="18"/>
        </w:rPr>
        <w:t>"</w:t>
      </w:r>
      <w:r w:rsidR="00CD4B81" w:rsidRPr="007E570E">
        <w:rPr>
          <w:rFonts w:ascii="Mulish SemiBold" w:hAnsi="Mulish SemiBold"/>
          <w:szCs w:val="18"/>
        </w:rPr>
        <w:t>, જે અભિવ્યક્તિ, જ્યાં સુધી તે વિષય અથવા સંદર્ભથી વિપરીત ન હોય, તેમાં ત્રીજા ભાગના તેના અનુગામીઓ અને સોંપણીઓ શામેલ હશે.</w:t>
      </w:r>
    </w:p>
    <w:p w14:paraId="7653EEA9" w14:textId="77777777" w:rsidR="00CD4B81" w:rsidRPr="007E570E" w:rsidRDefault="00CD4B81" w:rsidP="00CD4B81">
      <w:pPr>
        <w:spacing w:after="1" w:line="259" w:lineRule="auto"/>
        <w:ind w:left="811"/>
        <w:rPr>
          <w:rFonts w:ascii="Mulish SemiBold" w:hAnsi="Mulish SemiBold"/>
          <w:szCs w:val="18"/>
        </w:rPr>
      </w:pPr>
    </w:p>
    <w:p w14:paraId="0CF7C6AE"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ઉપરોક્ત દરેક પક્ષને હવે પછી વ્યક્તિગત રીતે પક્ષકાર તરીકે ઓળખવામાં આવશે અને સામૂહિક રીતે પક્ષકાર તરીકે ઓળખવામાં આવશે. બેંક અને NBFC ને હવે પછી સામૂહિક રીતે ધિરાણકર્તા તરીકે ઓળખવામાં આવશે.</w:t>
      </w:r>
    </w:p>
    <w:p w14:paraId="188DA94D" w14:textId="77777777" w:rsidR="00CD4B81" w:rsidRPr="007E570E" w:rsidRDefault="00CD4B81" w:rsidP="00CD4B81">
      <w:pPr>
        <w:spacing w:after="1" w:line="259" w:lineRule="auto"/>
        <w:ind w:left="811"/>
        <w:rPr>
          <w:rFonts w:ascii="Mulish SemiBold" w:hAnsi="Mulish SemiBold"/>
          <w:szCs w:val="18"/>
        </w:rPr>
      </w:pPr>
    </w:p>
    <w:p w14:paraId="0DA4A945"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જ્યાં:</w:t>
      </w:r>
    </w:p>
    <w:p w14:paraId="00FE7BAF" w14:textId="77777777" w:rsidR="00CD4B81" w:rsidRPr="007E570E" w:rsidRDefault="00CD4B81" w:rsidP="00CD4B81">
      <w:pPr>
        <w:spacing w:after="1" w:line="259" w:lineRule="auto"/>
        <w:ind w:left="811"/>
        <w:rPr>
          <w:rFonts w:ascii="Mulish SemiBold" w:hAnsi="Mulish SemiBold"/>
          <w:szCs w:val="18"/>
        </w:rPr>
      </w:pPr>
    </w:p>
    <w:p w14:paraId="3DDBA438"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રિઝર્વ બેંક ઓફ ઇન્ડિયા (વાણિજ્યિક બેંકો - ક્રેડિટ રિસ્કનું ટ્રાન્સફર અને વિતરણ) નિર્દેશો, 2025, તારીખ 28 નવેમ્બર, 2025, અને રિઝર્વ બેંક ઓફ ઇન્ડિયા (NBFC - ક્રેડિટ રિસ્કનું ટ્રાન્સફર અને વિતરણ) નિર્દેશો, 2025 તારીખ 28 નવેમ્બર, 2025 હેઠળ સહ-ધિરાણ આપવાના હેતુ માટે NBFC એ બેંક સાથે સહ-ધિરાણ વ્યવસ્થા કરી છે, જે RBI દ્વારા સમયાંતરે સુધારેલા/સુધારેલા છે.</w:t>
      </w:r>
      <w:r w:rsidRPr="007E570E">
        <w:rPr>
          <w:rFonts w:ascii="Mulish SemiBold" w:hAnsi="Mulish SemiBold"/>
          <w:szCs w:val="18"/>
          <w:highlight w:val="yellow"/>
        </w:rPr>
        <w:t>.</w:t>
      </w:r>
      <w:r w:rsidRPr="007E570E">
        <w:rPr>
          <w:rFonts w:ascii="Mulish SemiBold" w:hAnsi="Mulish SemiBold"/>
          <w:szCs w:val="18"/>
        </w:rPr>
        <w:t>આવી સહ-ધિરાણ વ્યવસ્થા માટે લાગુ પડતી શરતો નીચે કલમ 2.1 માં દર્શાવેલ છે.</w:t>
      </w:r>
    </w:p>
    <w:p w14:paraId="2E37C24D"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બેંક અને NBFC એક અથવા વધુ ઉધાર લેનારાઓને નાણાકીય સહાય અને/અથવા ક્રેડિટ સુવિધાઓ આપવાનો પ્રસ્તાવ મૂકે છે જેઓ તેમની સંબંધિત ક્રેડિટ નીતિઓ અનુસાર પાત્રતા માપદંડોને પૂર્ણ કરે છે (</w:t>
      </w:r>
      <w:r w:rsidRPr="007E570E">
        <w:rPr>
          <w:rFonts w:ascii="Mulish SemiBold" w:hAnsi="Mulish SemiBold" w:hint="eastAsia"/>
          <w:szCs w:val="18"/>
        </w:rPr>
        <w:t>"</w:t>
      </w:r>
      <w:r w:rsidRPr="007E570E">
        <w:rPr>
          <w:rFonts w:ascii="Mulish SemiBold" w:hAnsi="Mulish SemiBold"/>
          <w:szCs w:val="18"/>
        </w:rPr>
        <w:t>સામાન્ય ધિરાણ કાર્યક્રમ</w:t>
      </w:r>
      <w:r w:rsidRPr="007E570E">
        <w:rPr>
          <w:rFonts w:ascii="Mulish SemiBold" w:hAnsi="Mulish SemiBold" w:hint="eastAsia"/>
          <w:szCs w:val="18"/>
        </w:rPr>
        <w:t>"</w:t>
      </w:r>
      <w:r w:rsidRPr="007E570E">
        <w:rPr>
          <w:rFonts w:ascii="Mulish SemiBold" w:hAnsi="Mulish SemiBold"/>
          <w:szCs w:val="18"/>
        </w:rPr>
        <w:t xml:space="preserve">) સહ-ધિરાણ વ્યવસ્થા અનુસાર.  </w:t>
      </w:r>
    </w:p>
    <w:p w14:paraId="2C25CDA1"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કોમન લેન્ડિંગ પ્રોગ્રામ હેઠળ, ઋણ લેનાર(ઓ) એ ઋણ આપનારાઓને વિનંતી કરી છે કે તેઓ અહીં પછી વ્યાખ્યાયિત હેતુ માટે ક્રેડિટ સુવિધા મંજૂર કરે.</w:t>
      </w:r>
    </w:p>
    <w:p w14:paraId="414E622B"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અરજી (નીચે વ્યાખ્યાયિત) માં ઋણ લેનાર(ઓ) દ્વારા પૂરી પાડવામાં આવેલી માહિતીના આધારે, ઋણ લેનારાઓ અહીં સમાવિષ્ટ નિયમો અને શરતો પર ઋણ લેનાર(ઓ) ને સુવિધા આપવા સંમત થયા છે.</w:t>
      </w:r>
    </w:p>
    <w:p w14:paraId="7718ECCD"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તેથી, પક્ષો આ કરારમાં પ્રવેશ કરવા ઇચ્છે છે જેથી તેમાંથી ઉદ્ભવતા પક્ષોના અધિકારો અને જવાબદારીઓ નક્કી કરી શકાય.</w:t>
      </w:r>
    </w:p>
    <w:p w14:paraId="124164DE" w14:textId="77777777" w:rsidR="00CD4B81" w:rsidRPr="007E570E" w:rsidRDefault="00CD4B81" w:rsidP="00CD4B81">
      <w:pPr>
        <w:spacing w:after="1" w:line="259" w:lineRule="auto"/>
        <w:rPr>
          <w:rFonts w:ascii="Mulish SemiBold" w:hAnsi="Mulish SemiBold"/>
          <w:szCs w:val="18"/>
        </w:rPr>
      </w:pPr>
    </w:p>
    <w:p w14:paraId="71C75DCE"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હવે, તેથી, ઉપરોક્ત બાબતોને ધ્યાનમાં રાખીને અને અહીં દર્શાવેલ પરસ્પર કરારો અને દલીલોને ધ્યાનમાં રાખીને, આથી અને પક્ષકારો વચ્ચે નીચે મુજબ સંમતિ થાય છે:</w:t>
      </w:r>
    </w:p>
    <w:p w14:paraId="08669AC8"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634C9058"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t>લેખ I - વ્યાખ્યાઓ અને અર્થઘટન</w:t>
      </w:r>
      <w:r w:rsidRPr="009E2EA7">
        <w:rPr>
          <w:rFonts w:ascii="Mulish SemiBold" w:hAnsi="Mulish SemiBold"/>
          <w:b/>
          <w:bCs/>
          <w:color w:val="1F4D78"/>
          <w:szCs w:val="18"/>
          <w:shd w:val="clear" w:color="auto" w:fill="auto"/>
        </w:rPr>
        <w:t xml:space="preserve"> </w:t>
      </w:r>
    </w:p>
    <w:p w14:paraId="0B4A67D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07DB3B0"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t>૧.૧</w:t>
      </w:r>
      <w:r w:rsidRPr="007E570E">
        <w:rPr>
          <w:rFonts w:ascii="Mulish SemiBold" w:hAnsi="Mulish SemiBold"/>
          <w:szCs w:val="18"/>
        </w:rPr>
        <w:t xml:space="preserve">વ્યાખ્યાઓ  </w:t>
      </w:r>
    </w:p>
    <w:p w14:paraId="31633CF5"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7264A8F" w14:textId="77777777" w:rsidR="00CD4B81" w:rsidRPr="007E570E" w:rsidRDefault="00CD4B81" w:rsidP="00CD4B81">
      <w:pPr>
        <w:ind w:left="1094" w:right="47"/>
        <w:rPr>
          <w:rFonts w:ascii="Mulish SemiBold" w:hAnsi="Mulish SemiBold"/>
          <w:szCs w:val="18"/>
        </w:rPr>
      </w:pPr>
      <w:r w:rsidRPr="007E570E">
        <w:rPr>
          <w:rFonts w:ascii="Mulish SemiBold" w:hAnsi="Mulish SemiBold"/>
          <w:szCs w:val="18"/>
        </w:rPr>
        <w:t>આ સુવિધા કરારમાં, જ્યાં સુધી તેના વિષય અથવા સંદર્ભથી વિપરીત કંઈ ન હોય, ત્યાં સુધી નીચે સૂચિબદ્ધ અભિવ્યક્તિઓનો અર્થ નીચે મુજબ હશે:</w:t>
      </w:r>
    </w:p>
    <w:p w14:paraId="23073BB3" w14:textId="77777777" w:rsidR="00CD4B81" w:rsidRPr="007E570E" w:rsidRDefault="00CD4B81" w:rsidP="00CD4B81">
      <w:pPr>
        <w:spacing w:after="1" w:line="259" w:lineRule="auto"/>
        <w:ind w:left="811"/>
        <w:jc w:val="left"/>
        <w:rPr>
          <w:rFonts w:ascii="Mulish SemiBold" w:hAnsi="Mulish SemiBold"/>
          <w:szCs w:val="18"/>
        </w:rPr>
      </w:pPr>
    </w:p>
    <w:p w14:paraId="6789FD25" w14:textId="77777777"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lastRenderedPageBreak/>
        <w:t xml:space="preserve">    </w:t>
      </w:r>
      <w:r w:rsidRPr="007E570E">
        <w:rPr>
          <w:rFonts w:ascii="Mulish SemiBold" w:hAnsi="Mulish SemiBold" w:hint="eastAsia"/>
          <w:szCs w:val="18"/>
        </w:rPr>
        <w:t>"</w:t>
      </w:r>
      <w:r w:rsidRPr="007E570E">
        <w:rPr>
          <w:rFonts w:ascii="Mulish SemiBold" w:hAnsi="Mulish SemiBold"/>
          <w:szCs w:val="18"/>
        </w:rPr>
        <w:t>લાગુ વ્યાજ દર</w:t>
      </w:r>
      <w:r w:rsidRPr="007E570E">
        <w:rPr>
          <w:rFonts w:ascii="Mulish SemiBold" w:hAnsi="Mulish SemiBold" w:hint="eastAsia"/>
          <w:szCs w:val="18"/>
        </w:rPr>
        <w:t>"</w:t>
      </w:r>
      <w:r w:rsidRPr="007E570E">
        <w:rPr>
          <w:rFonts w:ascii="Mulish SemiBold" w:hAnsi="Mulish SemiBold"/>
          <w:szCs w:val="18"/>
        </w:rPr>
        <w:t xml:space="preserve">નિશ્ચિત વ્યાજ દર અથવા અર્ધ-નિશ્ચિત વ્યાજ દર અથવા ઋણ લેનાર(ઓ) દ્વારા પસંદ કરાયેલ સુવિધાને લાગુ પડતા એડજસ્ટેબલ વ્યાજ દરનો ઉલ્લેખ કરે છે, જેના દરે ધિરાણકર્તાઓ સુવિધા પરના વ્યાજની ગણતરી કરશે, જે અહીં સૂચિ I માં દર્શાવેલ છે;  </w:t>
      </w:r>
    </w:p>
    <w:p w14:paraId="33C15A58" w14:textId="77777777" w:rsidR="0065437B" w:rsidRPr="009E2EA7" w:rsidRDefault="0065437B" w:rsidP="00CD4B81">
      <w:pPr>
        <w:ind w:left="1082" w:right="47" w:hanging="91"/>
        <w:rPr>
          <w:rFonts w:ascii="Mulish SemiBold" w:hAnsi="Mulish SemiBold"/>
          <w:szCs w:val="18"/>
        </w:rPr>
      </w:pPr>
    </w:p>
    <w:p w14:paraId="1BB3BD02" w14:textId="77777777"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અરજી</w:t>
      </w:r>
      <w:r w:rsidRPr="007E570E">
        <w:rPr>
          <w:rFonts w:ascii="Mulish SemiBold" w:hAnsi="Mulish SemiBold" w:hint="eastAsia"/>
          <w:szCs w:val="18"/>
        </w:rPr>
        <w:t>"</w:t>
      </w:r>
      <w:r w:rsidRPr="007E570E">
        <w:rPr>
          <w:rFonts w:ascii="Mulish SemiBold" w:hAnsi="Mulish SemiBold"/>
          <w:szCs w:val="18"/>
        </w:rPr>
        <w:t>એટલે લોન મેળવવા માટે ધિરાણકર્તાઓને સબમિટ કરેલી ઋણલેનાર(ઓ) દ્વારા ઇલેક્ટ્રોનિક સ્વરૂપમાં અથવા ભૌતિક સ્વરૂપમાં સુવિધા મેળવવા માટેની અરજી અને જ્યાં સંદર્ભ જરૂરી હોય ત્યાં, ઋણલેનાર(ઓ) દ્વારા ધિરાણકર્તાઓને સબમિટ કરેલી અન્ય બધી માહિતી અને દસ્તાવેજો;</w:t>
      </w:r>
      <w:r w:rsidRPr="007E570E">
        <w:rPr>
          <w:rFonts w:ascii="Mulish SemiBold" w:hAnsi="Mulish SemiBold"/>
          <w:color w:val="231F20"/>
          <w:szCs w:val="18"/>
        </w:rPr>
        <w:t xml:space="preserve">  </w:t>
      </w:r>
    </w:p>
    <w:p w14:paraId="5966C3CD" w14:textId="77777777" w:rsidR="00CD4B81" w:rsidRPr="007E570E" w:rsidRDefault="00CD4B81" w:rsidP="00CD4B81">
      <w:pPr>
        <w:spacing w:after="1" w:line="259" w:lineRule="auto"/>
        <w:ind w:left="811"/>
        <w:jc w:val="left"/>
        <w:rPr>
          <w:rFonts w:ascii="Mulish SemiBold" w:hAnsi="Mulish SemiBold"/>
          <w:szCs w:val="18"/>
        </w:rPr>
      </w:pPr>
    </w:p>
    <w:p w14:paraId="567273A7"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ઉધાર લેનાર(ઓ)</w:t>
      </w:r>
      <w:r w:rsidRPr="007E570E">
        <w:rPr>
          <w:rFonts w:ascii="Mulish SemiBold" w:hAnsi="Mulish SemiBold" w:hint="eastAsia"/>
          <w:szCs w:val="18"/>
        </w:rPr>
        <w:t>"</w:t>
      </w:r>
      <w:r w:rsidRPr="007E570E">
        <w:rPr>
          <w:rFonts w:ascii="Mulish SemiBold" w:hAnsi="Mulish SemiBold"/>
          <w:szCs w:val="18"/>
        </w:rPr>
        <w:t>જેનો અર્થ થાય છે ઋણ લેનાર(ઓ) અને/અથવા કોઈપણ સહ-ઋણ લેનાર(ઓ)/સહ-અરજદાર(ઓ) તરીકે ઉલ્લેખિત વ્યક્તિ(ઓ) જેમનું નામ અહીં સૂચિ I માં આપવામાં આવ્યું છે અને વિષય અથવા સંદર્ભ પરવાનગી આપે અથવા જરૂરી હોય, તેનો અર્થ તેમાંથી કોઈપણ અથવા દરેક હશે. અભિવ્યક્તિ</w:t>
      </w:r>
      <w:r w:rsidRPr="007E570E">
        <w:rPr>
          <w:rFonts w:ascii="Mulish SemiBold" w:hAnsi="Mulish SemiBold" w:hint="eastAsia"/>
          <w:szCs w:val="18"/>
        </w:rPr>
        <w:t>"</w:t>
      </w:r>
      <w:r w:rsidRPr="007E570E">
        <w:rPr>
          <w:rFonts w:ascii="Mulish SemiBold" w:hAnsi="Mulish SemiBold"/>
          <w:szCs w:val="18"/>
        </w:rPr>
        <w:t>ઉધાર લેનાર(ઓ)</w:t>
      </w:r>
      <w:r w:rsidRPr="007E570E">
        <w:rPr>
          <w:rFonts w:ascii="Mulish SemiBold" w:hAnsi="Mulish SemiBold" w:hint="eastAsia"/>
          <w:szCs w:val="18"/>
        </w:rPr>
        <w:t>"</w:t>
      </w:r>
      <w:r w:rsidRPr="007E570E">
        <w:rPr>
          <w:rFonts w:ascii="Mulish SemiBold" w:hAnsi="Mulish SemiBold"/>
          <w:szCs w:val="18"/>
        </w:rPr>
        <w:t>જ્યાં સુધી તે વિષયથી વિપરિત ન હોય અથવા સંદર્ભ પરવાનગી આપે અથવા જરૂરી હોય ત્યાં સુધી, તેમાં (i) કંપની, મર્યાદિત જવાબદારી ભાગીદારી અથવા સોસાયટી, તેના અનુગામીઓ અને પરવાનગી આપેલા સોંપણીઓ સંબંધિત લાગુ કાયદા હેઠળ નોંધાયેલ સોસાયટીના કિસ્સામાં, (ii) ભારતીય ભાગીદારી અધિનિયમ, 1932 ના અર્થમાં ભાગીદારી પેઢીના કિસ્સામાં, તેમના કોઈપણ અથવા દરેક ભાગીદારો અને બચી ગયેલા (ઓ) અને સમયાંતરે ભાગીદારો (તેમની વ્યક્તિગત ક્ષમતામાં અને પેઢીના ભાગીદારો તરીકે બંને) અને તેમના સંબંધિત વારસદારો, કાનૂની પ્રતિનિધિઓ, વહીવટકર્તાઓ, વહીવટકર્તાઓ અને પરવાનગી આપેલા સોંપણીઓ, પેઢીના અનુગામીઓનો સમાવેશ થશે; (iii) માલિકીની સંસ્થાના કિસ્સામાં, માલિક / માલિક (તેમની / તેણીની વ્યક્તિગત ક્ષમતામાં અને સંસ્થાના માલિક / માલિક તરીકે બંને) અને તેમના / તેણીના / તેમના સંબંધિત વારસદારો, કાનૂની પ્રતિનિધિઓ, વહીવટકર્તાઓ, વહીવટકર્તાઓ અને પરવાનગી પ્રાપ્તકર્તાઓ, સંસ્થાના અનુગામીઓ, (iv) સંયુક્ત HUF ના કિસ્સામાં, સંયુક્ત HUF ના કર્તા અને સંયુક્ત HUF ના કોઈપણ અથવા દરેક પુખ્ત સભ્યો / સહ-ભાગીદારો અને તેમના બચી ગયેલા (ઓ) અને તેમના સંબંધિત વારસદારો, કાનૂની પ્રતિનિધિઓ, વહીવટકર્તાઓ, વહીવટકર્તાઓ અને પરવાનગી પ્રાપ્તકર્તાઓ, અનુગામીઓ (v) વ્યક્તિના કિસ્સામાં, તેના / તેણીના / તેમના સંબંધિત વારસદારો, કાનૂની પ્રતિનિધિઓ, વહીવટકર્તાઓ, વહીવટકર્તાઓ અને પરવાનગી પ્રાપ્તકર્તાઓ; (vi) ટ્રસ્ટના કિસ્સામાં, હાલમાં ટ્રસ્ટ / ટ્રસ્ટી(ઓ), તેના અનુગામીઓ અને પરવાનગી પ્રાપ્તકર્તાઓ;</w:t>
      </w:r>
    </w:p>
    <w:p w14:paraId="7FCBA1E2"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420E619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ઉધાર લેનાર(ઓ)</w:t>
      </w:r>
      <w:r w:rsidRPr="007E570E">
        <w:rPr>
          <w:rFonts w:ascii="Mulish SemiBold" w:hAnsi="Mulish SemiBold" w:hint="eastAsia"/>
          <w:szCs w:val="18"/>
        </w:rPr>
        <w:t>'</w:t>
      </w:r>
      <w:r w:rsidRPr="007E570E">
        <w:rPr>
          <w:rFonts w:ascii="Mulish SemiBold" w:hAnsi="Mulish SemiBold"/>
          <w:szCs w:val="18"/>
        </w:rPr>
        <w:t>બાકી રકમ</w:t>
      </w:r>
      <w:r w:rsidRPr="007E570E">
        <w:rPr>
          <w:rFonts w:ascii="Mulish SemiBold" w:hAnsi="Mulish SemiBold" w:hint="eastAsia"/>
          <w:szCs w:val="18"/>
        </w:rPr>
        <w:t>"</w:t>
      </w:r>
      <w:r w:rsidRPr="007E570E">
        <w:rPr>
          <w:rFonts w:ascii="Mulish SemiBold" w:hAnsi="Mulish SemiBold"/>
          <w:szCs w:val="18"/>
        </w:rPr>
        <w:t xml:space="preserve">સુવિધાની બાકી રહેલી મૂળ રકમ, સુવિધા પરનું વ્યાજ, દંડ ચાર્જ, બધી ફી, ખર્ચ, ચાર્જ, ખર્ચ અને વ્યવહાર દસ્તાવેજો અનુસાર ઋણદાતા(ઓ) દ્વારા ઋણદાતાઓને ચૂકવવાપાત્ર અન્ય બધી રકમનો અર્થ થાય છે અને તેમાં સમાવેશ થાય છે;  </w:t>
      </w:r>
    </w:p>
    <w:p w14:paraId="3CC30638"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0D271CE" w14:textId="77777777"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કાર્યકારી દિવસ</w:t>
      </w:r>
      <w:r w:rsidRPr="007E570E">
        <w:rPr>
          <w:rFonts w:ascii="Mulish SemiBold" w:hAnsi="Mulish SemiBold" w:hint="eastAsia"/>
          <w:szCs w:val="18"/>
        </w:rPr>
        <w:t>"</w:t>
      </w:r>
      <w:r w:rsidRPr="007E570E">
        <w:rPr>
          <w:rFonts w:ascii="Mulish SemiBold" w:hAnsi="Mulish SemiBold"/>
          <w:szCs w:val="18"/>
        </w:rPr>
        <w:t>એટલે કે તે દિવસ જ્યારે SBFC ફાઇનાન્સ લિમિટેડની સંબંધિત શાખા કચેરી સામાન્ય વ્યવસાયિક વ્યવહારો માટે ખુલ્લી હોય છે;</w:t>
      </w:r>
    </w:p>
    <w:p w14:paraId="4464AF0C" w14:textId="77777777"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659C369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નિયત તારીખ(ઓ)</w:t>
      </w:r>
      <w:r w:rsidRPr="007E570E">
        <w:rPr>
          <w:rFonts w:ascii="Mulish SemiBold" w:hAnsi="Mulish SemiBold" w:hint="eastAsia"/>
          <w:szCs w:val="18"/>
        </w:rPr>
        <w:t>"</w:t>
      </w:r>
      <w:r w:rsidRPr="007E570E">
        <w:rPr>
          <w:rFonts w:ascii="Mulish SemiBold" w:hAnsi="Mulish SemiBold"/>
          <w:szCs w:val="18"/>
        </w:rPr>
        <w:t>એટલે તે તારીખ(ઓ) કે જેના પર દેવાદાર(ઓ) ના સંબંધમાં કોઈપણ રકમ</w:t>
      </w:r>
      <w:r w:rsidRPr="007E570E">
        <w:rPr>
          <w:rFonts w:ascii="Mulish SemiBold" w:hAnsi="Mulish SemiBold" w:hint="eastAsia"/>
          <w:szCs w:val="18"/>
        </w:rPr>
        <w:t>'</w:t>
      </w:r>
      <w:r w:rsidRPr="007E570E">
        <w:rPr>
          <w:rFonts w:ascii="Mulish SemiBold" w:hAnsi="Mulish SemiBold"/>
          <w:szCs w:val="18"/>
        </w:rPr>
        <w:t>સુવિધાની મુખ્ય રકમ, વ્યાજ અને/અથવા અન્ય કોઈપણ નાણાં સહિત બાકી રકમ, વ્યવહાર દસ્તાવેજોમાં ઉલ્લેખિત ચુકવણી માટે બાકી રહેશે;</w:t>
      </w:r>
    </w:p>
    <w:p w14:paraId="34E68FBA"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0C24A2BF"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ડિફોલ્ટની ઘટના</w:t>
      </w:r>
      <w:r w:rsidRPr="007E570E">
        <w:rPr>
          <w:rFonts w:ascii="Mulish SemiBold" w:hAnsi="Mulish SemiBold" w:hint="eastAsia"/>
          <w:szCs w:val="18"/>
        </w:rPr>
        <w:t>"</w:t>
      </w:r>
      <w:r w:rsidRPr="007E570E">
        <w:rPr>
          <w:rFonts w:ascii="Mulish SemiBold" w:hAnsi="Mulish SemiBold"/>
          <w:szCs w:val="18"/>
        </w:rPr>
        <w:t>આ સુવિધા કરારના કલમ-VI માં ઉલ્લેખિત ઘટનાઓ અથવા સંજોગોનો અર્થ થાય છે;</w:t>
      </w:r>
    </w:p>
    <w:p w14:paraId="74843A7F"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FC5146C"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બાહ્ય બેન્ચમાર્ક દર</w:t>
      </w:r>
      <w:r w:rsidRPr="007E570E">
        <w:rPr>
          <w:rFonts w:ascii="Mulish SemiBold" w:hAnsi="Mulish SemiBold" w:hint="eastAsia"/>
          <w:szCs w:val="18"/>
        </w:rPr>
        <w:t>"</w:t>
      </w:r>
      <w:r w:rsidRPr="007E570E">
        <w:rPr>
          <w:rFonts w:ascii="Mulish SemiBold" w:hAnsi="Mulish SemiBold"/>
          <w:szCs w:val="18"/>
        </w:rPr>
        <w:t xml:space="preserve">RBI અથવા અન્ય કોઈપણ માન્ય સત્તા દ્વારા પ્રકાશિત અને સમયાંતરે ધિરાણકર્તાઓ દ્વારા અપનાવવામાં આવેલ બેન્ચમાર્ક રેટનો અર્થ થશે;   </w:t>
      </w:r>
    </w:p>
    <w:p w14:paraId="16AD377F"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E36C8D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સુવિધા</w:t>
      </w:r>
      <w:r w:rsidRPr="007E570E">
        <w:rPr>
          <w:rFonts w:ascii="Mulish SemiBold" w:hAnsi="Mulish SemiBold" w:hint="eastAsia"/>
          <w:szCs w:val="18"/>
        </w:rPr>
        <w:t>"</w:t>
      </w:r>
      <w:r w:rsidRPr="007E570E">
        <w:rPr>
          <w:rFonts w:ascii="Mulish SemiBold" w:hAnsi="Mulish SemiBold"/>
          <w:szCs w:val="18"/>
        </w:rPr>
        <w:t>દરેક ધિરાણકર્તા દ્વારા ઋણ લેનાર(ઓ) ને પૂરી પાડવામાં આવેલ/સહમત થયેલી મુખ્ય રકમ/લોન/નાણાકીય સહાય(ઓ) (તેની પેટા-મર્યાદા સહિત) નો કુલ અર્થ એ છે કે જે દરેક લોન(ઓ)/નાણાકીય સહાય(ઓ) સામે અનુસૂચિ I માં નિર્ધારિત રકમ કરતાં વધુ ન હોય, અને જ્યાં સંદર્ભ જરૂરી હોય, ત્યાં સમયાંતરે લોન(ઓ) ની બાકી રકમ;</w:t>
      </w:r>
    </w:p>
    <w:p w14:paraId="66C2F74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0955A9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દેવાદારી</w:t>
      </w:r>
      <w:r w:rsidRPr="007E570E">
        <w:rPr>
          <w:rFonts w:ascii="Mulish SemiBold" w:hAnsi="Mulish SemiBold" w:hint="eastAsia"/>
          <w:szCs w:val="18"/>
        </w:rPr>
        <w:t>"</w:t>
      </w:r>
      <w:r w:rsidRPr="007E570E">
        <w:rPr>
          <w:rFonts w:ascii="Mulish SemiBold" w:hAnsi="Mulish SemiBold"/>
          <w:szCs w:val="18"/>
        </w:rPr>
        <w:t>ઉધાર લીધેલા, કરાર કરાયેલા અથવા ઉભા કરાયેલા નાણાં (રોકડ વિચારણા માટે હોય કે ન હોય) અથવા કોઈપણ માધ્યમથી કરાર કરાયેલી જવાબદારીઓ (ગેરંટી, ક્ષતિપૂર્તિ, સ્વીકૃતિ, ક્રેડિટ, ડિપોઝિટ, ભાડા-ખરીદી અને લીઝિંગ સહિત) માટે અથવા તેના સંદર્ભમાં કોઈપણ સમયે ઋણ લેનાર(ઓ) નું કોઈપણ દેવું થાય છે;</w:t>
      </w:r>
    </w:p>
    <w:p w14:paraId="5CC095F0"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344FE8A"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સામગ્રીની પ્રતિકૂળ અસર</w:t>
      </w:r>
      <w:r w:rsidRPr="007E570E">
        <w:rPr>
          <w:rFonts w:ascii="Mulish SemiBold" w:hAnsi="Mulish SemiBold" w:hint="eastAsia"/>
          <w:szCs w:val="18"/>
        </w:rPr>
        <w:t>"</w:t>
      </w:r>
      <w:r w:rsidRPr="007E570E">
        <w:rPr>
          <w:rFonts w:ascii="Mulish SemiBold" w:hAnsi="Mulish SemiBold"/>
          <w:szCs w:val="18"/>
        </w:rPr>
        <w:t>એવી ઘટનાનો અર્થ થાય છે જે, ધિરાણકર્તાઓના મતે, ઋણ લેનાર(ઓ) ની નાણાકીય સ્થિતિ અથવા ટ્રાન્ઝેક્શન દસ્તાવેજો હેઠળ તેની જવાબદારીઓ પૂર્ણ કરવા અથવા તેનું પાલન કરવાની ઋણ લેનાર(ઓ) ની ક્ષમતાને બગાડી શકે છે અથવા સુવિધાને સુરક્ષિત કરવા માટે સુરક્ષા તરીકે પૂરી પાડવામાં આવેલ મિલકત અથવા સ્થિતિને પ્રતિકૂળ અસર કરી શકે છે;</w:t>
      </w:r>
    </w:p>
    <w:p w14:paraId="68E5D29D"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3CDD31C"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સામગ્રીની શરતો</w:t>
      </w:r>
      <w:r w:rsidRPr="007E570E">
        <w:rPr>
          <w:rFonts w:ascii="Mulish SemiBold" w:hAnsi="Mulish SemiBold" w:hint="eastAsia"/>
          <w:szCs w:val="18"/>
        </w:rPr>
        <w:t>"</w:t>
      </w:r>
      <w:r w:rsidRPr="007E570E">
        <w:rPr>
          <w:rFonts w:ascii="Mulish SemiBold" w:hAnsi="Mulish SemiBold"/>
          <w:szCs w:val="18"/>
        </w:rPr>
        <w:t>સુવિધાઓના સંદર્ભમાં, નીચેની જોગવાઈઓનો અર્થ થાય છે:-(i) સુવિધા હેઠળ ઋણ લેનારની ચુકવણી/ચુકવણીની જવાબદારી (મૂળ, વ્યાજ, ફી, ચાર્જ સહિત); (ii) વ્યવહાર દસ્તાવેજોના સંદર્ભમાં સિક્યોરિટીઝનું નિર્માણ/સંપૂર્ણતા/ફર્નિશિંગ; (iii) સુવિધાના સંબંધમાં પૂરી પાડવામાં આવેલ/સહમત થયેલ કોઈપણ ક્રેડિટ સપોર્ટ (મર્યાદા વિના, કોઈપણ ગેરંટી અથવા નુકસાની સહિત) (iv) નાણાકીય કરારો, સુરક્ષા સંબંધિત કરારો અને માહિતી કરારોનું પાલન; અને (v) સુવિધાનો અંતિમ ઉપયોગ.</w:t>
      </w:r>
    </w:p>
    <w:p w14:paraId="1A28BF9A"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284B3609"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lastRenderedPageBreak/>
        <w:t xml:space="preserve">   </w:t>
      </w:r>
      <w:r w:rsidRPr="007E570E">
        <w:rPr>
          <w:rFonts w:ascii="Mulish SemiBold" w:hAnsi="Mulish SemiBold" w:hint="eastAsia"/>
          <w:szCs w:val="18"/>
        </w:rPr>
        <w:t>"</w:t>
      </w:r>
      <w:r w:rsidRPr="007E570E">
        <w:rPr>
          <w:rFonts w:ascii="Mulish SemiBold" w:hAnsi="Mulish SemiBold"/>
          <w:szCs w:val="18"/>
        </w:rPr>
        <w:t>માસિક હપ્તો</w:t>
      </w:r>
      <w:r w:rsidRPr="007E570E">
        <w:rPr>
          <w:rFonts w:ascii="Mulish SemiBold" w:hAnsi="Mulish SemiBold" w:hint="eastAsia"/>
          <w:szCs w:val="18"/>
        </w:rPr>
        <w:t>"</w:t>
      </w:r>
      <w:r w:rsidRPr="007E570E">
        <w:rPr>
          <w:rFonts w:ascii="Mulish SemiBold" w:hAnsi="Mulish SemiBold"/>
          <w:szCs w:val="18"/>
        </w:rPr>
        <w:t>સુવિધા કરાર હેઠળ સમયાંતરે ધિરાણકર્તાઓ દ્વારા નક્કી કરવામાં આવતી રકમની લોન લેનાર(લેનારાઓ) દ્વારા સુવિધાનું ઋણમુક્તિ કરવા માટે માસિક ધોરણે ધિરાણકર્તાઓને ચૂકવવાપાત્ર હપ્તાઓનો અર્થ થાય છે અને તેમાં સુવિધાની મૂળ રકમ અને તેના પરના વ્યાજ બંનેનો સમાવેશ થાય છે, જેમ કે અહીં સૂચિ I માં વધુ વિગતવાર વર્ણવવામાં આવ્યું છે અને સમયાંતરે સુધારાને પાત્ર છે. આવા માસિક હપ્તાને સમાન અથવા અન્યથા ગણી શકાય છે. મની સેવર એકાઉન્ટના રૂપમાં સુવિધાની ચુકવણીના હેતુ માટે, લોન લેનાર(લેનારાઓ) પાસેથી અલગ અલગ તારીખે મુદ્દલ અને વ્યાજ અલગથી વસૂલ/ડેબિટ કરી શકાય છે.</w:t>
      </w:r>
      <w:r w:rsidRPr="007E570E">
        <w:rPr>
          <w:rFonts w:ascii="Mulish SemiBold" w:hAnsi="Mulish SemiBold" w:hint="eastAsia"/>
          <w:szCs w:val="18"/>
        </w:rPr>
        <w:t>'</w:t>
      </w:r>
      <w:r w:rsidRPr="007E570E">
        <w:rPr>
          <w:rFonts w:ascii="Mulish SemiBold" w:hAnsi="Mulish SemiBold"/>
          <w:szCs w:val="18"/>
        </w:rPr>
        <w:t xml:space="preserve">મની સેવર એકાઉન્ટ;  </w:t>
      </w:r>
    </w:p>
    <w:p w14:paraId="6864CED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E60B4B8"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દંડ</w:t>
      </w:r>
      <w:r w:rsidRPr="007E570E">
        <w:rPr>
          <w:rFonts w:ascii="Mulish SemiBold" w:hAnsi="Mulish SemiBold" w:hint="eastAsia"/>
          <w:szCs w:val="18"/>
        </w:rPr>
        <w:t>"</w:t>
      </w:r>
      <w:r w:rsidRPr="007E570E">
        <w:rPr>
          <w:rFonts w:ascii="Mulish SemiBold" w:hAnsi="Mulish SemiBold"/>
          <w:szCs w:val="18"/>
        </w:rPr>
        <w:t>કોઈપણ મહત્વપૂર્ણ શરતોના ભંગના કિસ્સામાં ઋણ લેનાર(ઓ) દ્વારા ઋણદાતાઓને ચૂકવવાપાત્ર વધારાનો ચાર્જ.</w:t>
      </w:r>
      <w:r w:rsidRPr="007E570E">
        <w:rPr>
          <w:rFonts w:ascii="Mulish SemiBold" w:hAnsi="Mulish SemiBold"/>
          <w:szCs w:val="18"/>
        </w:rPr>
        <w:tab/>
      </w:r>
    </w:p>
    <w:p w14:paraId="5F01FF23"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6AA5CB23"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માસિક હપ્તા પહેલાનું વ્યાજ (PMII)</w:t>
      </w:r>
      <w:r w:rsidRPr="007E570E">
        <w:rPr>
          <w:rFonts w:ascii="Mulish SemiBold" w:hAnsi="Mulish SemiBold" w:hint="eastAsia"/>
          <w:szCs w:val="18"/>
        </w:rPr>
        <w:t>"</w:t>
      </w:r>
      <w:r w:rsidRPr="007E570E">
        <w:rPr>
          <w:rFonts w:ascii="Mulish SemiBold" w:hAnsi="Mulish SemiBold"/>
          <w:szCs w:val="18"/>
        </w:rPr>
        <w:t xml:space="preserve">એટલે કે ઋણ લેનાર(ઓ) દ્વારા સુવિધા પર ચૂકવવાપાત્ર વ્યાજ, સુવિધાના વિતરણની તારીખ/સંબંધિત તારીખોથી પ્રથમ માસિક હપ્તાની શરૂઆતની તારીખ પહેલાંની તારીખ સુધી;  </w:t>
      </w:r>
    </w:p>
    <w:p w14:paraId="756EED5B"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3B94AEA0"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મિલકત(ઓ)</w:t>
      </w:r>
      <w:r w:rsidRPr="007E570E">
        <w:rPr>
          <w:rFonts w:ascii="Mulish SemiBold" w:hAnsi="Mulish SemiBold" w:hint="eastAsia"/>
          <w:szCs w:val="18"/>
        </w:rPr>
        <w:t>"</w:t>
      </w:r>
      <w:r w:rsidRPr="007E570E">
        <w:rPr>
          <w:rFonts w:ascii="Mulish SemiBold" w:hAnsi="Mulish SemiBold"/>
          <w:szCs w:val="18"/>
        </w:rPr>
        <w:t xml:space="preserve">એટલે અનુસૂચિ I માં દર્શાવેલ સ્થાવર મિલકત(ઓ);  </w:t>
      </w:r>
    </w:p>
    <w:p w14:paraId="51FBFFA0"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4B8A6C40" w14:textId="77777777"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મંજૂરી પત્ર</w:t>
      </w:r>
      <w:r w:rsidRPr="007E570E">
        <w:rPr>
          <w:rFonts w:ascii="Mulish SemiBold" w:hAnsi="Mulish SemiBold" w:hint="eastAsia"/>
          <w:szCs w:val="18"/>
        </w:rPr>
        <w:t>"</w:t>
      </w:r>
      <w:r w:rsidRPr="007E570E">
        <w:rPr>
          <w:rFonts w:ascii="Mulish SemiBold" w:hAnsi="Mulish SemiBold"/>
          <w:szCs w:val="18"/>
        </w:rPr>
        <w:t xml:space="preserve">એટલે ધિરાણકર્તાઓ દ્વારા જારી કરાયેલ પત્ર, ભૌતિક અથવા ઇલેક્ટ્રોનિક સ્વરૂપમાં, જે સમય સમય પર તેમાં કોઈપણ સુધારા સહિત, દેવાદાર(ઓ) ને સુવિધા મંજૂર કરે છે;     </w:t>
      </w:r>
    </w:p>
    <w:p w14:paraId="1867A5E6"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5B542971" w14:textId="77777777"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ફેલાવો</w:t>
      </w:r>
      <w:r w:rsidRPr="007E570E">
        <w:rPr>
          <w:rFonts w:ascii="Mulish SemiBold" w:hAnsi="Mulish SemiBold" w:hint="eastAsia"/>
          <w:szCs w:val="18"/>
        </w:rPr>
        <w:t>"</w:t>
      </w:r>
      <w:r w:rsidRPr="007E570E">
        <w:rPr>
          <w:rFonts w:ascii="Mulish SemiBold" w:hAnsi="Mulish SemiBold"/>
          <w:szCs w:val="18"/>
        </w:rPr>
        <w:t>એટલે સુવિધા પર લાગુ માર્જિન જે એડજસ્ટેબલ વ્યાજ દર અથવા અર્ધ-નિશ્ચિત વ્યાજ દર સાથે જોડાયેલ છે. આ સુવિધા કરાર અને લાગુ કાયદા/નિયમો અનુસાર સ્પ્રેડ સમયાંતરે બદલાઈ શકે છે;</w:t>
      </w:r>
    </w:p>
    <w:p w14:paraId="46C6B96E"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50C48195"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વ્યવહાર દસ્તાવેજો</w:t>
      </w:r>
      <w:r w:rsidRPr="007E570E">
        <w:rPr>
          <w:rFonts w:ascii="Mulish SemiBold" w:hAnsi="Mulish SemiBold" w:hint="eastAsia"/>
          <w:szCs w:val="18"/>
        </w:rPr>
        <w:t>"</w:t>
      </w:r>
      <w:r w:rsidRPr="007E570E">
        <w:rPr>
          <w:rFonts w:ascii="Mulish SemiBold" w:hAnsi="Mulish SemiBold"/>
          <w:szCs w:val="18"/>
        </w:rPr>
        <w:t>અરજી, મંજૂરી પત્ર, સુવિધા કરાર, સુરક્ષા દસ્તાવેજો, સૌથી મહત્વપૂર્ણ માહિતી/મુખ્ય હકીકત નિવેદન, સ્વાગત પત્ર, બધા લખાણો, અન્ય કરારો, દસ્તાવેજો, બાંયધરીપત્રો, કરારપત્રો, દસ્તાવેજો, લેખો અને ગેરંટી અને/અથવા સુરક્ષા માટે અન્ય દસ્તાવેજો, અને દેવાદાર(ઓ) અથવા, જેમ બને તેમ, કોઈપણ અન્ય વ્યક્તિ દ્વારા અમલમાં મૂકાયેલ અથવા દાખલ કરાયેલ, અથવા અમલમાં મૂકવાના અથવા દાખલ કરાયેલ, અથવા સુવિધાના સંબંધમાં અથવા સંબંધિત કોઈપણ ધિરાણકર્તા દ્વારા અમલમાં મૂકાયેલ અથવા જારી કરાયેલ કોઈપણ અન્ય દસ્તાવેજ અને સમયાંતરે સુધારેલા આવા દરેક વ્યવહાર દસ્તાવેજોનો સમાવેશ થાય છે;</w:t>
      </w:r>
    </w:p>
    <w:p w14:paraId="1DAC1C0E"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6EBD0047" w14:textId="77777777"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વેબસાઇટ</w:t>
      </w:r>
      <w:r w:rsidRPr="007E570E">
        <w:rPr>
          <w:rFonts w:ascii="Mulish SemiBold" w:hAnsi="Mulish SemiBold" w:hint="eastAsia"/>
          <w:szCs w:val="18"/>
        </w:rPr>
        <w:t>"</w:t>
      </w:r>
      <w:r w:rsidRPr="007E570E">
        <w:rPr>
          <w:rFonts w:ascii="Mulish SemiBold" w:hAnsi="Mulish SemiBold"/>
          <w:szCs w:val="18"/>
        </w:rPr>
        <w:t>એટલે www.sbfc.com.</w:t>
      </w:r>
    </w:p>
    <w:p w14:paraId="63C090A9"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6D7AA0B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475BB2C"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૧.૨ બાંધકામ</w:t>
      </w:r>
    </w:p>
    <w:p w14:paraId="039A3D29"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F290DE2"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આ સુવિધા કરારમાં, જ્યાં સુધી વિપરીત હેતુ ન દેખાય ત્યાં સુધી:</w:t>
      </w:r>
    </w:p>
    <w:p w14:paraId="75067595"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વ્યવહાર દસ્તાવેજોમાંથી ઉદ્ભવતા કોઈપણ બાબતની ભૌતિકતા, સંભાવના અથવા વાજબીતા અંગે ધિરાણકર્તાઓ અને ઋણ લેનાર(ઓ) વચ્ચે કોઈપણ મતભેદ અથવા વિવાદના કિસ્સામાં, ધિરાણકર્તાઓનો અભિપ્રાય અંતિમ અને ઋણ લેનાર(ઓ) માટે બંધનકર્તા રહેશે;</w:t>
      </w:r>
    </w:p>
    <w:p w14:paraId="13D9D735"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મંજૂરી પત્ર આ સુવિધા કરારનો એક અભિન્ન ભાગ છે અને આ સુવિધા કરાર પર હસ્તાક્ષર કરીને, દેવાદાર(લેનારાઓ) ધિરાણકર્તાઓ દ્વારા જારી કરાયેલ મંજૂરી પત્રની શરતો સાથે સંમત થાય છે અને સ્વીકારે છે;</w:t>
      </w:r>
    </w:p>
    <w:p w14:paraId="2721CC52"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એકવચન આયાત કરતા શબ્દોમાં બહુવચન અને ઊલટું શામેલ છે; અને</w:t>
      </w:r>
    </w:p>
    <w:p w14:paraId="56A824E1" w14:textId="77777777"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કલમો</w:t>
      </w:r>
      <w:r w:rsidRPr="007E570E">
        <w:rPr>
          <w:rFonts w:ascii="Mulish SemiBold" w:hAnsi="Mulish SemiBold" w:hint="eastAsia"/>
          <w:szCs w:val="18"/>
        </w:rPr>
        <w:t>'</w:t>
      </w:r>
      <w:r w:rsidRPr="007E570E">
        <w:rPr>
          <w:rFonts w:ascii="Mulish SemiBold" w:hAnsi="Mulish SemiBold"/>
          <w:szCs w:val="18"/>
        </w:rPr>
        <w:t>શીર્ષકો ફક્ત સુવિધા માટે દાખલ કરવામાં આવ્યા છે અને તેની જોગવાઈના અર્થઘટનને અસર કરશે નહીં.</w:t>
      </w:r>
    </w:p>
    <w:p w14:paraId="0B9BA355"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લેખ II – રકમ અને સુવિધાની શરતો</w:t>
      </w:r>
    </w:p>
    <w:p w14:paraId="6CD5B451" w14:textId="77777777" w:rsidR="00EC157F" w:rsidRPr="009E2EA7" w:rsidRDefault="00EC157F" w:rsidP="00EC157F">
      <w:pPr>
        <w:rPr>
          <w:szCs w:val="18"/>
        </w:rPr>
      </w:pPr>
    </w:p>
    <w:p w14:paraId="5D73695B" w14:textId="77777777"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t>૨.૧ સહ-ધિરાણ વ્યવસ્થા</w:t>
      </w:r>
    </w:p>
    <w:p w14:paraId="2F9DB17C"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સહ-ધિરાણ વ્યવસ્થા હેઠળ, ધિરાણકર્તાઓ અનુસૂચિ I ભાગ A માં આપેલા પ્રમાણમાં સુવિધા પૂરી પાડશે.  </w:t>
      </w:r>
    </w:p>
    <w:p w14:paraId="4FAEAB53"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મિલકત(ઓ) સહિત સુવિધાની ચુકવણી સુરક્ષિત કરવા માટે દેવાદાર દ્વારા બનાવવામાં આવેલા કોઈપણ પ્રકારની અથવા કોઈપણ પ્રકારની સુરક્ષામાં ધિરાણકર્તાઓના તમામ અધિકાર, માલિકી અને હિત, જેમ કે સંદર્ભની જરૂરિયાત મુજબ, મિલકત(ઓ) સહિત, NBFC ના પોતાના અને બેંક માટે સુરક્ષા ટ્રસ્ટીની ક્ષમતામાં અમલમાં મૂકવામાં આવશે, અને NBFC ધિરાણકર્તાઓ વતી અને તેમના લાભ માટે મિલકત(ઓ) રાખશે.</w:t>
      </w:r>
    </w:p>
    <w:p w14:paraId="7AEF81B7"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ઋણ લેનાર સ્વીકારે છે કે જો NBFC કોઈપણ કારણોસર સુવિધા હેઠળ પ્રથમ વિતરણના 15 કેલેન્ડર દિવસોમાં ઉપરોક્ત કલમ 1(A) માં ઉલ્લેખિત એક્સપોઝરનો હિસ્સો બેંકને ટ્રાન્સફર કરવામાં અસમર્થ હોય, તો સુવિધા NBFC ના ખાતામાં રહેશે.</w:t>
      </w:r>
    </w:p>
    <w:p w14:paraId="51503F44" w14:textId="77777777"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ઉધાર લેનાર વધુમાં સ્વીકારે છે કે જો સુવિધા NBFC ના ખાતામાં રહે છે, તો NBFC [</w:t>
      </w:r>
      <w:r w:rsidR="007E570E">
        <w:rPr>
          <w:rFonts w:ascii="Mulish" w:hAnsi="Mulish"/>
          <w:szCs w:val="18"/>
        </w:rPr>
        <w:t>NBFC મુજબ લાગુ પડતા ફેરફારો].</w:t>
      </w:r>
    </w:p>
    <w:p w14:paraId="0E98023A" w14:textId="77777777" w:rsidR="00EE2C68" w:rsidRPr="009E2EA7" w:rsidRDefault="00EE2C68" w:rsidP="007E570E">
      <w:pPr>
        <w:pStyle w:val="ListParagraph"/>
        <w:spacing w:after="242"/>
        <w:ind w:left="1526" w:right="47"/>
        <w:rPr>
          <w:rFonts w:ascii="Mulish SemiBold" w:hAnsi="Mulish SemiBold"/>
          <w:szCs w:val="18"/>
        </w:rPr>
      </w:pPr>
    </w:p>
    <w:p w14:paraId="789A1B79" w14:textId="77777777"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lastRenderedPageBreak/>
        <w:t>ઋણ લેનાર દ્વારા આપવામાં આવેલી સુરક્ષામાં બેંક અને NBFCનો અધિકાર, માલિકી અને હિત, સુવિધા હેઠળ કરવામાં આવેલા તેમના સંબંધિત વિતરણ, NBFC અને બેંક દ્વારા કરવામાં આવેલા ખર્ચ અને ખર્ચના પ્રમાણસર રહેશે.</w:t>
      </w:r>
    </w:p>
    <w:p w14:paraId="4B1CD7D5" w14:textId="77777777" w:rsidR="00CD4B81" w:rsidRPr="007E570E" w:rsidRDefault="00CD4B81" w:rsidP="00CD4B81">
      <w:pPr>
        <w:pStyle w:val="ListParagraph"/>
        <w:spacing w:after="242"/>
        <w:ind w:left="1526" w:right="47"/>
        <w:rPr>
          <w:rFonts w:ascii="Mulish SemiBold" w:hAnsi="Mulish SemiBold"/>
          <w:szCs w:val="18"/>
        </w:rPr>
      </w:pPr>
    </w:p>
    <w:p w14:paraId="2C90EF5B"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દરેક ધિરાણકર્તા સુવિધાના સંબંધમાં આવા તમામ અધિકાર, માલિકી અને હિત માટે હકદાર રહેશે, જે સુવિધા હેઠળ તેમના દ્વારા કરવામાં આવેલા વિતરણના પ્રમાણમાં હશે.</w:t>
      </w:r>
    </w:p>
    <w:p w14:paraId="4F3B3BE4" w14:textId="77777777" w:rsidR="00CD4B81" w:rsidRPr="007E570E" w:rsidRDefault="00CD4B81" w:rsidP="00CD4B81">
      <w:pPr>
        <w:pStyle w:val="ListParagraph"/>
        <w:rPr>
          <w:rFonts w:ascii="Mulish SemiBold" w:hAnsi="Mulish SemiBold"/>
          <w:szCs w:val="18"/>
        </w:rPr>
      </w:pPr>
    </w:p>
    <w:p w14:paraId="2E757EC2"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સુવિધાના સંબંધમાં ઋણ લેનાર દ્વારા કરવામાં આવતી કોઈપણ ચુકવણી ઋણદાતાઓ વચ્ચે તેમના દ્વારા કરવામાં આવેલા વિતરણના પ્રમાણમાં અથવા તેમના દ્વારા મંજૂર કરાયેલ સુવિધા રકમના પ્રમાણમાં ફાળવવામાં આવશે.</w:t>
      </w:r>
    </w:p>
    <w:p w14:paraId="6C8CA5A6" w14:textId="77777777" w:rsidR="00EE2C68" w:rsidRPr="007E570E" w:rsidRDefault="00EE2C68" w:rsidP="007E570E">
      <w:pPr>
        <w:pStyle w:val="ListParagraph"/>
        <w:rPr>
          <w:rFonts w:ascii="Mulish SemiBold" w:hAnsi="Mulish SemiBold"/>
          <w:szCs w:val="18"/>
        </w:rPr>
      </w:pPr>
    </w:p>
    <w:p w14:paraId="6ABBD4F4" w14:textId="77777777"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બેંક માટે અને તેના વતી સંગ્રહ સેવાઓ, કસ્ટડી સેવાઓ અને અન્ય નિર્દિષ્ટ સેવાઓ પ્રદાન કરવા માટે NBFC ને અલગ ફી મળશે, જે ફી NBFC અને બેંક વચ્ચે પરસ્પર સંમતિથી નક્કી કરવામાં આવશે. NBFC ને ચૂકવવાપાત્ર ફી બેંક ભોગવશે.</w:t>
      </w:r>
    </w:p>
    <w:p w14:paraId="42E57406" w14:textId="77777777" w:rsidR="00CD4B81" w:rsidRPr="007E570E" w:rsidRDefault="00CD4B81" w:rsidP="00CD4B81">
      <w:pPr>
        <w:pStyle w:val="ListParagraph"/>
        <w:rPr>
          <w:rFonts w:ascii="Mulish SemiBold" w:hAnsi="Mulish SemiBold"/>
          <w:szCs w:val="18"/>
        </w:rPr>
      </w:pPr>
    </w:p>
    <w:p w14:paraId="77A0ECC8"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ભૂમિકાઓ અને જવાબદારીઓ:</w:t>
      </w:r>
    </w:p>
    <w:p w14:paraId="73A8B65B" w14:textId="77777777" w:rsidR="00EE2C68" w:rsidRPr="007E570E" w:rsidRDefault="00EE2C68" w:rsidP="007E570E">
      <w:pPr>
        <w:pStyle w:val="ListParagraph"/>
        <w:rPr>
          <w:rFonts w:ascii="Mulish SemiBold" w:hAnsi="Mulish SemiBold"/>
          <w:szCs w:val="18"/>
        </w:rPr>
      </w:pPr>
    </w:p>
    <w:p w14:paraId="2A68AB15"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ધિરાણકર્તાઓ વતી NBFC, ઋણ લેનાર માટે એક જ ઇન્ટરફેસ તરીકે ચાલુ રહેશે, જેમાં સુવિધાના સોર્સિંગ અને સર્વિસિંગ, સામાન્ય બેંકિંગ વિનંતીઓમાં સહાય, તમામ સંકલન અને સંદેશાવ્યવહાર, ઋણ લેનારની ફરિયાદોનું નિરાકરણ, ચુકવણીના નાણાં એકત્રિત કરવા અને સિક્યોરિટીનો અમલ/કબજો (જો જરૂરી હોય તો) પોતે અને તેના અધિકૃત અને પેનલ્ડ એજન્સીઓ/પુનઃપ્રાપ્તિ એજન્ટોના નેટવર્ક દ્વારા શામેલ છે, પરંતુ તે મર્યાદિત નથી. જોકે, બેંક, તેના વિવેકબુદ્ધિથી, NBFC ને પોતાની સાથે અથવા બેંક દ્વારા નિયુક્ત કોઈપણ તૃતીય પક્ષ સાથે બદલી શકે છે. વધુમાં, ઉપરોક્ત સંપર્ક બિંદુમાં કોઈપણ ફેરફારો ફક્ત ઋણ લેનારને પૂર્વ સૂચના સાથે જ કરવામાં આવશે.</w:t>
      </w:r>
    </w:p>
    <w:p w14:paraId="0C781F5F" w14:textId="77777777"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જો બેંકે તેના વિવેકબુદ્ધિથી NBFC ને સિંગલ પોઈન્ટ ઓફ ઇન્ટરફેસ તરીકે બદલ્યું હોય, તો દેવાદાર તે મુજબ બેંક અથવા આવા તૃતીય પક્ષને સિંગલ પોઈન્ટ ઓફ ઇન્ટરફેસ તરીકે ઓળખશે, જેમાં સુવિધા હેઠળ નાણાંની ચુકવણીનો સમાવેશ થાય છે.</w:t>
      </w:r>
    </w:p>
    <w:p w14:paraId="775831B6" w14:textId="77777777"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ઉધાર લેનાર સ્વીકારે છે કે ધિરાણકર્તાઓ સુવિધામાં તેમના સંબંધિત હિસ્સા માટે ઉધાર લેનાર ખાતું અલગથી જાળવશે.</w:t>
      </w:r>
    </w:p>
    <w:p w14:paraId="0D7807C9"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ઋણ લેનાર સ્વીકારે છે કે ઋણ લેનારને લગતી માહિતી અને ડેટા (ક્રેડિટ ઇતિહાસ અથવા ડિફોલ્ટ્સની કોઈપણ રિપોર્ટિંગ સહિત, જો કોઈ હોય તો) શેર કરવા અને રિપોર્ટ કરવા સંબંધિત બધી સંમતિ NBFC તેમજ બેંકને લાગુ પડશે. તે મુજબ, બેંકને સુવિધામાં તેમના ભાગ માટે ઋણ લેનારના ખાતાની માહિતી લાગુ ક્રેડિટ બ્યુરો/કેન્દ્રીય માહિતી બ્યુરો અને આ સુવિધા કરાર હેઠળ લાગુ પડતી અન્ય એજન્સીઓને રિપોર્ટ કરવાનો અધિકાર રહેશે.</w:t>
      </w:r>
    </w:p>
    <w:p w14:paraId="50CF5674" w14:textId="77777777"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t>NBFC પોતાના અને બેંક વતી તમામ વ્યવહાર દસ્તાવેજોનો કબજો જાળવી રાખશે.</w:t>
      </w:r>
    </w:p>
    <w:p w14:paraId="3D346EF7"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૨.૨ રકમ  </w:t>
      </w:r>
    </w:p>
    <w:p w14:paraId="1F91D6DE"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ઋણ લેનાર(ઓ) ની વિનંતી પર, ઋણ લેનારાઓ, તેમના સંપૂર્ણ વિવેકબુદ્ધિથી, અહીં સમાવિષ્ટ નિયમો અને શરતો પર અને ઋણ લેનાર(ઓ) ને (અનુસૂચિ I માં ઉલ્લેખિત) રકમથી વધુ ન હોય તેવી રકમ, અનુસૂચિ I માં ઉલ્લેખિત હેતુ માટે, ઉધાર આપવા સંમત થયા છે (</w:t>
      </w:r>
      <w:r w:rsidRPr="007E570E">
        <w:rPr>
          <w:rFonts w:ascii="Mulish SemiBold" w:hAnsi="Mulish SemiBold" w:hint="eastAsia"/>
          <w:szCs w:val="18"/>
        </w:rPr>
        <w:t>"</w:t>
      </w:r>
      <w:r w:rsidRPr="007E570E">
        <w:rPr>
          <w:rFonts w:ascii="Mulish SemiBold" w:hAnsi="Mulish SemiBold"/>
          <w:szCs w:val="18"/>
        </w:rPr>
        <w:t>હેતુ</w:t>
      </w:r>
      <w:r w:rsidRPr="007E570E">
        <w:rPr>
          <w:rFonts w:ascii="Mulish SemiBold" w:hAnsi="Mulish SemiBold" w:hint="eastAsia"/>
          <w:szCs w:val="18"/>
        </w:rPr>
        <w:t>"</w:t>
      </w:r>
      <w:r w:rsidRPr="007E570E">
        <w:rPr>
          <w:rFonts w:ascii="Mulish SemiBold" w:hAnsi="Mulish SemiBold"/>
          <w:szCs w:val="18"/>
        </w:rPr>
        <w:t>).</w:t>
      </w:r>
    </w:p>
    <w:p w14:paraId="38ECD405"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708EA7B1"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ઋણ લેનાર(લેનારાઓ) સ્વીકારે છે કે ઋણ લેનારાઓ સુવિધાની મુદત દરમિયાન કોઈપણ સમયે સુવિધાની મંજૂર રકમ ઘટાડવાનો અથવા બાકી રહેલા બિનઉપયોગી પ્રતિબદ્ધતાઓ સહિત સુવિધા રદ કરવાનો અધિકાર અનામત રાખે છે, અને ઋણ લેનાર(લેનારાઓ) ને સૂચના આપવાનો પ્રયાસ કરશે.</w:t>
      </w:r>
    </w:p>
    <w:p w14:paraId="2BC43660"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2166CB22"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આ સુવિધા ઋણ લેનાર(ઓ) દ્વારા શેડ્યૂલ I માં વધુ સ્પષ્ટ રીતે દર્શાવેલ સમયગાળાની અંદર મેળવવામાં આવશે (</w:t>
      </w:r>
      <w:r w:rsidRPr="007E570E">
        <w:rPr>
          <w:rFonts w:ascii="Mulish SemiBold" w:hAnsi="Mulish SemiBold" w:hint="eastAsia"/>
          <w:szCs w:val="18"/>
        </w:rPr>
        <w:t>"</w:t>
      </w:r>
      <w:r w:rsidRPr="007E570E">
        <w:rPr>
          <w:rFonts w:ascii="Mulish SemiBold" w:hAnsi="Mulish SemiBold"/>
          <w:szCs w:val="18"/>
        </w:rPr>
        <w:t>ઉપલબ્ધતા સમયગાળો</w:t>
      </w:r>
      <w:r w:rsidRPr="007E570E">
        <w:rPr>
          <w:rFonts w:ascii="Mulish SemiBold" w:hAnsi="Mulish SemiBold" w:hint="eastAsia"/>
          <w:szCs w:val="18"/>
        </w:rPr>
        <w:t>"</w:t>
      </w:r>
      <w:r w:rsidRPr="007E570E">
        <w:rPr>
          <w:rFonts w:ascii="Mulish SemiBold" w:hAnsi="Mulish SemiBold"/>
          <w:szCs w:val="18"/>
        </w:rPr>
        <w:t>). ધિરાણકર્તાઓ, તેમના પોતાના વિવેકબુદ્ધિથી, ઉપલબ્ધતા સમયગાળામાં ફેરફાર/લંબાવી શકે છે. જ્યાં સુધી ધિરાણકર્તાઓ અન્યથા સંમત ન થાય, ત્યાં સુધી ઋણ લેનાર(ઓ)નો સુવિધા મેળવવાનો અધિકાર ઉપલબ્ધતા સમયગાળાની સમાપ્તિ પર સમાપ્ત થઈ જશે. જો સંપૂર્ણ વિતરણ ઉપલબ્ધતા સમયગાળાની અંદર કરવામાં ન આવે, તો આવી તારીખ સુધી ઋણ લેનાર(ઓ)ને વિતરિત કરવામાં આવેલી કુલ રકમ, જો કોઈ હોય તો, ધિરાણકર્તાઓના વિવેકબુદ્ધિથી, સુવિધા રકમ માનવામાં આવશે અને ધિરાણકર્તાઓને કોઈ વધુ રકમ એડવાન્સ/વિતરણ કરવાની જરૂર રહેશે નહીં અને માસિક હપ્તો તરત જ શરૂ થશે. આવી ઘટનામાં, અહીં સૂચિ I માં ઉલ્લેખિત સુવિધા રકમને ધ્યાનમાં લીધા વિના, અત્યાર સુધી આપવામાં આવેલી રકમ આ સુવિધા કરારના હેતુ માટે સુવિધા માનવામાં આવશે. કોઈપણ કિસ્સામાં, પ્રોસેસિંગ ફી અથવા વહીવટી ફીનો કોઈ ભાગ ભવિષ્યમાં ઋણ લેનાર(ઓ) દ્વારા ધિરાણકર્તાઓને ચૂકવવાપાત્ર કોઈપણ અન્ય શુલ્ક અથવા ફીમાં પરત કરવામાં આવશે નહીં અથવા સમાયોજિત કરવામાં આવશે નહીં.</w:t>
      </w:r>
    </w:p>
    <w:p w14:paraId="7F8B8B0C"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2762584D"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જો ઋણ લેનાર(લેનારાઓ) એ બહુવિધ તબક્કામાં સુવિધા મેળવવાનું પસંદ કર્યું હોય, તો ઋણદાતાઓ આવા તબક્કામાં મેળવેલ સુવિધાના પ્રકાર/પ્રકૃતિને અનુરૂપ લોન ખાતા ખોલશે અને જાળવી રાખશે.</w:t>
      </w:r>
    </w:p>
    <w:p w14:paraId="02E24F14"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3F006238" w14:textId="77777777"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0CC4E1C8"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lastRenderedPageBreak/>
        <w:t xml:space="preserve">૨.૩ વ્યાજ ચૂકવવાપાત્ર  </w:t>
      </w:r>
    </w:p>
    <w:p w14:paraId="78165B31" w14:textId="77777777" w:rsidR="00CD4B81" w:rsidRPr="009E2EA7" w:rsidRDefault="00CD4B81" w:rsidP="00CD4B81">
      <w:pPr>
        <w:spacing w:after="2" w:line="259" w:lineRule="auto"/>
        <w:ind w:left="811"/>
        <w:jc w:val="left"/>
        <w:rPr>
          <w:rFonts w:ascii="Mulish SemiBold" w:hAnsi="Mulish SemiBold"/>
          <w:b/>
          <w:bCs/>
          <w:szCs w:val="18"/>
        </w:rPr>
      </w:pPr>
    </w:p>
    <w:p w14:paraId="0CB56715" w14:textId="77777777"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t xml:space="preserve">ઋણ લેનાર(ઓ) ધિરાણકર્તાઓને વ્યાજ ચૂકવશે: (i) સુવિધાની બાકી રહેલી મૂળ રકમ; અને (ii) ટ્રાન્ઝેક્શન દસ્તાવેજો હેઠળ ધિરાણકર્તાઓને ચૂકવવાપાત્ર કોઈપણ અને તમામ નાણાં, અનુસૂચિ I માં ઉલ્લેખિત લાગુ વ્યાજ દરે. ઋણ લેનાર(ઓ) સ્વીકારે છે કે સુવિધા પરના વ્યાજની ગણતરી સંબંધિત સુવિધાના ઉપયોગની વિતરણ/તારીખ(ઓ) થી (જેમ બને તેમ) વાસ્તવિક દૈનિક બાકી રકમ પર માસિક બાકી રકમ સાથે અથવા સમયાંતરે RBI દ્વારા સૂચિત કરાયેલ અથવા RBIના વર્તમાન માર્ગદર્શિકા અનુસાર સમયાંતરે ધિરાણકર્તાઓ દ્વારા નક્કી કરાયેલ કરવામાં આવશે. જો સુવિધા રૂપી ટર્મ લોનના સ્વરૂપમાં હોય, તો વ્યાજની ગણતરી વર્ષમાં 360 (ત્રણસો સાઠ) દિવસના આધારે કરવામાં આવશે. નિયત તારીખે બાકી રહેલા અને બાકી રહેલા બધા વ્યાજનું મૂડીકરણ કરવામાં આવશે અને નિયત તારીખે ન ચૂકવાયેલા વ્યાજ (ન ચૂકવાયેલા માસિક હપ્તા સહિત) માં ઉમેરવામાં આવશે અને હવેથી લાગુ વ્યાજ દરે ચક્રવૃદ્ધિ ધોરણે વ્યાજ લેવામાં આવશે, જે રકમ ચૂકવવામાં/ચુકવવામાં ન આવે ત્યાં સુધી કુલ બાકી રકમ પર ચૂકવવાપાત્ર રહેશે.  </w:t>
      </w:r>
    </w:p>
    <w:p w14:paraId="264042E8"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0A53938E"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માસિક હપ્તાની શરૂઆત થાય ત્યાં સુધી, દેવાદાર(લેનારાઓ) માસિક હપ્તા પહેલાના વ્યાજની માસિક ચુકવણી કરશે અને માસિક હપ્તા પહેલાના વ્યાજની આવી દરેક ચુકવણી અનુસૂચિ I માં ઉલ્લેખિત લાગુ વ્યાજ દરે થશે.</w:t>
      </w:r>
    </w:p>
    <w:p w14:paraId="435056D3"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જ્યાં ચુકવણી પોસ્ટ-ડેટેડ ચેક/ચેક બેંકિંગ દ્વારા કરવામાં આવે છે, તો જો વ્યાજ ડેબિટ તારીખ એવા દિવસે આવે છે જે વ્યવસાય દિવસ નથી, તો વ્યાજ આગામી વ્યવસાય દિવસ પર ઉપરોક્ત ઓવરડ્રાફ્ટ એકાઉન્ટ/મની સેવર એકાઉન્ટમાં ડેબિટ કરવામાં આવશે. "વ્યાજ સમયગાળો" નો અર્થ એ છે કે પાછલા કેલેન્ડર મહિનામાં વ્યાજ ડેબિટ તારીખથી શરૂ થતો અને આગામી કેલેન્ડર મહિનાની વ્યાજ ડેબિટ તારીખના એક દિવસ પહેલા સમાપ્ત થતો સમયગાળો.</w:t>
      </w:r>
    </w:p>
    <w:p w14:paraId="7C1FA4E1"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ઋણ લેનાર(ઓ) સંમત થાય છે કે જો ઋણ લેનાર(ઓ) એ અર્ધ-નિશ્ચિત વ્યાજ દર પસંદ કર્યો હોય, તો ચોક્કસ મુદત પૂર્ણ થયા પછી, ઋણ લેનારાઓ સુવિધા પર લાગુ પડતા બાહ્ય બેન્ચમાર્ક દર વત્તા સ્પ્રેડ (અહીં સૂચિ I માં ઉલ્લેખિત મુજબ) પર બાકી રહેલી સુવિધા રકમ પર વ્યાજ વસૂલશે. જો ઋણ લેનાર(ઓ) લાગુ પડતા એડજસ્ટેબલ વ્યાજ દર માટે સંમત ન હોય, તો ઋણ લેનાર(ઓ) આવા વ્યાજમાં ફેરફારના 15 (પંદર) દિવસની અંદર, પૂર્વ ચુકવણી સંબંધિત આ સુવિધા કરારની જોગવાઈઓ અનુસાર ઋણ લેનારાઓને બાકી રહેલી સુવિધા રકમ સંપૂર્ણ રીતે ચૂકવી શકે છે.</w:t>
      </w:r>
    </w:p>
    <w:p w14:paraId="65054FD6"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જો ઋણ લેનાર(લેનારાઓ) એ અર્ધ-નિશ્ચિત વ્યાજ દર અથવા એડજસ્ટેબલ વ્યાજ દર પસંદ કર્યો હોય,  </w:t>
      </w:r>
    </w:p>
    <w:p w14:paraId="17D4A793"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ઋણ લેનાર(લેનારાઓ) એ હકીકતથી વાકેફ છે કે બાહ્ય બેન્ચમાર્ક દરમાં કોઈપણ ફેરફાર માસિક હપ્તાઓ અથવા મુદત અથવા બંનેમાં વધારો કરી શકે છે.  </w:t>
      </w:r>
    </w:p>
    <w:p w14:paraId="542D7C48"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લાગુ વ્યાજ દરના રીસેટ સમયે, દેવાદાર(ઓ) પાસે ધિરાણકર્તાઓની નીતિ અનુસાર નિશ્ચિત વ્યાજ દર પર સ્વિચ કરવાનો વિકલ્પ રહેશે.</w:t>
      </w:r>
    </w:p>
    <w:p w14:paraId="7005B3BD" w14:textId="77777777"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વધુમાં, લાગુ વ્યાજ દરના રીસેટ સમયે, ઋણ લેનાર(ઓ) પાસે (i) સુવિધાની મુદત લંબાવવાનો; અથવા (ii) સુવિધાના માસિક હપ્તામાં વધારો કરવાનો; અથવા (iii) મુદત લંબાવવાનો અને સુવિધાના માસિક હપ્તામાં વધારો કરવાનો; અથવા (iv) સુવિધાની પૂર્વ-ચુકવણી, આંશિક રીતે અથવા સંપૂર્ણ રીતે, લાગુ પૂર્વ-ચુકવણી ચાર્જ, જો કોઈ હોય તો, આધીન, વિકલ્પનો ઉપયોગ પૂર્વ-ચુકવણી સંબંધિત સુવિધા કરારની જોગવાઈઓ અનુસાર કરવામાં આવશે.</w:t>
      </w:r>
    </w:p>
    <w:p w14:paraId="25CD54D8" w14:textId="77777777"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ઉપરોક્ત ફેરફારો માટે ધિરાણકર્તાઓ દ્વારા જરૂરી દસ્તાવેજોના અમલીકરણની જરૂર પડી શકે છે અને વધુમાં રૂપાંતર ચાર્જ, પૂર્વ ચુકવણી ચાર્જ (જો કોઈ હોય તો) અથવા અન્ય કોઈપણ ચાર્જની ચુકવણી પર, જે ધિરાણકર્તાઓ દ્વારા સૂચિત કરવામાં આવે છે અને સમય સમય પર લાગુ પડે છે. આ ફેરફારો અરજીની તારીખના આધારે આગામી તાત્કાલિક નિયત તારીખ(ઓ) અથવા તે પછીની નિયત તારીખ(ઓ) થી અમલમાં આવશે. ઋણ લેનાર સ્વીકારે છે કે અન્ય પ્રકારના/વ્યાજ દરમાં ફેરફાર કરવા માટે વહીવટી હેતુ માટે લોન ફરીથી બુક કરવાની જરૂર પડી શકે છે. માસિક હપ્તા અથવા મુદત અથવા બંનેમાં કોઈપણ ફેરફાર નીચેના કોઈપણ માધ્યમ દ્વારા ઋણ લેનાર(ઓ) ને જણાવવામાં આવશે: (i) પત્ર; (ii) ઈ-મેલ; (iii) SMS; (iv) ખાતાનું નિવેદન.</w:t>
      </w:r>
    </w:p>
    <w:p w14:paraId="513CAD9F"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(f) અહીં કંઈપણ સમાવિષ્ટ હોવા છતાં, ઋણ લેનાર(ઓ) સ્વીકારે છે કે ઋણ લેનાર(ઓ)ના ક્રેડિટ મૂલ્યાંકનમાં નોંધપાત્ર ફેરફાર અને/અથવા ક્રેડિટ જોખમ પ્રોફાઇલમાં બગાડ ("ક્રેડિટ પ્રોફાઇલ બગાડ") ના કારણે, કોઈપણ સમયે સ્પ્રેડને ફરીથી સેટ કરવાનો અધિકાર ધિરાણકર્તાઓને અનામત છે. ક્રેડિટ પ્રોફાઇલ બગાડમાં મર્યાદા વિના, નીચેની ઘટનાઓનો સમાવેશ થશે:</w:t>
      </w:r>
    </w:p>
    <w:p w14:paraId="1FDD8DB9"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ક્રેડિટ ઇન્ફર્મેશન કંપની દ્વારા નક્કી કરાયેલા ઉધાર લેનાર(ઓ)ના ક્રેડિટ સ્કોરમાં નોંધપાત્ર ઘટાડો;</w:t>
      </w:r>
    </w:p>
    <w:p w14:paraId="1192A756"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આરબીઆઈની વિલફુલ ડિફોલ્ટર્સ યાદી, છેતરપિંડીની યાદીમાં દેવાદાર(ઓ)ના નામનો સમાવેશ;</w:t>
      </w:r>
    </w:p>
    <w:p w14:paraId="422A3967"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ધિરાણકર્તાઓ અથવા અન્ય કોઈપણ બેંક અથવા નાણાકીય સંસ્થા સાથે ઋણ લેનાર(ઓ)ના ધિરાણ અને ચુકવણીના વર્તનમાં બગાડ;</w:t>
      </w:r>
    </w:p>
    <w:p w14:paraId="68E8EFDE"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પૂરી પાડવામાં આવેલ કોલેટરલ/સિક્યોરિટીનું ડિગ્રેડેશન;</w:t>
      </w:r>
    </w:p>
    <w:p w14:paraId="4B47147B"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કોઈપણ લાગુ કાયદા/નિયમોનું પાલન ન કરવાથી કોલેટરલ/સિક્યોરિટીનું અધોગતિ થાય છે;</w:t>
      </w:r>
    </w:p>
    <w:p w14:paraId="00E97DB1"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lastRenderedPageBreak/>
        <w:t>ધિરાણકર્તાઓના મતે, કોઈપણ અન્ય કારણ/ઘટના, જે ઉધાર લેનાર(ઓ)ના ક્રેડિટ મૂલ્યાંકનમાં નોંધપાત્ર ફેરફાર અને/અથવા ક્રેડિટ જોખમ પ્રોફાઇલમાં બગાડનું કારણ બને છે અથવા જે રચના કરી શકે છે.</w:t>
      </w:r>
    </w:p>
    <w:p w14:paraId="18879BF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2576E9BD" w14:textId="77777777"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૨.૪ શરતોના ભંગ પર દંડ   </w:t>
      </w:r>
    </w:p>
    <w:p w14:paraId="5DF1AD92"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1B9C9B30"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કરાર અને/અથવા કાયદા હેઠળ ધિરાણકર્તાઓના અધિકારો અને ઉપાયોને પૂર્વગ્રહ રાખ્યા વિના, જો સુવિધા હેઠળની કોઈપણ રકમ નિયત તારીખ(ઓ) પર ચૂકવવામાં ન આવે અથવા ઋણ લેનાર(ઓ) સુરક્ષા બનાવવામાં નિષ્ફળ જાય અને/અથવા સુવિધાની કોઈપણ મુખ્ય શરતો(ઓ)નો ભંગ કરે, તો ધિરાણકર્તાઓને તેમના સંપૂર્ણ વિવેકબુદ્ધિથી, અહીં સૂચિ I માં ઉલ્લેખિત દરે દંડ શુલ્ક વસૂલવાનો અને વસૂલવાનો અધિકાર રહેશે. આવા દંડ શુલ્ક વસૂલવા પર, ઋણ લેનાર સુવિધાના સંબંધમાં સમય સમય પર લાગુ પડતા કાયદા અનુસાર ચૂકવવાપાત્ર હોઈ શકે તેવા લાગુ ગુડ્સ અને સર્વિસ ટેક્સ (GST), અન્ય કર (કોઈપણ વર્ણનના), ચાર્જ અને દંડ સાથે ઉપરોક્ત દંડ શુલ્ક ચૂકવશે.</w:t>
      </w:r>
    </w:p>
    <w:p w14:paraId="61FA33D6"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56A389CF"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ઉધાર લેનાર સ્વીકારે છે અને સંમત થાય છે કે દંડના ચાર્જ વાજબી છે અને સુવિધા કરારની મુખ્ય શરતોનું પાલન ન કરવાને અનુરૂપ છે.  </w:t>
      </w:r>
    </w:p>
    <w:p w14:paraId="5AEAA7B5" w14:textId="77777777" w:rsidR="00CD4B81" w:rsidRPr="009E2EA7" w:rsidRDefault="00CD4B81" w:rsidP="00CD4B81">
      <w:pPr>
        <w:pStyle w:val="ListParagraph"/>
        <w:rPr>
          <w:rFonts w:ascii="Mulish SemiBold" w:hAnsi="Mulish SemiBold"/>
          <w:b/>
          <w:bCs/>
          <w:szCs w:val="18"/>
        </w:rPr>
      </w:pPr>
    </w:p>
    <w:p w14:paraId="7730BEF7"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241AFF5F" w14:textId="77777777" w:rsidR="00EC157F" w:rsidRPr="009E2EA7" w:rsidRDefault="00EC157F" w:rsidP="00CD4B81">
      <w:pPr>
        <w:spacing w:after="0"/>
        <w:ind w:right="9887"/>
        <w:jc w:val="left"/>
        <w:rPr>
          <w:rFonts w:ascii="Mulish SemiBold" w:hAnsi="Mulish SemiBold"/>
          <w:b/>
          <w:bCs/>
          <w:szCs w:val="18"/>
        </w:rPr>
      </w:pPr>
    </w:p>
    <w:p w14:paraId="3AC399E2" w14:textId="77777777" w:rsidR="00EC157F" w:rsidRPr="009E2EA7" w:rsidRDefault="00EC157F" w:rsidP="00CD4B81">
      <w:pPr>
        <w:spacing w:after="0"/>
        <w:ind w:right="9887"/>
        <w:jc w:val="left"/>
        <w:rPr>
          <w:rFonts w:ascii="Mulish SemiBold" w:hAnsi="Mulish SemiBold"/>
          <w:b/>
          <w:bCs/>
          <w:szCs w:val="18"/>
        </w:rPr>
      </w:pPr>
    </w:p>
    <w:p w14:paraId="7CF339AE" w14:textId="77777777" w:rsidR="00EC157F" w:rsidRPr="009E2EA7" w:rsidRDefault="00EC157F" w:rsidP="00CD4B81">
      <w:pPr>
        <w:spacing w:after="0"/>
        <w:ind w:right="9887"/>
        <w:jc w:val="left"/>
        <w:rPr>
          <w:rFonts w:ascii="Mulish SemiBold" w:hAnsi="Mulish SemiBold"/>
          <w:b/>
          <w:bCs/>
          <w:szCs w:val="18"/>
        </w:rPr>
      </w:pPr>
    </w:p>
    <w:p w14:paraId="19F8CC76"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૨.૫ વિતરણની પદ્ધતિઓ  </w:t>
      </w:r>
    </w:p>
    <w:p w14:paraId="78C89545"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ટર્મ લોનના રૂપમાં સુવિધાના કિસ્સામાં, ધિરાણકર્તાઓ લોન લેનાર(ઓ) દ્વારા વિનંતી કરાયેલ અને આ સુવિધા કરારમાં દર્શાવેલ શરતો(ઓ) ની પરિપૂર્ણતાને આધીન, ધિરાણકર્તાઓ દ્વારા નક્કી કરવામાં આવે તે મુજબ એક સામટી રકમ અથવા હપ્તાઓ/હપ્તાઓમાં સુવિધાનું વિતરણ કરી શકે છે. સુવિધા હેઠળના વિતરણને એક એસ્ક્રો ખાતામાં કરવામાં આવશે, જે ધિરાણકર્તાઓ દ્વારા વિતરણ માટે ખોલવામાં આવશે. વિતરણ સમયપત્રક ઉધાર લેનાર/વિકાસકર્તા/બિલ્ડરના માંગ સમયપત્રક મુજબ રહેશે જે ઉધાર લેનાર/વિકાસકર્તા/બિલ્ડર દ્વારા આપવામાં આવે છે.</w:t>
      </w:r>
    </w:p>
    <w:p w14:paraId="4213601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C594A82"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ટ્રાન્ઝેક્શન દસ્તાવેજોમાં ઉલ્લેખિત નિયમો અને શરતોને આધીન, સુવિધા, ઋણ લેનાર(ઓ) ની વિનંતી પર, (i) મિલકત(ઓ) ની ખરીદી કિંમતની ચુકવણી માટે વેચનાર, બિલ્ડર, ડેવલપર, પ્રમોટરના નામે વિતરિત કરી શકાય છે; અથવા (ii) સુવિધાનો ઉપયોગ કરીને લેવામાં આવનારી પાછલી લોન/સુવિધાની ચુકવણી માટે અગાઉના ફાઇનાન્સરના નામે; અથવા (iii) ઋણ લેનાર(ઓ) અથવા દરેક વિતરણ સમયે ઋણ લેનાર(ઓ) દ્વારા નિર્દિષ્ટ/નિર્દેશિત અન્ય વ્યક્તિના નામે.</w:t>
      </w:r>
    </w:p>
    <w:p w14:paraId="088C515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A1A4B9C"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ઋણ લેનાર(ઓ) ની વિનંતી પર ઉપરોક્ત વ્યક્તિઓને સીધી રીતે કરવામાં આવેલ કોઈપણ વિતરણ, ઋણ લેનાર(ઓ) ને કરવામાં આવેલ વિતરણ માનવામાં આવશે અને ઋણ લેનાર(ઓ) અને ઉપરોક્ત વ્યક્તિઓ વચ્ચે આવું વિતરણ થયા પછી કોઈપણ વિવાદ(ઓ) ના કિસ્સામાં ઋણ લેનારા જવાબદાર રહેશે નહીં.</w:t>
      </w:r>
    </w:p>
    <w:p w14:paraId="2DD34596" w14:textId="77777777" w:rsidR="00CD4B81" w:rsidRPr="009E2EA7" w:rsidRDefault="00CD4B81" w:rsidP="00CD4B81">
      <w:pPr>
        <w:spacing w:line="259" w:lineRule="auto"/>
        <w:ind w:left="811"/>
        <w:jc w:val="left"/>
        <w:rPr>
          <w:rFonts w:ascii="Mulish SemiBold" w:hAnsi="Mulish SemiBold"/>
          <w:b/>
          <w:bCs/>
          <w:szCs w:val="18"/>
        </w:rPr>
      </w:pPr>
    </w:p>
    <w:p w14:paraId="1D2161E3"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2.6 સુવિધાના વિતરણ પહેલાની શરતો</w:t>
      </w:r>
    </w:p>
    <w:p w14:paraId="24B50580"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FA0D6A4"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સુવિધા હેઠળ ચુકવણી કરવાની ધિરાણકર્તાઓની જવાબદારી નીચેની શરતો અને/અથવા ધિરાણકર્તાઓ દ્વારા નિર્દિષ્ટ અન્ય શરતોને આધીન રહેશે:</w:t>
      </w:r>
    </w:p>
    <w:p w14:paraId="685734EE"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ડિફોલ્ટની કોઈ ઘટના બની નથી અથવા અસ્તિત્વમાં છે;  </w:t>
      </w:r>
    </w:p>
    <w:p w14:paraId="7496891E"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ક્રેડિટ પ્રોફાઇલ બગાડની કોઈ ઘટના નથી;</w:t>
      </w:r>
    </w:p>
    <w:p w14:paraId="4E172B00"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જ્યાં ઋણ લેનાર(ઓ) વિદેશી વિનિમય વ્યવસ્થાપન અધિનિયમ, 2000 અથવા ભારતમાં અમલમાં રહેલા વિદેશી વિનિમય સંબંધિત અન્ય કાયદાની જોગવાઈઓ અનુસાર બિન-નિવાસી ભારતીય અથવા ભારતીય મૂળની વ્યક્તિ હોય, ત્યાં ઋણ લેનાર(ઓ) એ બધી પરવાનગીઓ, અધિકૃતતાઓ, મંજૂરીઓ, મંજૂરીઓ મેળવી હશે અને તેમાં નિર્ધારિત બધી શરતો પૂર્ણ કરી હશે જે ઋણ લેવા અને ઋણ લેનાર(ઓ) ના બાકી લેણાંની ચુકવણી માટે જરૂરી હોઈ શકે છે;</w:t>
      </w:r>
    </w:p>
    <w:p w14:paraId="69D97670"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મિલકતોના બાંધકામમાં કોઈ વિલંબ નથી અને તેનું બાંધકામ સંમત સમયમર્યાદા મુજબ કરવામાં આવી રહ્યું છે.  </w:t>
      </w:r>
    </w:p>
    <w:p w14:paraId="56A1A5EA"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ઋણ લેનાર(લેનારાઓ) સુવિધાની બધી શરતો સમજી ગયા છે, જેમાં સહ-ધિરાણ વ્યવસ્થા, સુવિધાની ચુકવણી પ્રક્રિયા, મુદત, સમયગાળો, રકમ અને લોનની ચુકવણીની પદ્ધતિનો સમાવેશ થાય છે અને તેથી ઋણ લેનાર(લેનારાઓ)એ ઋણ લેનારાઓ દ્વારા નિર્ધારિત ફોર્મેટમાં વિતરણ માટે વિનંતી કરી છે.</w:t>
      </w:r>
    </w:p>
    <w:p w14:paraId="1266EC2F" w14:textId="77777777" w:rsidR="00CD4B81" w:rsidRPr="009E2EA7" w:rsidRDefault="00CD4B81" w:rsidP="00CD4B81">
      <w:pPr>
        <w:ind w:left="1879" w:right="47"/>
        <w:rPr>
          <w:rFonts w:ascii="Mulish SemiBold" w:hAnsi="Mulish SemiBold"/>
          <w:b/>
          <w:bCs/>
          <w:szCs w:val="18"/>
        </w:rPr>
      </w:pPr>
    </w:p>
    <w:p w14:paraId="117F8950"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64C38B6A"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ઋણ લેનાર(ઓ) દસ્તાવેજો અથવા લખાણો પૂરા પાડશે, જેમ કે ઋણદાતાઓ જરૂર કરી શકે છે, જે નીચેનાને સ્થાપિત કરે છે:</w:t>
      </w:r>
    </w:p>
    <w:p w14:paraId="3CC85B0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આ હેતુ માટે ઋણ લેનાર(ઓ) દ્વારા ચુકવણી જરૂરી છે અને સુવિધા હેઠળ ધિરાણકર્તાઓ દ્વારા કરવામાં આવેલી અગાઉની ચુકવણીઓ, જો કોઈ હોય તો, તેનો ઉપયોગ આ હેતુ માટે કરવામાં આવ્યો છે;</w:t>
      </w:r>
    </w:p>
    <w:p w14:paraId="6D59804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lastRenderedPageBreak/>
        <w:t xml:space="preserve">કોઈ પણ સંજોગો એવા ન બન્યા હોય જે દેવાદાર(ઓ) માટે વ્યવહાર દસ્તાવેજો હેઠળની જવાબદારીઓ પૂર્ણ કરવાનું અશક્ય બનાવે;  </w:t>
      </w:r>
    </w:p>
    <w:p w14:paraId="1D9BD281"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સુવિધાનો લાભ લેવા માટે જરૂરી બધી સંમતિઓ, મંજૂરીઓ અને પરવાનગીઓ મેળવી લેવામાં આવી છે અને તેનું પાલન કરવામાં આવ્યું છે;</w:t>
      </w:r>
    </w:p>
    <w:p w14:paraId="7DE7721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મિલકત(ઓ) ના સંદર્ભમાં વીમા પૉલિસીની નકલ જે ધિરાણકર્તાઓની તરફેણમાં નુકસાન ચૂકવનાર તરીકે યોગ્ય રીતે સમર્થન આપવામાં આવ્યું છે, જો લાગુ પડતું હોય તો;</w:t>
      </w:r>
    </w:p>
    <w:p w14:paraId="33116E72"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મિલકત(ઓ) પર દેવાદારના સ્પષ્ટ અને વેચાણપાત્ર હકના પુરાવા આપતા ધિરાણકર્તાઓના સંતોષ માટે બધા જરૂરી દસ્તાવેજો રજૂ કરવા;</w:t>
      </w:r>
    </w:p>
    <w:p w14:paraId="3EC6CFF9"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ધિરાણકર્તાઓને જરૂર હોય તેવી સુરક્ષાનું નિર્માણ અને પરિપૂર્ણતા;</w:t>
      </w:r>
    </w:p>
    <w:p w14:paraId="6C256503"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જો લાગુ પડતું હોય, તો ઋણ લેનાર(લેનારાઓ) એ મિલકત(ઓ) ની કિંમતમાં સ્વ-ફાળો ચૂકવ્યો છે;</w:t>
      </w:r>
    </w:p>
    <w:p w14:paraId="71A110F5"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મિલકત (ઓ) ના સંપાદન માટે જરૂરી બધી પરવાનગીઓ મેળવી લેવામાં આવી છે;</w:t>
      </w:r>
    </w:p>
    <w:p w14:paraId="4B14845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જો ધિરાણકર્તાઓ દ્વારા જરૂરી હોય તો, આર્કિટેક્ટ પાસેથી પ્રમાણપત્ર રજૂ કરવું, જે પ્રમાણિત કરે છે કે મિલકત (ઓ) મંજૂર યોજના અથવા મકાન બાય-લો અનુસાર સખત રીતે કાર્યરત છે;</w:t>
      </w:r>
    </w:p>
    <w:p w14:paraId="6D2692E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BDEFE82"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એવી પરિસ્થિતિમાં જ્યાં ધિરાણકર્તાઓ દ્વારા ચુકવણી કરવામાં આવે છે અને સુવિધાના વિતરણ પછી પણ ઋણ લેનાર(ઓ) દ્વારા આવી રકમ ધિરાણકર્તાઓને ચૂકવવામાં આવતી નથી, ત્યારે ઋણ લેનાર(ઓ) સ્વીકારે છે કે ઋણ લેનાર(ઓ) ના એજન્ટ/વકીલ તરીકે, બિલ્ડર/પ્રમોટર/વેચાણકર્તા/ડેવલપર સાથે મિલકત(ઓ) માટે ઋણ લેનાર(ઓ) ના ઓર્ડર/બુકિંગને રદ કરવા અથવા રદ કરવા અને બુકિંગ કિંમત અને અન્ય રકમનું રિફંડ મેળવવા માટે હકદાર રહેશે (ઉપરોક્ત વ્યક્તિઓ દ્વારા કરવામાં આવતી કોઈપણ કપાત પછી) અને ઋણ લેનાર(ઓ) દ્વારા ઋણ લેનાર(ઓ) ને ચૂકવવામાં આવતા કોઈપણ નાણાં સામે તેને સમાયોજિત કરવા માટે. ટ્રાન્ઝેક્શન દસ્તાવેજો હેઠળ ઋણ લેનાર(ઓ) ની જવાબદારી ઋણ લેનાર(ઓ) અને વિક્રેતા/બિલ્ડર/ડેવલપર/પ્રમોટર વચ્ચેના વિવાદોને ધ્યાનમાં લીધા વિના ચાલુ રહેશે.</w:t>
      </w:r>
    </w:p>
    <w:p w14:paraId="34D6C9D2" w14:textId="77777777" w:rsidR="00EC157F" w:rsidRPr="009E2EA7" w:rsidRDefault="00EC157F" w:rsidP="00EC157F">
      <w:pPr>
        <w:ind w:left="1329" w:right="47"/>
        <w:rPr>
          <w:rFonts w:ascii="Mulish SemiBold" w:hAnsi="Mulish SemiBold"/>
          <w:szCs w:val="18"/>
        </w:rPr>
      </w:pPr>
    </w:p>
    <w:p w14:paraId="2F095C39" w14:textId="77777777"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૨.૭ ચુકવણી</w:t>
      </w:r>
    </w:p>
    <w:p w14:paraId="1523D5DE"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AD0735A"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જ્યાં સુવિધા ટર્મ લોનના રૂપમાં ઉપલબ્ધ હોય, ત્યાં દેવાદાર(ઓ) ધિરાણકર્તાઓને માસિક હપ્તામાં સુવિધા ચૂકવશે. માસિક હપ્તો એટલી સંખ્યામાં, એટલી રકમનો હશે અને નિયત તારીખ(ઓ) પર ચૂકવવાપાત્ર હશે જે અહીં સૂચિ I માં ઉલ્લેખિત છે અને ધિરાણકર્તાઓ દ્વારા સમયાંતરે ઉલ્લેખિત કરી શકાય છે.</w:t>
      </w:r>
    </w:p>
    <w:p w14:paraId="49E60508"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185BECBC"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લોન લેનાર ચુકવણી માટે માન્ય ECS/SI/ACH/NACH સૂચનાઓ પ્રદાન કરવા સંમત થાય છે. આવી સૂચનાઓની ગેરહાજરીમાં, ધિરાણકર્તાઓને પોસ્ટડેટેડ ચેક એકત્રિત કરવાનો અને રજૂ કરવાનો અધિકાર રહેશે. માન્ય ECS/SI/ACH/NACH સક્રિય થયા પછી અથવા લોન બંધ થયા પછી 60 દિવસની અંદર, જે પણ વહેલું હોય, ધિરાણકર્તાઓ, તેમના વિવેકબુદ્ધિથી, પોસ્ટડેટેડ ચેકનો નાશ કરી શકે છે અને દેવાદારને તેની જાણ કરશે.</w:t>
      </w:r>
    </w:p>
    <w:p w14:paraId="1995A032" w14:textId="77777777"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ઋણ લેનાર સ્વીકારે છે કે ICICI બેંક તેના સંપૂર્ણ વિવેકબુદ્ધિથી, સુવિધાની ચુકવણી માટે સુધારેલા/નવા ECS/SI/ACH/NACH સૂચનો માટે વિનંતી કરી શકે છે, જેનો ઉપયોગ અગાઉ જારી કરાયેલ ECS/SI/ACH/NACH સૂચનોના સ્થાને થઈ શકે છે.</w:t>
      </w:r>
    </w:p>
    <w:p w14:paraId="1C2F64F9"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અહીં કંઈપણ સમાવિષ્ટ હોવા છતાં, ધિરાણકર્તાઓને, કોઈપણ સમયે અથવા સમયાંતરે, સુવિધા રકમના માસિક હપ્તાની મુદતની સમીક્ષા અને પુનઃનિર્ધારણ કરવાનો અધિકાર રહેશે, આ સંદર્ભમાં ઋણ લેનાર(ઓ) દ્વારા કોઈપણ અરજી સાથે અથવા વગર, એવી રીતે અને એટલી હદ સુધી કે ઋણ લેનાર(ઓ) દ્વારા કરવામાં આવેલી કોઈપણ આંશિક ચુકવણી અથવા વ્યાજની ગણતરીની સંમત પદ્ધતિ હેઠળ ચૂકવવાપાત્ર વ્યાજની ટકાવારીમાં ફેરફાર અથવા ઋણ લેનાર(ઓ) દ્વારા એક પ્રકાર/વ્યાજ દરના દરથી બીજા પ્રકાર(ઓ)માં રૂપાંતરને કારણે ધિરાણકર્તાઓ તેમના સંપૂર્ણ વિવેકબુદ્ધિથી નિર્ણય લઈ શકે છે. જો કે, જો આવી સમીક્ષા/પુનઃનિર્ધારણના પરિણામે, સુવિધાનો મૂળ મુદત લંબાવવાની જરૂર હોય, તો તે ફક્ત માન્ય મુદતની હદ સુધી જ કરવામાં આવશે અને આવી ઘટનાઓમાં, ઋણ લેનાર(ઓ) ને ઋણ લેનાર દ્વારા તેમના સંપૂર્ણ વિવેકબુદ્ધિથી નક્કી કરવામાં આવેલા સુધારેલા સમયપત્રક અનુસાર સુવિધા અથવા તેના કોઈપણ ભાગની ચુકવણી કરવા માટે કહેવામાં આવી શકે છે.</w:t>
      </w:r>
    </w:p>
    <w:p w14:paraId="614170E2"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2694726F" w14:textId="77777777" w:rsidR="00CD4B81" w:rsidRPr="009E2EA7" w:rsidRDefault="00CD4B81" w:rsidP="007E570E">
      <w:pPr>
        <w:ind w:left="1236" w:right="845"/>
        <w:rPr>
          <w:rFonts w:ascii="Mulish SemiBold" w:hAnsi="Mulish SemiBold"/>
          <w:szCs w:val="18"/>
        </w:rPr>
      </w:pPr>
      <w:r w:rsidRPr="009E2EA7">
        <w:rPr>
          <w:rFonts w:ascii="Mulish SemiBold" w:hAnsi="Mulish SemiBold"/>
          <w:szCs w:val="18"/>
        </w:rPr>
        <w:t>જ્યાં આવા ફેરફાર અથવા પુનઃનિર્ધારણમાં નીચેનામાં ફેરફારનો સમાવેશ થાય છે:</w:t>
      </w:r>
    </w:p>
    <w:p w14:paraId="27F6C81E"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i) માસિક હપ્તાની ચુકવણીની તારીખ; અથવા</w:t>
      </w:r>
    </w:p>
    <w:p w14:paraId="4167FECA" w14:textId="77777777"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વ્યાજની રકમ, મુદ્દલ અથવા માસિક હપ્તા નંબર; અથવા</w:t>
      </w:r>
    </w:p>
    <w:p w14:paraId="4DA667B2"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iii) માસિક હપ્તો સંપૂર્ણ વ્યાજ ચુકવણીને આવરી લેવા માટે પૂરતો નથી; અથવા</w:t>
      </w:r>
    </w:p>
    <w:p w14:paraId="03E4E91D"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માસિક હપ્તાના પરિણામે સુવિધાની મુદત લાગુ પડતા દેવાદાર(ઓ) ની નિવૃત્તિ વય કરતાં વધી જાય છે; અથવા</w:t>
      </w:r>
    </w:p>
    <w:p w14:paraId="7FCFC204"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અન્ય કોઈપણ કારણોસર માસિક હપ્તો પરિવર્તન આકર્ષે છે;</w:t>
      </w:r>
    </w:p>
    <w:p w14:paraId="60531467" w14:textId="77777777"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t>ઋણ લેનાર(લેનારાઓ) સંમત થાય છે અને ઇલેક્ટ્રોનિક ક્લિયરન્સ સિસ્ટમ (ECS) માટે તાત્કાલિક નવા પોસ્ટડેટેડ ચેક, નવા સ્ટેન્ડિંગ ઇન્સ્ટ્રક્શન (SI) અથવા ડાયરેક્ટ ડેબિટ ઇન્સ્ટ્રક્શન અથવા નવા સૂચના જારી કરવા માટે સંમત થાય છે, જેમ બને તેમ. મુખ્ય હકીકત નિવેદનમાં ઉલ્લેખિત રૂપાંતર શુલ્ક ફેરફાર/પુનઃનિર્ધારણના કિસ્સામાં લાગુ પડશે.</w:t>
      </w:r>
    </w:p>
    <w:p w14:paraId="6E42A47B"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0DAD0690"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દસ્તાવેજોમાં કોઈપણ ખોટ, ખોટ, નુકસાન માટે ધિરાણકર્તા કોઈપણ રીતે જવાબદાર કે જવાબદાર રહેશે નહીં, જો તે ધિરાણકર્તાઓના કારણે ન હોય.</w:t>
      </w:r>
    </w:p>
    <w:p w14:paraId="41E169CD"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lastRenderedPageBreak/>
        <w:t>ઋણ લેનાર(ઓ) અને ઋણ લેનારાઓ વચ્ચેના કોઈપણ અન્ય કરાર હેઠળ ઋણ લેનાર(ઓ) દ્વારા ઋણ લેનારાઓને ચૂકવવાપાત્ર કોઈપણ બાકી રકમની પતાવટ માટે ઋણ લેનારા(ઓ) દ્વારા આવા કોઈપણ વિનિયોગ છતાં, ઋણ લેનાર(ઓ) ઋણ લેનાર(ઓ) ના બાકી લેણાં સહિતની બધી બાકી/બાકી રકમ માટે ઋણ લેનારા(ઓ) ને જવાબદાર રહેશે.</w:t>
      </w:r>
    </w:p>
    <w:p w14:paraId="7FA4ACBE"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6B83FBF8"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૨.૮ માસિક હપ્તા દ્વારા ચુકવણી/ચુકવણી</w:t>
      </w:r>
    </w:p>
    <w:p w14:paraId="4166382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9860386"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જ્યાં સુવિધા એક જ વિતરણ દ્વારા વિતરિત કરવામાં આવે છે, ત્યાં સુવિધા અહીં સૂચિ I માં ઉલ્લેખિત સંમત ચુકવણી સમયપત્રક અનુસાર ચૂકવવામાં આવશે.</w:t>
      </w:r>
    </w:p>
    <w:p w14:paraId="7541D1BE"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79184A59"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જ્યાં સુવિધા એક કરતાં વધુ હપ્તામાં વિતરિત કરવામાં આવે છે, ત્યાં દેવાદાર(ઓ) ધિરાણકર્તાઓ સાથે પરસ્પર કરાર દ્વારા, નીચેના ત્રણ વિકલ્પોમાંથી એક પસંદ કરી શકે છે.  </w:t>
      </w:r>
    </w:p>
    <w:p w14:paraId="33E940ED"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166CA309"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માસિક હપ્તા પહેલાનું વ્યાજ (PMII): ઋણ લેનાર(ઓ) સ્વીકારે છે કે જો સુવિધા હપ્તામાં વિતરિત કરવામાં આવે છે, તો જ્યાં સુધી સુવિધા સંપૂર્ણપણે વિતરિત ન થાય ત્યાં સુધી ધિરાણકર્તાઓ આ સુવિધા કરારમાં પૂરી પાડવામાં આવેલ રીતે ઋણ લેનાર(ઓ) પાસેથી ફક્ત પૂર્વ-માસિક હપ્તાનું વ્યાજ વસૂલશે. સુવિધા સંપૂર્ણપણે વિતરિત થયા પછી અથવા ઉપલબ્ધતા સમયગાળાની સમાપ્તિ પછી, જેમ બને તેમ માસિક હપ્તા ચૂકવવાપાત્ર બનશે.  </w:t>
      </w:r>
    </w:p>
    <w:p w14:paraId="60B74910"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727ADEE0"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દાખ્લા તરીકે:  </w:t>
      </w:r>
      <w:r w:rsidRPr="009E2EA7">
        <w:rPr>
          <w:rFonts w:ascii="Mulish SemiBold" w:hAnsi="Mulish SemiBold"/>
          <w:color w:val="0D0D0D"/>
          <w:szCs w:val="18"/>
        </w:rPr>
        <w:t>મંજૂરી રકમ: રૂ. ૧,૦૦,૦૦,૦૦૦, વિતરણ રકમ: રૂ. ૩૦,૦૦,૦૦૦, લાગુ વ્યાજ દર: વાર્ષિક ૭%, કાર્યકાળ: ૨૪૦ મહિના, નિયત તારીખ: દર મહિનાની ૧ તારીખ, વિતરણ તારીખ: ૧૨ જાન્યુઆરી, ૨૦૨૨, વિતરણ ચેક સોંપવાની તારીખ: ૧૨ જાન્યુઆરી, ૨૦૨૨, પછી તૂટેલા દિવસોનું વ્યાજ ૧૨ જાન્યુઆરીથી ૩૧ જાન્યુઆરી ૨૦૨૨ સુધીના દિવસોની વાસ્તવિક સંખ્યા પર વસૂલવામાં આવશે એટલે કે, વ્યાજની ગણતરી - ૩૦૦૦૦૦૦૦*૭*૨૦/૩૬૦*૧૦૦ = રૂ.૧૧૬૬૬ તરીકે કરવામાં આવશે;</w:t>
      </w:r>
    </w:p>
    <w:p w14:paraId="6EC51F13"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t xml:space="preserve"> </w:t>
      </w:r>
    </w:p>
    <w:p w14:paraId="1B4604BB"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પછીના મહિના માટે, વ્યાજની ગણતરી 30 દિવસના આધારે કરવામાં આવશે, વાસ્તવિક દિવસોની સંખ્યા પર નહીં એટલે કે, 3000000*7*30/360*100 = રૂ.17500  </w:t>
      </w:r>
    </w:p>
    <w:p w14:paraId="683031E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BF75F0F"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સંપૂર્ણ સુવિધા રકમ/મંજૂરી રકમ પર માસિક હપ્તો: ઋણ લેનાર(ઓ) સ્વીકારે છે કે સુવિધા હેઠળ વિતરિત કરવામાં આવેલી વાસ્તવિક રકમને ધ્યાનમાં લીધા વિના, સમગ્ર સુવિધા રકમ પર માસિક હપ્તો ઋણ લેનાર(ઓ) દ્વારા તે તારીખથી શરૂ થશે અને ચૂકવવાપાત્ર રહેશે જે દિવસે ધિરાણકર્તાઓ દ્વારા પ્રથમ વિતરણ કરવામાં આવે છે. માસિક હપ્તાની ગણતરી ઋણ લેનારાઓ દ્વારા સુવિધાની મંજૂર રકમ પર કરવામાં આવશે અને મુદ્દલ અને વ્યાજ માટે ચૂકવવાપાત્ર નાણાં તે મુજબ ફાળવવામાં આવશે અને ઋણ લેનાર(ઓ) અહીંથી કોઈપણ વિવાદ વિના તે ચૂકવવાનું વચન આપે છે. ઋણ લેનાર(ઓ) સમજે છે કે જો સુવિધાની સંપૂર્ણ રકમ વિતરિત કરવામાં ન આવે, તો ઋણ લેનાર(ઓ) વ્યાજ અને મુદ્દલ માટે વિનિયોગના સંદર્ભમાં કરવામાં આવેલી ચુકવણીઓની કોઈપણ પુનઃગણતરી માટે હકદાર રહેશે નહીં.  </w:t>
      </w:r>
    </w:p>
    <w:p w14:paraId="7C068AC0"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2205F2D2"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દાખ્લા તરીકે:  </w:t>
      </w:r>
      <w:r w:rsidRPr="009E2EA7">
        <w:rPr>
          <w:rFonts w:ascii="Mulish SemiBold" w:hAnsi="Mulish SemiBold"/>
          <w:color w:val="0D0D0D"/>
          <w:szCs w:val="18"/>
        </w:rPr>
        <w:t>મંજૂરી રકમ: રૂ. ૩,૦૦,૦૦,૦૦૦, વિતરણ રકમ: રૂ. ૩૦,૦૦,૦૦૦, લાગુ વ્યાજ દર: વાર્ષિક ૮%, કાર્યકાળ: ૧૮૦ મહિના, નિયત તારીખ: દર મહિનાની ૫મી તારીખ, વિતરણ તારીખ: ૩૧ ડિસેમ્બર ૨૦૨૧, પછી તૂટેલા દિવસોનું વ્યાજ ૩૧ ડિસેમ્બર ૨૦૨૧ થી ૪ જાન્યુઆરી ૨૦૨૨ સુધીના દિવસોની વાસ્તવિક સંખ્યા પર વસૂલવામાં આવશે એટલે કે વ્યાજની ગણતરી રૂ. ૩૦૦૦૦૦૦૦ *૮*૫/૩૬૦*૧૦૦ = રૂ. ૩૩૩૪ તરીકે કરવામાં આવશે.</w:t>
      </w:r>
    </w:p>
    <w:p w14:paraId="59411A8F"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31A4C999"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૦૫/૦૨/૨૦૨૨ થી, મંજૂર રકમ એટલે કે રૂ. ૩,૦૦,૦૦૦૦૦૦ પર રૂ. ૨૮૬,૬૯૫ નો માસિક હપ્તો શરૂ થશે, મૂળ મુદત એટલે કે ૧૮૦ મહિના ૧૧ મહિના ઘટાડવામાં આવશે. દરેક વધારાના વિતરણ પર, મુદત વધારવામાં આવશે અને માસિક હપ્તો યથાવત રહેશે અને વધારાની વિતરણ રકમ માટે, માસિક હપ્તામાં કોઈ ફેરફાર કર્યા વિના વધારાના વિતરણ તારીખથી વ્યાજ વસૂલવામાં આવશે.</w:t>
      </w:r>
    </w:p>
    <w:p w14:paraId="19D6D0C5"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113D567"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વિતરિત રકમ પર માસિક હપ્તો: દેવાદાર(લેનારાઓ) સ્વીકારે છે કે માસિક હપ્તા તે તારીખથી શરૂ થશે અને દેવાદાર(લેનારાઓ) દ્વારા ચૂકવવાપાત્ર રહેશે જે દિવસે ધિરાણકર્તાઓ દ્વારા પ્રથમ વિતરણ કરવામાં આવે છે. માસિક હપ્તાની ગણતરી ધિરાણકર્તાઓ દ્વારા સમગ્ર સમયગાળા માટે કરવામાં આવેલા વાસ્તવિક વિતરણના આધારે કરવામાં આવશે. ત્યારબાદ દરેક અનુગામી વિતરણ પછી, માસિક હપ્તાની ગણતરી તે મુજબ કરવામાં આવશે. ચુકવણી સમયપત્રકને તે મુજબ ધિરાણકર્તાઓ દ્વારા સમયાંતરે સુધારવામાં આવશે.</w:t>
      </w:r>
    </w:p>
    <w:p w14:paraId="50EEC754"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7361C578"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દાખ્લા તરીકે:  </w:t>
      </w:r>
      <w:r w:rsidRPr="009E2EA7">
        <w:rPr>
          <w:rFonts w:ascii="Mulish SemiBold" w:hAnsi="Mulish SemiBold"/>
          <w:color w:val="0D0D0D"/>
          <w:szCs w:val="18"/>
        </w:rPr>
        <w:t>મંજૂરી રકમ: રૂ. ૩,૦૦,૦૦,૦૦૦, વિતરણ રકમ: રૂ. ૩૦,૦૦,૦૦૦, લાગુ વ્યાજ દર: વાર્ષિક ૮%, કાર્યકાળ: ૧૫૦ મહિના, નિયત તારીખ: દર મહિનાની ૫મી તારીખ, વિતરણ તારીખ: ૩૧ ડિસેમ્બર, ૨૦૨૧, પછી તૂટેલા દિવસોનું વ્યાજ ૩૧ ડિસેમ્બર ૨૦૨૧ થી ૪ જાન્યુઆરી ૨૦૨૨ સુધીના દિવસોની વાસ્તવિક સંખ્યા પર વસૂલવામાં આવશે એટલે કે વ્યાજની ગણતરી રૂ. ૩૦૦૦૦૦૦૦ *૮*૫/૩૬૦*૧૦૦ = રૂ. ૩૩૩૪ તરીકે કરવામાં આવશે.</w:t>
      </w:r>
    </w:p>
    <w:p w14:paraId="08E17246"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૦૫/૦૨/૨૦૨૨ થી, વિતરિત રકમ એટલે કે રૂ. ૩૦,૦૦,૦૦૦ પર રૂ. ૨૮૬૭૦ નો માસિક હપ્તો શરૂ થશે. દરેક વધારાના વિતરણ પર, માસિક હપ્તો વધશે અને મુદત સ્થિર રહેશે. વધુમાં, આવા વધારાના વિતરણ માટે, વધારાના વિતરણ તારીખથી વ્યાજ વસૂલવામાં આવશે.  </w:t>
      </w:r>
    </w:p>
    <w:p w14:paraId="4BE9ADA3"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5EB7279F"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lastRenderedPageBreak/>
        <w:t xml:space="preserve">બધા ઉદાહરણો ફક્ત ઉદાહરણ માટે છે.  </w:t>
      </w:r>
    </w:p>
    <w:p w14:paraId="3377DDB2"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1880D4D3"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મિલકત(ઓ) ના બાંધકામ/પૂર્ણતા/કબજાના સોંપણીમાં કોઈપણ વિલંબ હોવા છતાં, ચુકવણી સમયપત્રક અનુસાર માસિક હપ્તો ચૂકવવા/ચુકવણી કરવાની દેવાદાર(ઓ) ની જવાબદારી સંપૂર્ણ છે.</w:t>
      </w:r>
    </w:p>
    <w:p w14:paraId="2171705B"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17F0146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૨.૯ ચુકવણીની પદ્ધતિ</w:t>
      </w:r>
    </w:p>
    <w:p w14:paraId="704B4F83"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4365937"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ઋણ લેનાર(ઓ) માસિક હપ્તા (અથવા પ્રી-માસિક હપ્તા વ્યાજ, જે કેસ હોય તે) અને અન્ય નાણાં નિયત તારીખ(ઓ) પર ધિરાણકર્તા(ઓ) દ્વારા ખોલવામાં આવેલા એસ્ક્રો ખાતામાં આવા માસિક હપ્તા (અથવા પ્રી-માસિક હપ્તા વ્યાજ, જે કેસ હોય તે) જમા કરાવીને ચૂકવશે/ચુકવશે.</w:t>
      </w:r>
    </w:p>
    <w:p w14:paraId="040959F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5CC268C"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ઋણ લેનાર(લેનારાઓ) એ ખાતરી કરશે કે ઋણદાતાઓ દ્વારા નિયુક્ત કોઈપણ ડાયરેક્ટ માર્કેટિંગ એજન્ટ, ડાયરેક્ટ સેલિંગ એજન્ટના નામે કોઈ ચુકવણી કરવામાં આવશે નહીં અને જો કોઈ ચુકવણી કરવામાં આવે છે, તો ઋણદાતાઓ તેનો યોગ્ય હિસાબ લેવા માટે જવાબદાર રહેશે નહીં.</w:t>
      </w:r>
    </w:p>
    <w:p w14:paraId="33EFCB5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15778AF"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જો ઋણ લેનાર(ઓ) ધિરાણકર્તાઓની પૂર્વ સંમતિ વિના NACH આદેશ રદ કરે છે અથવા રદ કરે છે અથવા રદ કરવાનો પ્રયાસ કરે છે, તો ઋણ લેનાર(ઓ) ના આવા કાર્યો ધિરાણકર્તાઓને ખોટા નુકસાન પહોંચાડવાના ગુનાહિત ઇરાદાથી કરવામાં આવ્યા હોવાનું માનવામાં આવશે અને ઋણ લેનાર(ઓ) વસૂલાત કરવા માટે હકદાર રહેશે અને ઋણ લેનાર(ઓ) મુખ્ય હકીકત નિવેદન અને વ્યવહાર દસ્તાવેજોમાં ઉલ્લેખિત મુજબ ઋણ લેનાર(ઓ)ને ચેક/NACH આદેશ ચાર્જ, ડિઓનર ચાર્જ અને ચૂકી ગયેલ ચુકવણી ચાર્જ ચૂકવવા માટે જવાબદાર રહેશે. ઉપરોક્ત ચાર્જ વસૂલવાના ઋણ લેનારાઓના અધિકારોને પૂર્વગ્રહ રાખ્યા વિના, ઋણ લેનાર(ઓ) સામે યોગ્ય ફોજદારી કાર્યવાહી શરૂ કરવાનો અને કાયદા હેઠળ અને/અથવા વ્યવહાર દસ્તાવેજો હેઠળ અન્ય અધિકારો અને ઉપાયોનો ઉપયોગ કરવાનો અધિકાર પણ અનામત રાખે છે. ઋણ લેનાર(ઓ) ખાતરી કરશે કે આવા દરેક ચેક પ્રથમ રજૂઆત પર જ માન્ય કરવામાં આવે. સુવિધાના સંદર્ભમાં માસિક હપ્તા અને અન્ય નાણાં ચૂકવવા/ચુકવવા માટે ઋણ લેનાર(ઓ) ની જવાબદારી મિલકત(ઓ) ની કોઈપણ બિન-ડિલિવરી/વિલંબિત ડિલિવરી અથવા ઋણ લેનાર(ઓ) અને બિલ્ડર/પ્રમોટર/વેચનાર/ડેવલપર અથવા મિલકત(ઓ) ના સંબંધમાં કોઈપણ પક્ષકારો વચ્ચે કોઈપણ વિવાદ/તફાવતથી પ્રભાવિત થશે નહીં.</w:t>
      </w:r>
    </w:p>
    <w:p w14:paraId="63BD830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85878E2"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ધિરાણકર્તાઓ દ્વારા સંપૂર્ણ માસિક હપ્તાની રકમ અથવા આવા સમયે બાકી રહેલી અથવા બાકી રહેલી અન્ય રકમ કરતાં ઓછી ચુકવણીની સ્વીકૃતિ, આવા સમયે અથવા પછીના કોઈપણ સમયે સંપૂર્ણ ચુકવણી પ્રાપ્ત કરવાના ધિરાણકર્તાઓના અધિકારની માફી અથવા વ્યવહાર દસ્તાવેજો હેઠળના કોઈપણ અન્ય અધિકારોની માફી ગણાશે નહીં. કોઈપણ પદ્ધતિ દ્વારા ચુકવણી માટે ક્રેડિટ ફક્ત વસૂલાત પર અથવા સંબંધિત નિયત તારીખ(ઓ) જે પણ પછી હોય તે પર આપવામાં આવશે.</w:t>
      </w:r>
    </w:p>
    <w:p w14:paraId="75227208"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457D8787"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૨.૧૦ રહેઠાણ/નાગરિકતાના દરજ્જામાં ફેરફાર પર ચુકવણી</w:t>
      </w:r>
    </w:p>
    <w:p w14:paraId="7BC53229"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7225338"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(a) અહીં કંઈપણ સમાવિષ્ટ હોવા છતાં, દેવાદાર(ઓ) માંગણી પર અને ધિરાણકર્તાઓના વિકલ્પ પર, સુવિધા હેઠળ ધિરાણકર્તાઓને ચૂકવવાપાત્ર તમામ વ્યાજ, ખર્ચ, ચાર્જ અને અન્ય રકમ સાથે સંપૂર્ણ બાકી રકમ તાત્કાલિક ચૂકવી દેશે, જો:</w:t>
      </w:r>
    </w:p>
    <w:p w14:paraId="5ADF5CCA"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ઉધાર લેનાર(ઓ) ભારતીય નાગરિક રહેતો નથી; અથવા</w:t>
      </w:r>
    </w:p>
    <w:p w14:paraId="45F79C3B"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ઉધાર લેનાર(ઓ) રોજગાર, વ્યવસાય અથવા લાંબા ગાળાના રોકાણના હેતુ માટે અનુસૂચિ I માં જણાવ્યા મુજબ રહેઠાણના દેશને બીજા દેશમાં બદલી નાખે છે.</w:t>
      </w:r>
    </w:p>
    <w:p w14:paraId="47315E0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BF0D6CF"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૨.૧૧ પૂર્વ ચુકવણી અને રદ</w:t>
      </w:r>
    </w:p>
    <w:p w14:paraId="716D99BD"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4AFDFFF"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ઋણ લેનાર(ઓ) ધિરાણકર્તાઓની મંજૂરી વિના (જે મંજૂરી ધિરાણકર્તાઓ દ્વારા નિર્ધારિત નિયમો અને શરતોને આધીન આપી શકાય છે જેમાં લઘુત્તમ પૂર્વચુકવણી રકમ, પૂર્વચુકવણી ચાર્જ (જો કોઈ હોય તો) અથવા ડિસ્કાઉન્ટેડ વ્યાજ અને/અથવા અન્ય કોઈપણ ચાર્જ, વત્તા લાગુ વ્યાજ કર અથવા અન્ય કાનૂની લેવીનો સમાવેશ થાય છે), નિયત તારીખ(ઓ) પહેલાં સુવિધાની બાકી રહેલી મુખ્ય રકમ સંપૂર્ણ અથવા આંશિક રીતે પૂર્વચુકવણી કરશે નહીં. જો ધિરાણકર્તાઓ દ્વારા સુવિધાની કોઈપણ આંશિક પૂર્વચુકવણીની મંજૂરી આપવામાં આવે છે, તો ધિરાણકર્તાઓ આ સુવિધા કરારમાં ઉલ્લેખિત માસિક હપ્તાના ચુકવણી સમયપત્રક/રકમમાં સુધારો કરવા માટે હકદાર રહેશે અને ત્યારબાદ ઋણ લેનાર(ઓ) આવા સુધારેલા કરાર/અરજી મુજબ માસિક હપ્તાની ચુકવણી કરશે.</w:t>
      </w:r>
    </w:p>
    <w:p w14:paraId="3A3108B0"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0627139E"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ઋણ લેનાર(ઓ) ધિરાણકર્તાઓની પૂર્વ મંજૂરી વિના સુવિધા અથવા તેના કોઈપણ ભાગને રદ કરશે નહીં અને આવી કોઈપણ રદ કરવા પર ઋણ લેનાર(ઓ) દ્વારા ધિરાણકર્તાઓ દ્વારા નિર્દિષ્ટ કરાયેલ રદ કરવાના શુલ્કની ચુકવણી કરવામાં આવશે.</w:t>
      </w:r>
    </w:p>
    <w:p w14:paraId="24285969"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3AFACFC9"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4302262A"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૨.૧૨ માસિક હપ્તાની ચુકવણીમાં વિલંબ</w:t>
      </w:r>
    </w:p>
    <w:p w14:paraId="447EF26C"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આ સુવિધા કરાર અને વ્યવહાર દસ્તાવેજો હેઠળ ધિરાણકર્તાઓના અધિકારને પૂર્વગ્રહ રાખ્યા વિના, નિયત તારીખ(ઓ) પર એક અથવા વધુ માસિક હપ્તાની ચુકવણીમાં ઋણ લેનાર(ઓ) દ્વારા કોઈપણ ડિફોલ્ટ (અથવા નિયત તારીખ(ઓ) પર માસિક હપ્તાની કોઈપણ બિન-વસુલી) પર, </w:t>
      </w:r>
      <w:r w:rsidRPr="009E2EA7">
        <w:rPr>
          <w:rFonts w:ascii="Mulish SemiBold" w:hAnsi="Mulish SemiBold"/>
          <w:szCs w:val="18"/>
        </w:rPr>
        <w:lastRenderedPageBreak/>
        <w:t>ધિરાણકર્તાઓ ઋણ લેનાર(ઓ) દ્વારા ધિરાણકર્તાઓના પક્ષમાં જારી કરાયેલ પોસ્ટડેટેડ ચેક અને/અથવા ઇલેક્ટ્રોનિક ક્લિયરિંગ સિસ્ટમ મેન્ડેટ અને/અથવા ચુકવણી સાધનો રજૂ કરવા/અથવા ફરીથી રજૂ કરવા માટે હકદાર રહેશે.</w:t>
      </w:r>
      <w:r w:rsidRPr="009E2EA7">
        <w:rPr>
          <w:rFonts w:ascii="Mulish SemiBold" w:hAnsi="Mulish SemiBold"/>
          <w:color w:val="FF0000"/>
          <w:szCs w:val="18"/>
        </w:rPr>
        <w:t xml:space="preserve"> </w:t>
      </w:r>
    </w:p>
    <w:p w14:paraId="5526F8EB"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5328277C"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ઋણ લેનાર(લેકો) દ્વારા પસંદ કરાયેલ ચુકવણી/ચુકવણીની પદ્ધતિને ધ્યાનમાં લીધા વિના, ઋણ લેનાર(લેકો) દ્વારા પોસ્ટડેટેડ ચેક (જો કોઈ હોય તો, સબમિટ કરેલા હોય તો) રજૂ કરીને/પ્રતિનિધિત્વ કરીને અથવા ઇલેક્ટ્રોનિક ક્લિયરિંગ સિસ્ટમ (ડેબિટ) દ્વારા પોતે અથવા તેના માટે પરવાનગી આપેલ અન્ય વ્યક્તિ દ્વારા અથવા ઋણ લેનાર(લેકો) ના બાકી લેણાંની ચુકવણી/ચુકવણીની કોઈપણ અન્ય પદ્ધતિ અથવા રીતનો ઉપયોગ કરીને ઋણ લેનાર(લેકો) ના બાકી લેણાંની ચુકવણી અને/અથવા વસૂલાત કરવાની માંગ કરવા માટે હકદાર રહેશે.   </w:t>
      </w:r>
    </w:p>
    <w:p w14:paraId="467FB143"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2BC042CA"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09CF04FF"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ઉધાર લેનાર(લેનારાઓ) ખાતરી કરશે:</w:t>
      </w:r>
    </w:p>
    <w:p w14:paraId="65FF544B"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જ્યાં સુધી સુવિધા બાકી હોય ત્યાં સુધી સ્ટોપ-પેમેન્ટ સૂચના જારી ન કરવી અથવા પોસ્ટડેટેડ ચેક રદ ન કરવા;</w:t>
      </w:r>
    </w:p>
    <w:p w14:paraId="0F51C127"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જો ધિરાણકર્તાઓને કોઈપણ કારણોસર આવા ચેક રજૂ કરવામાં/ડેબિટ સૂચના જારી કરવામાં કોઈ મુશ્કેલી/અસુવિધા/અવરોધનો સામનો કરવો પડી રહ્યો હોય અથવા જો ધિરાણકર્તાઓ દ્વારા તેમના પોતાના વિવેકબુદ્ધિથી જરૂર હોય, તો માસિક હપ્તાની ચુકવણી માટે બનાવેલા પોસ્ટડેટેડ ચેક અને/અથવા મેન્ડેટ, કરાર અથવા અન્ય દસ્તાવેજોને તાત્કાલિક બદલવા અને ધિરાણકર્તાઓની સંતોષ માટે નવા પોસ્ટડેટેડ ચેક, મેન્ડેટ, કરાર અથવા અન્ય દસ્તાવેજો જારી કરવા;</w:t>
      </w:r>
    </w:p>
    <w:p w14:paraId="4E6BAAF7"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ધિરાણકર્તાઓને જારી કરાયેલા પોસ્ટડેટેડ ચેકની સ્વેપ/એક્સચેન્જ બીજી બેંકમાંથી ખેંચાયેલા વૈકલ્પિક પોસ્ટડેટેડ ચેક સાથે, ધિરાણકર્તાઓની પૂર્વ મંજૂરી સાથે અને લાગુ પડે તે રીતે "ચેક સ્વેપ" ચાર્જિસની ચુકવણી સાથે.</w:t>
      </w:r>
    </w:p>
    <w:p w14:paraId="138AAF9B"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4A7F9A09" w14:textId="77777777" w:rsidR="00A20B18" w:rsidRPr="009E2EA7" w:rsidRDefault="00A20B18" w:rsidP="00C028FA">
      <w:pPr>
        <w:spacing w:line="259" w:lineRule="auto"/>
        <w:ind w:left="1170"/>
        <w:jc w:val="left"/>
        <w:rPr>
          <w:rFonts w:ascii="Mulish SemiBold" w:hAnsi="Mulish SemiBold"/>
          <w:b/>
          <w:bCs/>
          <w:szCs w:val="18"/>
        </w:rPr>
      </w:pPr>
    </w:p>
    <w:p w14:paraId="1C45251C" w14:textId="77777777" w:rsidR="00A20B18" w:rsidRPr="009E2EA7" w:rsidRDefault="00A20B18" w:rsidP="00C028FA">
      <w:pPr>
        <w:spacing w:line="259" w:lineRule="auto"/>
        <w:ind w:left="1170"/>
        <w:jc w:val="left"/>
        <w:rPr>
          <w:rFonts w:ascii="Mulish SemiBold" w:hAnsi="Mulish SemiBold"/>
          <w:b/>
          <w:bCs/>
          <w:szCs w:val="18"/>
        </w:rPr>
      </w:pPr>
    </w:p>
    <w:p w14:paraId="23AD74D9" w14:textId="77777777" w:rsidR="00A20B18" w:rsidRPr="009E2EA7" w:rsidRDefault="00A20B18" w:rsidP="00C028FA">
      <w:pPr>
        <w:spacing w:line="259" w:lineRule="auto"/>
        <w:ind w:left="1170"/>
        <w:jc w:val="left"/>
        <w:rPr>
          <w:rFonts w:ascii="Mulish SemiBold" w:hAnsi="Mulish SemiBold"/>
          <w:b/>
          <w:bCs/>
          <w:szCs w:val="18"/>
        </w:rPr>
      </w:pPr>
    </w:p>
    <w:p w14:paraId="50685BDC"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ચુકવણીઓની યોગ્યતા:</w:t>
      </w:r>
    </w:p>
    <w:p w14:paraId="4E98D525"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5835DE8E" w14:textId="77777777"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જ્યાં સુધી ધિરાણકર્તા દ્વારા અન્યથા સંમતિ ન મળે ત્યાં સુધી, આ કરાર હેઠળ બાકી અને ચૂકવવાપાત્ર કોઈપણ ચુકવણી અને ઉધાર લેનાર દ્વારા કરવામાં આવે છે તે ક્રમમાં આવા બાકી રકમ માટે ફાળવવામાં આવશે, એટલે કે:</w:t>
      </w:r>
    </w:p>
    <w:p w14:paraId="25A7DFEE" w14:textId="77777777"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રસ;</w:t>
      </w:r>
    </w:p>
    <w:p w14:paraId="344667FB"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લોનની બાકી રહેલી મુદ્દલ રકમ;</w:t>
      </w:r>
    </w:p>
    <w:p w14:paraId="0C0FDCB5"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ખર્ચ, ચાર્જ, ખર્ચ, આકસ્મિક ચાર્જ અને અન્ય નાણાં જે ઋણદાતા દ્વારા વસૂલાતના સંદર્ભમાં ખર્ચવામાં આવ્યા હોઈ શકે છે;</w:t>
      </w:r>
    </w:p>
    <w:p w14:paraId="5792BB08"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ડિફોલ્ટ રકમ પર વધારાનું વ્યાજ અને/અથવા લિક્વિડેટેડ નુકસાન અને/અથવા દંડ;</w:t>
      </w:r>
    </w:p>
    <w:p w14:paraId="331E1359"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પૂર્વ ચુકવણી શુલ્ક (જો કોઈ હોય તો) અને ફી.</w:t>
      </w:r>
    </w:p>
    <w:p w14:paraId="23D91753" w14:textId="77777777" w:rsidR="00C028FA" w:rsidRPr="009E2EA7" w:rsidRDefault="00C028FA" w:rsidP="007E570E">
      <w:pPr>
        <w:spacing w:line="259" w:lineRule="auto"/>
        <w:ind w:left="1170"/>
        <w:jc w:val="left"/>
        <w:rPr>
          <w:rFonts w:ascii="Mulish SemiBold" w:hAnsi="Mulish SemiBold"/>
          <w:szCs w:val="18"/>
        </w:rPr>
      </w:pPr>
    </w:p>
    <w:p w14:paraId="5A608465"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સમાધાન, રાઈટ-ઓફ, ક્લોઝર વગેરેના કિસ્સાઓમાં, આ કરાર હેઠળ બાકી અને ચૂકવવાપાત્ર ચુકવણી અને ઋણ લેનાર દ્વારા કરવામાં આવશે, જે નીચેના ક્રમમાં ફાળવવામાં આવશે, એટલે કે:</w:t>
      </w:r>
    </w:p>
    <w:p w14:paraId="43C40E34"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લોનની બાકી રહેલી મુદ્દલ રકમ;</w:t>
      </w:r>
    </w:p>
    <w:p w14:paraId="5361AFDD"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રસ;</w:t>
      </w:r>
    </w:p>
    <w:p w14:paraId="65A49C5B"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ખર્ચ, ચાર્જ, ખર્ચ, આકસ્મિક ચાર્જ અને અન્ય નાણાં જે ઋણદાતા દ્વારા વસૂલાતના સંદર્ભમાં ખર્ચવામાં આવ્યા હોઈ શકે છે;</w:t>
      </w:r>
    </w:p>
    <w:p w14:paraId="770F3E8D"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ડિફોલ્ટ રકમ પર વધારાનું વ્યાજ અને/અથવા લિક્વિડેટેડ નુકસાન અને/અથવા દંડ;</w:t>
      </w:r>
    </w:p>
    <w:p w14:paraId="1EDF8BDB"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પૂર્વ ચુકવણી શુલ્ક (જો કોઈ હોય તો) અને ફી.</w:t>
      </w:r>
    </w:p>
    <w:p w14:paraId="010501F1" w14:textId="77777777" w:rsidR="00C028FA" w:rsidRPr="009E2EA7" w:rsidRDefault="00C028FA" w:rsidP="00CD4B81">
      <w:pPr>
        <w:spacing w:line="259" w:lineRule="auto"/>
        <w:ind w:left="811"/>
        <w:jc w:val="left"/>
        <w:rPr>
          <w:rFonts w:ascii="Mulish SemiBold" w:hAnsi="Mulish SemiBold"/>
          <w:b/>
          <w:bCs/>
          <w:szCs w:val="18"/>
        </w:rPr>
      </w:pPr>
    </w:p>
    <w:p w14:paraId="38282290" w14:textId="77777777"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૨.૧૪ કર, ખર્ચ અને શુલ્ક</w:t>
      </w:r>
    </w:p>
    <w:p w14:paraId="76C2C800"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ઋણ લેનાર(ઓ) ટ્રાન્ઝેક્શન દસ્તાવેજોના સંદર્ભમાં સ્ટેમ્પ ડ્યુટી અને સંબંધિત નોંધણી અને ફાઇલિંગ ચાર્જ સહિત તમામ કર, GST, અન્ય આયાત, ખર્ચ, ચાર્જ, લેવી, ફી અને ડ્યુટીઓ ભોગવશે અને ચૂકવશે. જો ઋણ લેનાર(ઓ) ઉપરોક્ત ઉલ્લેખિત નાણાં ચૂકવવામાં નિષ્ફળ જાય, તો ઋણ લેનાર(ઓ) તે ચૂકવવા અને ઋણ લેનાર(ઓ) પાસેથી વસૂલાત કરવાની સ્વતંત્રતા ધરાવશે.</w:t>
      </w:r>
    </w:p>
    <w:p w14:paraId="297F9D90"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t>ઋણ લેનાર(ઓ) ઋણદાતાઓ દ્વારા ચૂકવવામાં આવેલી બધી રકમ અને/અથવા ખર્ચ (તેમના ટ્રસ્ટીઓ/એજન્ટો/પ્રતિનિધિઓ/કન્સલ્ટન્ટ/મૂલ્યાંકનકર્તા દ્વારા અથવા તેમના વતી) સુવિધાના સંબંધમાં ભરપાઈ કરશે. ઋણદાતાઓ પાસેથી માંગણીની સૂચના મળ્યાની તારીખથી 7 (સાત) દિવસની અંદર અથવા ઋણદાતાઓ સુવિધાની મુખ્ય રકમમાં આવી રકમનો સમાવેશ કરવા અને ઋણદાતાઓ દ્વારા નક્કી કરવામાં આવે તે મુજબ સુવિધાના માસિક હપ્તા અને/અથવા કાર્યકાળમાં ફેરફાર કરવા માટે હકદાર રહેશે. આવી બધી રકમો ચુકવણીની તારીખથી ટ્રાન્ઝેક્શન દસ્તાવેજોમાં ઉલ્લેખિત લાગુ વ્યાજ દરે આવી ભરપાઈ સુધી વ્યાજ વહન કરશે.</w:t>
      </w:r>
    </w:p>
    <w:p w14:paraId="1FCC7701"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t xml:space="preserve">ઋણ લેનાર(ઓ) મુખ્ય હકીકત નિવેદનમાં અને ટ્રાન્ઝેક્શન દસ્તાવેજોમાં ધિરાણકર્તાઓ દ્વારા નિર્દિષ્ટ દરે અથવા ઋણ લેનારાઓ સમય સમય પર નિર્દિષ્ટ કરી શકે તેવા કોઈપણ અન્ય દરે સેવાઓ/સુવિધા માટે સંબંધિત ચાર્જ/ફી/નાણાં ચૂકવવા માટે જવાબદાર રહેશે, ઋણ લેનાર(ઓ)ના સંપૂર્ણ </w:t>
      </w:r>
      <w:r w:rsidRPr="009E2EA7">
        <w:rPr>
          <w:rFonts w:ascii="Mulish SemiBold" w:hAnsi="Mulish SemiBold"/>
          <w:szCs w:val="18"/>
        </w:rPr>
        <w:lastRenderedPageBreak/>
        <w:t>વિવેકબુદ્ધિથી. ઋણ લેનાર(ઓ)ને આ કરાર અનુસાર મોકલવામાં આવેલ અથવા સમય સમય પર વેબસાઇટ પર પ્રદર્શિત કરવામાં આવેલ પૂર્વ સૂચના સાથે સમય સમય પર કોઈપણ નવા વધારાના ચાર્જ વસૂલવાનો અધિકાર પણ ધિરાણકર્તાઓને અનામત છે. જ્યાં સુધી અન્યથા જણાવવામાં ન આવે ત્યાં સુધી, ટ્રાન્ઝેક્શન દસ્તાવેજો હેઠળ ઋણ લેનાર(ઓ) દ્વારા ચૂકવવામાં આવતી/ચૂકવવામાં આવતી બધી ફી, ચાર્જ અને અન્ય નાણાં પરતપાત્ર નથી.</w:t>
      </w:r>
    </w:p>
    <w:p w14:paraId="01FE251A"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આ સુવિધા કરાર અને અન્ય વ્યવહાર દસ્તાવેજો હેઠળ ઋણ લેનાર(ઓ) દ્વારા કરવામાં આવતી બધી ચુકવણીઓ કોઈપણ કપાત/રોકાણથી મુક્ત અને સ્પષ્ટ કરવામાં આવશે, સિવાય કે કાયદા દ્વારા કર કપાત/રોકાણને આધીન ચુકવણી કરવાની જરૂર હોય. જો કે, કાયદા દ્વારા ઋણ લેનાર(ઓ) દ્વારા ચૂકવવામાં આવતી અથવા ચૂકવવાપાત્ર કોઈપણ રકમમાંથી કાપ/રોકાણ કરવા જરૂરી તમામ કર, જેમાં વ્યાજ, કમિશન, ફી, ડિસ્કાઉન્ટ, સેવા અને અન્ય શુલ્કનો સમાવેશ થાય છે પરંતુ તેના સુધી મર્યાદિત નથી, ઋણ લેનાર(ઓ) દ્વારા ચૂકવવાપાત્ર હોય ત્યારે ચૂકવવામાં આવશે અને ઋણ લેનાર(ઓ), કાયદા હેઠળ નિર્ધારિત કાયદેસર સમયમર્યાદામાં અથવા ચુકવણી કરવામાં આવ્યાના 30 (ત્રીસ) દિવસ, જે પણ વહેલું હોય તે, ઋણ લેનાર(ઓ) ને સંતોષકારક પુરાવા આપશે કે કર યોગ્ય સત્તાધિકારીને યોગ્ય રીતે મોકલવામાં આવ્યો છે અને ઋણ લેનાર(ઓ) ને કર કપાત પ્રમાણપત્રો આપવામાં આવશે.</w:t>
      </w:r>
    </w:p>
    <w:p w14:paraId="0DE211B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34CE66F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૨.૧૫ મિલકત(IES)</w:t>
      </w:r>
    </w:p>
    <w:p w14:paraId="6D50AECD"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4B4EDA98"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જ્યાં સુવિધામાંથી અસ્કયામતો/મિલકત(ઓ) હસ્તગત કરવામાં આવી હોય અથવા હસ્તગત કરવાનો પ્રસ્તાવ મૂકવામાં આવ્યો હોય અને તેને સુરક્ષા તરીકે ઓફર કરવામાં આવે, ત્યાં ઋણ લેનાર(ઓ) માલિકી, મિલકત(ઓ) ની યોગ્ય તપાસ/ચકાસણી, મંજૂર યોજનાની ચકાસણી અને પાલન, મકાનના ઉપ-નિયમો, ગુણવત્તાની સ્થિતિ, મિલકત/મિલકત(ઓ) ની યોગ્યતા અને વેચાણકર્તા/વિકાસકર્તા/બિલ્ડર/વિકાસ સત્તાધિકારી પાસેથી સમયસર સંપત્તિ/મિલકત(ઓ) ની ડિલિવરી મેળવવા/ખાતરી કરવા માટે સંપૂર્ણપણે અને વિશિષ્ટ રીતે જવાબદાર રહેવાનું વચન આપે છે અને ધિરાણકર્તાઓ માલિકી/વિકાસકર્તા/બિલ્ડર/વિકાસ સત્તાધિકારી પાસેથી મિલકત/મિલકત(ઓ) ની સમયસર ડિલિવરી મેળવવા/ખાતરી કરવા માટે જવાબદાર રહેશે નહીં. માલિકી/વિકાસકર્તા/બિલ્ડર/પ્રમોટર દ્વારા તેના સંદર્ભમાં આપવામાં આવેલી કોઈપણ ગેરંટી અથવા વોરંટી માટે અથવા મિલકત(ઓ) ના સંદર્ભમાં વેચનાર/ડેવલપર/બિલ્ડર/પ્રમોટર અથવા તેમના એજન્ટો દ્વારા કરવામાં આવેલી કોઈપણ રજૂઆતો અથવા વોરંટી માટે જવાબદાર રહેશે નહીં.</w:t>
      </w:r>
    </w:p>
    <w:p w14:paraId="2B24D741"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જ્યાં ઋણ લેનાર(લેનારાઓ) દ્વારા મિલકત(ઓ) હસ્તગત કરવાની દરખાસ્ત કરવામાં આવે છે, ત્યાં ઋણ લેનાર(લેનારાઓ) યોગ્ય નોંધણી અધિકારી પાસે મિલકત(ઓ)ને પોતાના નામે નોંધાવવા માટે જરૂરી પગલાં લેશે.</w:t>
      </w:r>
    </w:p>
    <w:p w14:paraId="3F62B0E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8288087"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ઋણ લેનાર(ઓ) કોઈપણ વ્યક્તિ અથવા કોર્પોરેટ સંસ્થા સાથે મિલકતના ઉપયોગ (પછી રજા અને લાઇસન્સ દ્વારા અથવા અન્યથા), ટ્રાન્સફર (વેચાણ, લીઝ દ્વારા, અથવા અન્યથા), નિકાલ માટે કોઈપણ રીતે ધિરાણકર્તાઓની પૂર્વ લેખિત સંમતિ વિના કોઈપણ કરાર/વ્યવસ્થામાં પ્રવેશ કરશે નહીં.</w:t>
      </w:r>
    </w:p>
    <w:p w14:paraId="54D79E3F"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ઋણ લેનાર(ઓ) મિલકત(ઓ) ને કોઈપણ પ્રકારના પૂર્વાધિકાર, ચાર્જ, બોજોથી મુક્ત રાખશે (ધિરાણકર્તાઓ/તેમના ટ્રસ્ટીઓ/એજન્ટોના પક્ષમાં બનાવેલ/બનાવવાની સિક્યોરિટી સિવાય, જો ઋણ લેનારાઓ દ્વારા જરૂરી હોય તો).</w:t>
      </w:r>
    </w:p>
    <w:p w14:paraId="6EDEC39B"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ઋણ લેનાર(ઓ) કોઈપણ દસ્તાવેજો, ચુકાદા અથવા કાનૂની પ્રક્રિયા અથવા અન્ય ચાર્જીસ અથવા મિલકત(ઓ) ના શીર્ષકને અસર કરતી કોઈપણ ગુપ્ત અથવા પેટન્ટ ખામી અથવા મિલકત(ઓ) અથવા તેના શીર્ષકમાં કોઈપણ ભૌતિક ખામી કે જે જાહેર કરવામાં આવી નથી અને/અથવા જે ધિરાણકર્તાઓને પ્રતિકૂળ અસર કરી શકે છે તેનાથી વાકેફ નથી અને તેમણે મિલકત(ઓ) ના સંદર્ભમાં ધિરાણકર્તાઓને ટાઇટલ ડીડ ઉપલબ્ધ કરાવ્યા છે અને ધિરાણકર્તાઓ દ્વારા જરૂરી હોય તેવા અન્ય દસ્તાવેજો પૂરા પાડશે;</w:t>
      </w:r>
    </w:p>
    <w:p w14:paraId="730300A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53CDD82"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સુવિધા દ્વારા ખરીદેલ / ખરીદવાની દરખાસ્ત કરાયેલ મિલકત(ઓ) કોઈપણ સક્ષમ અધિકારીની કોઈપણ યોજનાઓમાં અથવા કેન્દ્ર/રાજ્ય સરકાર અથવા કોઈપણ કોર્પોરેશન, મ્યુનિસિપલ સમિતિ, ગ્રામ પંચાયત વગેરેની કોઈપણ યોજના હેઠળ કોઈપણ ગોઠવણી, પહોળાઈ અથવા રસ્તાના બાંધકામમાં શામેલ નથી અથવા તેનાથી પ્રભાવિત નથી.</w:t>
      </w:r>
    </w:p>
    <w:p w14:paraId="1B0AB22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4612131"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મિલકતના બાંધકામ માટે જમીનના પ્લોટ ખરીદવાના હેતુ માટે મંજૂર કરાયેલ સુવિધાના કિસ્સામાં, ઋણ લેનાર(ઓ) સુવિધા/પ્રથમ વિતરણની મંજૂરીની તારીખથી, સમયાંતરે ઋણ લેનારાઓ અથવા RBI અને/અથવા કોઈપણ અન્ય વૈધાનિક અથવા નિયમનકારી સત્તા દ્વારા નિર્દિષ્ટ સમયગાળાની અંદર, પ્રાપ્ત તમામ જરૂરી મંજૂરીઓ અને પ્રમાણપત્રો (જે ઋણ લેનારાઓ દ્વારા નક્કી કરવામાં આવે છે તે અંતિમ અને ઋણ લેનાર(ઓ) પર બંધનકર્તા રહેશે) સાથે મિલકતનું નિર્માણ કરવાની બાંયધરી આપે છે.</w:t>
      </w:r>
    </w:p>
    <w:p w14:paraId="1D430FEC"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30C69046"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જો ધિરાણકર્તાઓ દ્વારા મંજૂર કરાયેલ સુવિધાનો હેતુ બિલ્ટ-અપ ઘર/ફ્લેટ/મકાન ખરીદવાનો હોય, તો ઋણ લેનાર(ઓ) એ ખાતરી આપે છે કે બિલ્ટ-અપ ઘર/ફ્લેટ/મકાનના બાંધકામ/વિકાસ માટે, ઉક્ત વિસ્તારના સક્ષમ અધિકારીઓ પાસેથી મંજૂરી યોજના જરૂરી છે.</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4C99A878"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3DE0D1AB"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lastRenderedPageBreak/>
        <w:t xml:space="preserve">ઋણ લેનાર(લેનારાઓ) મિલકત(ઓ) ને સંચાલિત કરતી શરતો અને નિયમો, નિયમનો અને સંબંધિત સહકારી મંડળી, કોન્ડોમિનિયમ, લિમિટેડ કંપની અથવા અન્ય કોઈપણ કોર્પોરેટ સંસ્થાના નિયમો, નિયમનો અને પેટા-નિયમોનું પાલન કરશે અને તેની જાળવણી માટે જાળવણી અને અન્ય ચાર્જ અને મિલકત(ઓ) અથવા તેના ઉપયોગના સંદર્ભમાં ચૂકવવાપાત્ર અન્ય કોઈપણ બાકી રકમ ચૂકવશે.  </w:t>
      </w:r>
    </w:p>
    <w:p w14:paraId="74D8714C"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2E7F6B32"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બાંધકામ હેઠળની મિલકત માટે વધારાની શરતો:  </w:t>
      </w:r>
    </w:p>
    <w:p w14:paraId="694016EE"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જો સુવિધાનો હેતુ બાંધકામ હેઠળની મિલકત (ઓ) ખરીદવાનો હોય અથવા મિલકત (ઓ) ને સુધારવા / સમારકામ કરવાનો હોય, તો નીચેના વધારાના નિયમો અને શરતો લાગુ થશે; સ્પષ્ટતાના હેતુ માટે "બાંધકામ" માં મિલકત (ઓ) માં ફેરફાર અથવા વિસ્તરણનો સમાવેશ થાય છે અને "સુધારણા" નો અર્થ ઋણ લેનાર (ઓ) અને ધિરાણકર્તાઓ દ્વારા સંમતિ મુજબ મિલકત (ઓ) માં કોઈપણ માળખાકીય, આંતરિક અથવા બાહ્ય સુધારો થાય છે.</w:t>
      </w:r>
    </w:p>
    <w:p w14:paraId="5ABCAA63"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ધિરાણકર્તાઓ રહેણાંક/ઓફિસ/વાણિજ્યિક મિલકત(ઓ) ના સુધારણાના હેતુ માટે સુવિધાનો વિસ્તાર ફક્ત ત્યારે જ કરી શકે છે જો ઉધાર લેનાર(ઓ) એક સાથે મિલકત(ઓ) ખરીદી રહ્યા હોય;</w:t>
      </w:r>
    </w:p>
    <w:p w14:paraId="12E17075"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ધિરાણકર્તાઓ મિલકતના બાંધકામ/સુધારણાના હેતુ માટે સુવિધાનું વિતરણ ફક્ત આવી મિલકતના બાંધકામ/સુધારણા શરૂ થયા પછી જ કરશે અને ધિરાણકર્તાઓને દસ્તાવેજી પુરાવા રજૂ કરશે;</w:t>
      </w:r>
    </w:p>
    <w:p w14:paraId="6DA3FFD5"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ધિરાણકર્તાઓ સુવિધા હેઠળ કામની પ્રગતિ અનુસાર તબક્કાવાર ચુકવણી કરી શકે છે, જે સમયાંતરે લાગુ પડતા તેના આંતરિક ધોરણો અને માર્ગદર્શિકા અનુસાર હોય છે. આ સંદર્ભમાં ધિરાણકર્તાઓનો નિર્ણય અંતિમ અને દેવાદાર(લેનારાઓ) માટે બંધનકર્તા રહેશે;</w:t>
      </w:r>
    </w:p>
    <w:p w14:paraId="479A8B95"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 xml:space="preserve">ઉધાર લેનાર(ઓ) -  </w:t>
      </w:r>
    </w:p>
    <w:p w14:paraId="0EE9C10D"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(i) મંજૂર યોજનાઓ અનુસાર મિલકત(ઓ)નું સંપાદન/બાંધકામ/સુધારણા/સમારકામ પૂર્ણ થાય ત્યારે ધિરાણકર્તાઓને જાણ કરવી; (ii) મ્યુનિસિપલ અને અન્ય સંબંધિત સક્ષમ અધિકારી દ્વારા જારી કરાયેલ વ્યવસાય/પૂર્ણતા પ્રમાણપત્રની સાચી નકલ રજૂ કરીને આવા સંપાદન/બાંધકામ/સુધારણા/સમારકામ પૂર્ણ થાય ત્યારે ધિરાણકર્તાઓને જાણ કરવી; (iii) મિલકત(ઓ)ના બાંધકામ અથવા સંપાદનની શરૂઆત અથવા પૂર્ણતામાં વિલંબ થઈ શકે તેવી કોઈપણ ઘટના અથવા સંજોગો વિશે ધિરાણકર્તાઓને તાત્કાલિક જાણ કરવી; (iv) ખરીદી/પૂર્ણતા પર સુવિધાના સમયગાળા દરમિયાન મિલકત(ઓ)ને સારી સ્થિતિમાં અને સ્થિતિમાં જાળવી રાખવી અને ખાતરી કરવી કે મિલકત(ઓ)નું મૂલ્ય ઘટતું નથી; (v) મિલકત(ઓ)માં કોઈપણ વધારા અથવા ફેરફારની વિગતો સૂચિત કરવી જે દેવાદાર(ઓ) કરવાનો પ્રસ્તાવ રાખે છે; અને (vi) મિલકત(ઓ)ના બાંધકામ/સુધારણા/સમારકામની પ્રગતિ વિશે ધિરાણકર્તાઓને જાણ કરવી; અને</w:t>
      </w:r>
    </w:p>
    <w:p w14:paraId="389FD51B"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ડેવલપર/પ્રમોટર/બિલ્ડર/સમાજ દ્વારા ડેવલપર/પ્રમોટર/બિલ્ડર/સમાજ દ્વારા મિલકત(ઓ)ના બાંધકામ/કબજો/પૂર્ણતામાં કોઈપણ વિલંબ માટે, અથવા મિલકત(ઓ)ના બાંધકામની ગુણવત્તા, સ્થિતિ અથવા યોગ્યતા માટે દેવાદાર(ઓ) ધિરાણકર્તાઓને જવાબદાર ઠેરવશે નહીં, ભલે ધિરાણકર્તાઓએ આવા ડેવલપર/પ્રમોટર/બિલ્ડર/વિકાસ સત્તાવાળાને કોઈપણ સુવિધાઓ મંજૂર/મંજૂર કરી હોય અથવા દેવાદાર(ઓ)ને આવા પ્રમોટર/મિલકત/બિલ્ડર/વિકાસ સત્તાવાળા વિશે કોઈપણ માહિતી આપી હોય.</w:t>
      </w:r>
    </w:p>
    <w:p w14:paraId="66BF4E4A"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542B52C9"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ઋણ લેનાર(લેનારાઓ) સંમત થાય છે અને સ્વીકારે છે કે ઋણ લેનારાઓ કોઈપણ રીતે, કોઈપણ લાગુ કાયદા હેઠળ વિપરીત કંઈપણ હોવા છતાં, મિલકત(ઓ) ને કોઈપણ રીતે નુકસાન, બગાડ અથવા નુકસાન માટે જવાબદાર/જવાબદાર રહેશે નહીં, જ્યારે તે ઋણ લેનારાઓના કબજામાં હોય અથવા ઉપરોક્ત મુજબ ઋણ લેનારાઓને ઉપલબ્ધ કોઈપણ અધિકારો અને ઉપાયોનો ઉપયોગ અથવા બિન-અનુભવ કરવાના કારણે હોય.</w:t>
      </w:r>
    </w:p>
    <w:p w14:paraId="1D13C40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1A554187"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૨.૧૬ વીમો</w:t>
      </w:r>
    </w:p>
    <w:p w14:paraId="53BF95DC"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ઋણ લેનાર(ઓ) એ સુનિશ્ચિત કરશે કે તેની બધી સંપત્તિઓ અને ઋણદાતાઓ પાસેથી વસૂલવામાં આવતી/લાગુ કરવામાં આવનારી સંપત્તિઓ ધિરાણકર્તાઓ દ્વારા મંજૂર કરાયેલા તેમના સંપૂર્ણ પુનઃસ્થાપન મૂલ્ય સુધી (સર્વેયર અને આર્કિટેક્ટની ફી સહિત) વીમાકૃત રાખવામાં આવે, જે સારી ઉદ્યોગ પ્રથા દ્વારા જરૂરી જોખમો સામે, જેમાં આગ, વીજળી, વિસ્ફોટ, ભૂકંપ, હુલ્લડ, હડતાળ, નાગરિક હંગામો, તોફાન, વાવાઝોડું, પૂર, દરિયાઈ જોખમો, બાંધકામ જોખમો અને યુદ્ધ, અને ઋણદાતાઓ દ્વારા નિર્દિષ્ટ કરાયેલા અન્ય જોખમો શામેલ છે, જેમાં ઋણદાતાઓનું નામ 'નુકસાન ચૂકવનાર' તરીકે નોંધાયેલ છે અને ઋણદાતાઓને આવી પોલિસીઓની સાચી નકલ પૂરી પાડે છે. ઋણદાતા(ઓ) એ ખાતરી કરશે કે ઉપરોક્ત વીમાના સંબંધમાં ચૂકવવાપાત્ર તમામ પ્રીમિયમ અને અન્ય રકમ સમયસર ચૂકવવામાં આવે છે.</w:t>
      </w:r>
    </w:p>
    <w:p w14:paraId="77E4ED23"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46A5E37"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જો ઋણ લેનાર(ઓ) આમ કરવામાં નિષ્ફળ જાય તો, ઋણ લેનારાઓ ઋણ લેનાર(ઓ)ના ખર્ચે મિલકત(ઓ)નો વીમો કરાવી શકે છે (પરંતુ તે કરવા માટે બંધાયેલા રહેશે નહીં) અને જો ઋણ લેનાર મિલકત(ઓ)ના વીમા માટે/તરફ વીમા પ્રીમિયમ અથવા અન્ય કોઈપણ નાણાં ચૂકવે છે, તો ઋણ લેનાર(ઓ) ઋણ લેનારાઓ દ્વારા ચૂકવવામાં આવેલી આવી બધી રકમની ભરપાઈ કરશે. જો ઋણ લેનાર(ઓ) કોઈપણ સમયે, સુવિધા મેળવ્યા પછી, વીમા પ્રીમિયમની ચુકવણીના હેતુ માટે સુવિધામાં વધારો કરવા માટે ઋણ લેનારાઓનો સંપર્ક કરે છે, તો ઋણ લેનારાઓ, તેમના સંપૂર્ણ વિવેકબુદ્ધિથી, વીમા પ્રીમિયમની ચુકવણી માટે વધારાની સુવિધાઓ પૂરી પાડી શકે છે, જો માસિક હપ્તો સ્થિર રહે અને સુવિધાનો કાર્યકાળ તે મુજબ લંબાવવામાં આવશે.</w:t>
      </w:r>
    </w:p>
    <w:p w14:paraId="1FAD1942"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EAEB212"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મિલકત(ઓ) ને નુકસાન કે નુકસાન થવાના કિસ્સામાં, ધિરાણકર્તાઓ પાસે વીમાની રકમ પરનો પહેલો દાવો દેવાદાર(ઓ) ના બાકી લેણાં માટે રહેશે. જો વીમાની રકમ દેવાદાર(ઓ) ના બાકી લેણાંને સંતોષવા માટે પૂરતી ન હોય, તો દેવાદાર(ઓ) તાત્કાલિક બાકી રકમ ચૂકવી દેશે.</w:t>
      </w:r>
    </w:p>
    <w:p w14:paraId="1EF2461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F789DC0"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148B912"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lastRenderedPageBreak/>
        <w:t>કલમ III – સુરક્ષા માટેના કરારો</w:t>
      </w:r>
    </w:p>
    <w:p w14:paraId="3DF0DE13"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5C846660"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૩.૧ સુવિધા, તમામ વ્યાજ, લિક્વિડેટેડ નુકસાન, ફી, પૂર્વ ચુકવણી પર પ્રીમિયમ, ખર્ચ, ચાર્જ, ખર્ચ અને અન્ય નાણાં, જે પણ ટ્રાન્ઝેક્શન દસ્તાવેજોમાં નિર્ધારિત અથવા ચૂકવવાપાત્ર હોય, તે શેડ્યૂલ I ("સુરક્ષા") માં નિર્ધારિત મિલકત(ઓ) પર પ્રથમ ક્રમાંકિત ગીરો અને ચાર્જ દ્વારા સુરક્ષિત કરવામાં આવશે, જેમાં તમામ સુવિધા/વિશેષાધિકારો/વિકાસ અધિકારો/લાભ/ફિક્સચર અને ફિટિંગ/ઇમારતો અને માળખાં, વર્તમાન અને ભવિષ્ય, બધી મૂર્ત અને/અથવા અમૂર્ત મિલકતો, બધી સંવર્ધન, ઉમેરાઓ, એસેસરીઝ, ફિક્સર અને ફિટિંગ, ઇમારતો, તેના પર બાંધવામાં આવેલ/બાંધવામાં આવેલ માળખાં, પછી ભલે તે માલિકીની/હસ્તગત/કબજામાં હોય અથવા દેવાદાર(ઓ) દ્વારા માલિકીની/હસ્તગત/કબજામાં હોય અને/અથવા આવી અન્ય મિલકત(ઓ) જે આવી મિલકત(ઓ) અથવા બંનેમાં બદલી શકાય અથવા ઉમેરવામાં આવે, ધિરાણકર્તાઓની સંમતિથી. ધિરાણકર્તાઓને સંતોષકારક સ્વરૂપમાં અને રીતે સુરક્ષા બનાવવામાં આવશે અને પૂર્ણ કરવામાં આવશે.  </w:t>
      </w:r>
    </w:p>
    <w:p w14:paraId="5E586B28"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0113C829"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૩.૨ કોઈપણ મિલકત(ઓ) ના સંબંધમાં જામીનગીરી હાલના કોઈપણ કાયદા હેઠળ રજીસ્ટર કરાવવી જરૂરી હોય અથવા સૂચનાની સૂચના (જ્યાં લાગુ પડે) ફાઇલ કરવી જરૂરી હોય, તો ઋણ લેનાર(ઓ), જો ધિરાણકર્તાઓ દ્વારા જરૂરી હોય, તો આવી જામીનગીરી બનાવ્યાની તારીખથી ૧૦ (દસ) દિવસની અંદર આવી જામીનગીરી રજીસ્ટર કરાવશે અથવા યોગ્ય નોંધણી અધિકારીને જાણ કરશે, અને મૂળ જામીનગીરી દસ્તાવેજો ધિરાણકર્તાઓને સુપરત કરશે.</w:t>
      </w:r>
    </w:p>
    <w:p w14:paraId="6EF26C36"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t>૩.૩ જ્યાં સુવિધા કોઈપણ મિલકત(ઓ) સામે હાલની લોન/સુવિધાની ચુકવણી માટે ઉપલબ્ધ કરવામાં આવી હોય, તો ઋણ લેનાર(ઓ) સુવિધાના વિતરણના ૭ (સાત) દિવસની અંદર યોગ્ય નોંધણી અધિકારીના રેકોર્ડમાંથી અગાઉના સિક્યોરિટી વ્યાજને દૂર કરશે અને જો કોઈ હોય તો, આવી નોંધણી અધિકારી સાથે નોંધાયેલા ધિરાણકર્તાઓ/તેમના ટ્રસ્ટીઓ અથવા એજન્ટોના પક્ષમાં સિક્યોરિટી મેળવશે અથવા યોગ્ય નોંધણી અધિકારીને જાણ મોકલશે.</w:t>
      </w:r>
    </w:p>
    <w:p w14:paraId="652E50F9"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CE5417D"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૩.૪ ધિરાણકર્તાઓની વિનંતી પર, ઋણ લેનાર(ઓ) સુવિધા હેઠળ બાકી રકમની ચુકવણી, વ્યાજની ચુકવણી, દંડ ચાર્જ, ફી, પ્રતિબદ્ધતા ચાર્જ, ખર્ચ, ચાર્જ અને ખર્ચ અને સુવિધા કરાર હેઠળ ધિરાણકર્તાઓને ચૂકવવાપાત્ર અન્ય તમામ રકમ માટે શેડ્યૂલ I ("ગેરન્ટર(ઓ)") માં દર્શાવેલ વ્યક્તિ(ઓ) પાસેથી ગેરંટી(ઓ) પણ મેળવશે.</w:t>
      </w:r>
    </w:p>
    <w:p w14:paraId="420E3ADE"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36F5240D"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૩.૫ બધી સુરક્ષા/ગેરંટી(ઓ), સિવાય કે જે ટ્રાન્ઝેક્શન દસ્તાવેજોમાં નિર્માણ અને/અથવા સંપૂર્ણતા માટે સમયરેખા પૂરી પાડવામાં આવી હોય, તે બનાવવામાં આવશે અને પૂર્ણ કરવામાં આવશે અને તેની બધી ઔપચારિકતાઓ ધિરાણકર્તાઓને સંતોષકારક સ્વરૂપમાં અને રીતે પૂર્ણ કરવામાં આવશે, જે સુવિધા હેઠળ વિતરણની પૂર્વશરત છે.  </w:t>
      </w:r>
    </w:p>
    <w:p w14:paraId="7574D28C"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1DBE3E2C"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૩.૬ જો કોઈ સુરક્ષા હોય, તો તે ઋણ લેનાર(ઓ) અને/અથવા અન્ય કોઈપણ વ્યક્તિ દ્વારા ધિરાણકર્તાઓ/તેમના ટ્રસ્ટી અથવા એજન્ટો અને/અથવા સુવિધાના સંદર્ભમાં આપવામાં આવેલી ગેરંટી(ઓ) દ્વારા બનાવવામાં આવી હોય, જ્યાં સુધી સુવિધા હેઠળ/સંબંધિત તમામ નાણાંની સંપૂર્ણ ચુકવણી ન થાય ત્યાં સુધી ચાલુ રહેશે અને (a) ઋણ લેનાર(ઓ) દ્વારા મધ્યસ્થી ચુકવણી દ્વારા અથવા ઋણ લેનાર(ઓ) દ્વારા કોઈપણ ખાતાની પતાવટ દ્વારા છૂટા કરવામાં આવશે નહીં; (b) ઋણ લેનાર(ઓ)ના બાકી લેણાંના સંદર્ભમાં ધિરાણકર્તાઓ કોઈપણ સમયે જે અન્ય સિક્યોરિટી ધરાવે છે તેના વધારામાં હશે અને તેના અપમાનમાં નહીં; (c) સુવિધાના સંદર્ભમાં ધિરાણકર્તાઓ અને ઋણ લેનાર(ઓ) વચ્ચેના બધા ખાતાઓ આખરે પતાવટ ન થાય ત્યાં સુધી ઋણ લેનારાઓને ઉપલબ્ધ રહેશે.</w:t>
      </w:r>
    </w:p>
    <w:p w14:paraId="2663D47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EDA685D"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૩.૭ જો સુવિધાના અસ્તિત્વ દરમિયાન કોઈપણ સમયે, ધિરાણકર્તાઓનો અભિપ્રાય હોય કે સુવિધા માટે પૂરી પાડવામાં આવેલ સુરક્ષા અપૂરતી છે અથવા અપૂરતી બનશે, તો ઋણ લેનાર(ઓ) ધિરાણકર્તાઓને સ્વીકાર્ય હોય તેવી વધારાની સુરક્ષા પ્રાપ્ત કરશે, પૂરી પાડશે અને પૂરી પાડશે. જો ઋણ લેનાર(ઓ) જે સુરક્ષા આપી શકે છે અથવા વધારાની સુરક્ષા, જો કોઈ હોય, તે સુવિધા મેળવતી વખતે અને અરજીમાં જાહેર કરાયેલી ઋણ લેનાર(ઓ) દ્વારા જાહેર કરાયેલી કિંમત કરતાં હલકી ગુણવત્તાની હોવાનું જણાય, તો ઋણ લેનાર, તેમના વિવેકબુદ્ધિથી, આવા ડિફોલ્ટને ડિફોલ્ટની ઘટના તરીકે ગણી શકે છે.</w:t>
      </w:r>
    </w:p>
    <w:p w14:paraId="7BE2AC2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1F30B04"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લેખ IV - રજૂઆતો અને વોરંટી</w:t>
      </w:r>
    </w:p>
    <w:p w14:paraId="23FA70CC"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૪.</w:t>
      </w:r>
      <w:r w:rsidRPr="009E2EA7">
        <w:rPr>
          <w:rFonts w:ascii="Mulish SemiBold" w:hAnsi="Mulish SemiBold"/>
          <w:szCs w:val="18"/>
        </w:rPr>
        <w:t>૧. ઉધાર લેનાર(લેનારાઓ) આથી જાહેર કરે છે, રજૂ કરે છે અને ખાતરી આપે છે કે:</w:t>
      </w:r>
    </w:p>
    <w:p w14:paraId="59C5FB8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B4E62F3"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ઉધાર લેનાર(લેનારાઓ) ઉધાર આપનારાઓ વચ્ચેની સહ-ધિરાણ વ્યવસ્થા સમજી ગયા છે.</w:t>
      </w:r>
    </w:p>
    <w:p w14:paraId="2936CB03"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ટ્રાન્ઝેક્શન દસ્તાવેજો ઋણ લેનાર(ઓ) દ્વારા યોગ્ય અને માન્ય રીતે અમલમાં મૂકવામાં આવ્યા છે, દરેક ટ્રાન્ઝેક્શન દસ્તાવેજો ઋણ લેનાર(ઓ) ની કાનૂની, માન્ય અને બંધનકર્તા જવાબદારી બનાવે છે અને જ્યારે અમલમાં મૂકવામાં આવશે ત્યારે, ઋણ લેનાર(ઓ) ની તેમની સંબંધિત શરતો, લાગુ કાયદાઓ અને બંધારણીય દસ્તાવેજો, જો કોઈ હોય તો ઋણ લેનાર(ઓ) અથવા તેની સંપત્તિ/મિલકત(ઓ) ના સંબંધમાં કોઈપણ દસ્તાવેજો અનુસાર લાગુ કરી શકાય છે.</w:t>
      </w:r>
    </w:p>
    <w:p w14:paraId="3616F78D"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લાગુ RBI નિયમો અને માર્ગદર્શિકા હેઠળ, જો દેવાદારને જાણી જોઈને ડિફોલ્ટર જાહેર કરવામાં આવે તો ધિરાણકર્તાઓ મંજૂર મર્યાદાનો ઉપયોગ સ્થગિત કરી શકે છે.</w:t>
      </w:r>
    </w:p>
    <w:p w14:paraId="2A239E50"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lastRenderedPageBreak/>
        <w:t xml:space="preserve">ટ્રાન્ઝેક્શન દસ્તાવેજો હેઠળ ઋણ લેનાર(ઓ) ની જવાબદારીઓ, જેમ બને તેમ, ઋણ લેનાર(ઓ) ના સંચાલન અથવા મિલકત(ઓ) ના રાષ્ટ્રીયકરણ અથવા રાષ્ટ્રીયકરણ દ્વારા, નાદારી / મૃત્યુ / વિસર્જન / વિલીનીકરણ અથવા જોડાણ / પુનર્નિર્માણ અથવા ટેકઓવર દ્વારા પ્રભાવિત, ક્ષતિગ્રસ્ત અથવા મુક્ત થશે નહીં; (d) ઋણ લેનાર(ઓ) ને લેખિતમાં જાહેર કરવામાં આવેલી હદ સિવાય:  </w:t>
      </w:r>
    </w:p>
    <w:p w14:paraId="337D1E7B"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ઋણ લેનાર(ઓ) ના કોઈપણ આનુષંગિકો અથવા જૂથ કંપનીઓ સાથેના બધા ઋણ લેનાર(ઓ) ના કરારો અથવા કરારો, અથવા કોઈપણ પ્રતિબદ્ધતાઓ (જો લાગુ હોય તો), હથિયારોની લંબાઈના આધારે છે;  </w:t>
      </w:r>
    </w:p>
    <w:p w14:paraId="62073018"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કોઈપણ કોર્ટ, ટ્રિબ્યુનલ, સત્તા અથવા એજન્સી સમક્ષ ઋણ લેનાર(ઓ) અથવા તેની કોઈપણ મિલકત(ઓ) સામે કોઈ મુકદ્દમા, મધ્યસ્થી, વહીવટી અને/અથવા અન્ય કાર્યવાહી શરૂ કરવામાં આવી નથી અથવા બાકી છે, જે, જો પ્રતિકૂળ રીતે નક્કી કરવામાં આવે, તો તેની વાસ્તવિક પ્રતિકૂળ અસર થઈ શકે છે;</w:t>
      </w:r>
    </w:p>
    <w:p w14:paraId="48CCF9A3"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બેંકિંગ કંપની (ધિરાણકર્તાઓ અને તેની પેટાકંપનીઓ સહિત) ના ચેરમેન/મેનેજિંગ ડિરેક્ટર અથવા ડિરેક્ટર અથવા બેંકિંગ કંપની (ધિરાણકર્તાઓ સહિત) દ્વારા સ્થાપિત મ્યુચ્યુઅલ ફંડ્સ/વેન્ચર કેપિટલ ફંડ્સના ટ્રસ્ટીઓના કોઈપણ સંબંધી (આરબીઆઈ દ્વારા નિર્દિષ્ટ કર્યા મુજબ); ભાગીદાર અથવા મુખ્ય શેરહોલ્ડર અથવા ડિરેક્ટર તરીકે અથવા ગેરંટર તરીકે અથવા અમારી ચિંતાના નિયંત્રણમાં નથી અને ધિરાણકર્તાઓના વરિષ્ઠ અધિકારી (આરબીઆઈ દ્વારા નિર્દિષ્ટ કર્યા મુજબ) ના કોઈપણ સંબંધી, ડિરેક્ટર/ભાગીદાર અથવા ગેરંટર તરીકે નોંધપાત્ર રસ ધરાવતો નથી અથવા અમારી ચિંતામાં રસ ધરાવતો નથી.</w:t>
      </w:r>
    </w:p>
    <w:p w14:paraId="7A91B1C9"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t>આ કલમના હેતુ માટે, "સંબંધી", "નજીકના સંબંધી" અને "વરિષ્ઠ અધિકારી" શબ્દોનો અર્થ 1 જુલાઈ, 2015 ના રોજના લોન અને એડવાન્સિસ પરના RBI માસ્ટર પરિપત્ર, ફકરા 2.2.1.8 અને ફકરા 2.2.2.4(ii) હેઠળ આપવામાં આવેલા સમાન હશે અને તેમાં કરવામાં આવેલા કોઈપણ સુધારાનો સમાવેશ થશે.</w:t>
      </w:r>
    </w:p>
    <w:p w14:paraId="425E687A"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ઋણ લેનાર (લેનારાઓ) સુવિધા (અથવા તેના કોઈપણ ભાગ) નો ઉપયોગ કોઈપણ ગેરકાયદેસર અને/અથવા અસામાજિક અને/અથવા સટ્ટાકીય હેતુઓ અને/અથવા કોઈપણ અન્ય હેતુઓ માટે કરશે નહીં જે પ્રતિબંધિત છે, જેમાં સ્ટોક માર્કેટ/આઈપીઓ/કર્મચારી સ્ટોક ઓનરશિપ પ્લાન/જમીન ખરીદી/મૂડી બજારમાં રોકાણ/ફંગીબલ એફએસઆઈનો ખર્ચ, પ્રીમિયમ, ટ્રાન્સફરેબલ ડેવલપમેન્ટ રાઈટ્સ (ટીડીઆર)નો ખર્ચ અને જમીન સંપાદન/ભારતીય કંપનીઓના ઇક્વિટી શેર ખરીદવા/ભારતીય કંપનીઓમાં શેર પાછા ખરીદવા/પ્રોજેક્ટમાં પ્રમોટરના યોગદાનના ભંડોળ જેવા અન્ય ખર્ચનો સમાવેશ થાય છે;</w:t>
      </w:r>
    </w:p>
    <w:p w14:paraId="3ADADEEC"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આવકવેરા અધિનિયમ, ૧૯૬૧ ની જોગવાઈઓ હેઠળ હાઉસિંગ લોન માટે આવકવેરા લાભો સહાયક હેતુ(ઓ) માટે સુવિધાના સંદર્ભમાં ઉધાર લેનાર(ઓ) ને ઉપલબ્ધ રહેશે નહીં. આ કલમ માટે સહાયક હેતુ(ઓ) નો અર્થ નીચેનામાંથી કોઈપણ હેતુ(ઓ) હશે: વ્યવસાય, શિક્ષણ, મિલકતની ખરીદી, નવીનીકરણ/સમારકામ, તબીબી સારવાર, કૃષિ અને સંલગ્ન પ્રવૃત્તિઓ (નિવાસી ભારતીય ઉધાર લેનાર(ઓ) ના કિસ્સામાં) અથવા અન્ય કોઈપણ વ્યક્તિગત જરૂરિયાત;</w:t>
      </w:r>
    </w:p>
    <w:p w14:paraId="79A6CBF6" w14:textId="77777777"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લોન લેનાર લોનનો ઉપયોગ તેના લોન અરજી/અંતિમ ઉપયોગ પત્રમાં દર્શાવેલ હેતુઓ માટે કરશે અને અન્ય કોઈ હેતુ માટે નહીં. લોન લેનાર વધુમાં સંમત થાય છે કે લોન લેનારાઓને લોન લેનાર દ્વારા દર્શાવેલ અંતિમ ઉપયોગનું નિરીક્ષણ કરવાનો અથવા ઓડિટ કરવાનો અધિકાર છે જેમાં લોન લેનારના ઓડિટર/ઓ ને અલગ આદેશ આપવાનો અધિકાર શામેલ છે.</w:t>
      </w:r>
    </w:p>
    <w:p w14:paraId="0EEBA078" w14:textId="77777777"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જો ઉધાર લેનાર કંપની હોય, તો તે તેના બોર્ડમાં સામેલ નહીં થાય,એવી કંપનીના પ્રમોટર અથવા ડિરેક્ટર જે વિલફુલ ડિફોલ્ટર છે અથવા રિઝર્વ બેંક દ્વારા વિલફુલ ડિફોલ્ટર તરીકે ઓળખાયેલા દેવાદારના મામલાના સંચાલન માટે જવાબદાર અને જવાબદાર વ્યક્તિની નિમણૂક કરે છે.અને/અથવા સમય સમય પર કોઈપણ અન્ય સરકારી એજન્સી અથવા જો ઉધાર લેનાર</w:t>
      </w:r>
      <w:r w:rsidRPr="007E570E">
        <w:rPr>
          <w:rFonts w:ascii="Mulish SemiBold" w:hAnsi="Mulish SemiBold" w:hint="eastAsia"/>
          <w:color w:val="000000"/>
          <w:sz w:val="18"/>
          <w:szCs w:val="18"/>
        </w:rPr>
        <w:t>'</w:t>
      </w:r>
      <w:r w:rsidRPr="007E570E">
        <w:rPr>
          <w:rFonts w:ascii="Mulish SemiBold" w:hAnsi="Mulish SemiBold"/>
          <w:color w:val="000000"/>
          <w:sz w:val="18"/>
          <w:szCs w:val="18"/>
        </w:rPr>
        <w:t>બોર્ડમાં વિલફુલ ડિફોલ્ટરનો પ્રમોટર અથવા ડિરેક્ટર હોય છે અથવા વિલફુલ ડિફોલ્ટર હોય તેવા દેવાદારના મામલાના સંચાલન માટે જવાબદાર અને જવાબદાર વ્યક્તિ હોય છે, આવા દેવાદારને તેની જાણ થતાં જ, તેના બોર્ડ અથવા મેનેજમેન્ટમાંથી આવી વ્યક્તિને દૂર કરવા માટે ઝડપી અને અસરકારક પગલાં લેવામાં આવશે.</w:t>
      </w:r>
    </w:p>
    <w:p w14:paraId="0077D811"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જો દેવાદાર NRI/PIO હોય તો:</w:t>
      </w:r>
    </w:p>
    <w:p w14:paraId="10A8A7B2"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 ઋણ લેનાર(લેનારાઓ) આથી સંમત થાય છે અને મિલકતની ખરીદી, જાળવણી, ઉપયોગ અને વેચાણ અને ભારતની બહાર આવા વેચાણની રકમ પરત કરવા સંબંધિત ફોરેન એક્સચેન્જ મેનેજમેન્ટ એક્ટ, 1999 ("FEMA") ની જોગવાઈઓ અને તેના હેઠળ બનાવેલા તમામ નિયમો અને નિયમનો (સમય સમય પર સુધારેલા) નું પાલન કરવાનું વચન આપે છે. ઋણ લેનાર આથી સંમત થાય છે અને ભારતમાં ફોરેન એક્સચેન્જ મેનેજમેન્ટ એક્ટ, 1999 અને તેના હેઠળના તમામ સંબંધિત નિયમનો (લાગુ પડતું હોય તેમ) નું પાલન કરીને NRO/NRE ખાતું જાળવવાનું વચન આપે છે;</w:t>
      </w:r>
    </w:p>
    <w:p w14:paraId="31360EE3"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બીજા.</w:t>
      </w:r>
      <w:r w:rsidRPr="009E2EA7">
        <w:rPr>
          <w:rFonts w:ascii="Mulish SemiBold" w:hAnsi="Mulish SemiBold"/>
          <w:szCs w:val="18"/>
        </w:rPr>
        <w:tab/>
        <w:t xml:space="preserve">ઋણ લેનાર(ઓ) સુવિધા (અથવા તેના કોઈપણ ભાગ)નો ઉપયોગ કૃષિ અથવા સંલગ્ન પ્રવૃત્તિઓ માટે કરશે નહીં;  </w:t>
      </w:r>
    </w:p>
    <w:p w14:paraId="01E5FACA"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ઋણ લેનાર(ઓ) સુવિધા (અથવા તેના કોઈપણ ભાગ)નો ઉપયોગ કોઈપણ અન્ય પ્રવૃત્તિ માટે કરશે નહીં જ્યાં FEMA નિયમો હેઠળ વિદેશી રોકાણની મંજૂરી નથી અને સુવિધા ભારતની બહાર મોકલવામાં આવશે નહીં;</w:t>
      </w:r>
    </w:p>
    <w:p w14:paraId="6ED2CAD2"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સુવિધા હેઠળના ભંડોળનો ઉપયોગ, એકલા અથવા અન્ય વ્યક્તિ સાથે મળીને, એવી કોઈપણ પ્રવૃત્તિઓ માટે કરવામાં આવશે નહીં જેમાં ભારતની બહાર રહેતા વ્યક્તિઓ દ્વારા રોકાણ પ્રતિબંધિત છે, જેમ કે; ચિટ ફંડ અથવા નિધિ કંપનીનો વ્યવસાય અથવા કૃષિ / વાવેતર / રિયલ એસ્ટેટ વ્યવસાય, અથવા ફાર્મ હાઉસનું બાંધકામ અથવા TDR માં વેપાર.</w:t>
      </w:r>
    </w:p>
    <w:p w14:paraId="27BBBBAA"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આ સુવિધાનો ઉપયોગ પ્રાથમિક સોનું, સોનાના દાગીના, સોનાના સિક્કા, સોનાના એક્સચેન્જ ટ્રેડેડ ફંડના યુનિટ્સ અને સોનાના મ્યુચ્યુઅલ ફંડના યુનિટ્સ વગેરે સહિત કોઈપણ સ્વરૂપમાં સોનાની ખરીદી માટે કરવામાં આવશે નહીં;  </w:t>
      </w:r>
    </w:p>
    <w:p w14:paraId="681B21C7"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લેણદાર(ઓ) વ્યવહાર દસ્તાવેજોના સંબંધમાં કોઈપણ કાર્યવાહીમાં દાવો, અમલ, જપ્તી અથવા અન્ય કાનૂની પ્રક્રિયામાંથી પોતાના માટે અથવા મિલકત(ઓ) માટે પ્રતિરક્ષાનો દાવો કરવા માટે હકદાર નથી / રહેશે નહીં;  </w:t>
      </w:r>
    </w:p>
    <w:p w14:paraId="73EBB1E5"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ઋણ લેનાર/લેનારાઓએ આ અરજી સાથે અથવા તેના સંબંધમાં ઋણ લેનાર/લેનારાઓના અરજી ફોર્મ એકત્રિત કરનાર એક્ઝિક્યુટિવને રોકડ, બેરર ચેક અથવા પ્રકારની કોઈપણ ચુકવણી કરી નથી, જે ઋણ લેનારાઓને ચૂકવવાપાત્ર પ્રોસેસિંગ ફી સિવાયની છે;</w:t>
      </w:r>
    </w:p>
    <w:p w14:paraId="34149FE5"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lastRenderedPageBreak/>
        <w:t>ઋણ લેનાર(ઓ) પોતાના ખર્ચે, ઋણદાતાઓને નુકસાન ભરપાઈ કરશે અને નુકસાનમુક્ત રાખશે અને</w:t>
      </w:r>
      <w:r w:rsidRPr="009E2EA7">
        <w:rPr>
          <w:rFonts w:ascii="Mulish SemiBold" w:hAnsi="Mulish SemiBold"/>
          <w:color w:val="auto"/>
          <w:szCs w:val="18"/>
        </w:rPr>
        <w:t>બધાની સામે</w:t>
      </w:r>
      <w:r w:rsidRPr="009E2EA7">
        <w:rPr>
          <w:rFonts w:ascii="Mulish SemiBold" w:hAnsi="Mulish SemiBold"/>
          <w:szCs w:val="18"/>
        </w:rPr>
        <w:t>આ સુવિધા કરારની કોઈપણ જોગવાઈના ઋણ લેનાર/લેનારાઓ દ્વારા ઉલ્લંઘન, અથવા અહીં ઋણ લેનાર/લેનારાઓ દ્વારા કરવામાં આવેલી કોઈપણ ખોટી રજૂઆત અથવા અહીં સ્પષ્ટપણે અધિકૃત ન હોય તેવા કોઈપણ કાર્યથી ઉદ્ભવતી જવાબદારીઓ (દાવાઓ, ચુકાદાઓ, ખર્ચ, ખર્ચ, વકીલ ફી, કોર્ટ ખર્ચ વગેરે સહિત);</w:t>
      </w:r>
    </w:p>
    <w:p w14:paraId="1646D7DB"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ફેસિલિટી કરાર અને/અથવા તેના હેઠળના કોઈપણ સાધનો અને/અથવા ચુકવણીઓ સાથે અથવા તેનાથી સીધા કે આડકતરી રીતે કોઈપણ ક્ષમતામાં લાભ મેળવનાર ઋણ લેનાર(ઓ) કે અન્ય કોઈપણ વ્યક્તિ, યુનાઇટેડ સ્ટેટ્સ (તેના વિદેશી સંપત્તિ નિયંત્રણ કાર્યાલય ("OFAC") સહિત), ભારત, સંયુક્ત રાષ્ટ્ર, યુરોપિયન યુનિયન, ફેસિલિટી કાર્યાલયના અધિકારક્ષેત્ર અને/અથવા કોઈપણ અન્ય દેશ (સામૂહિક રીતે, "પ્રતિબંધો") દ્વારા જાહેર કરાયેલા પ્રતિબંધો હેઠળ ખાસ નિયુક્ત રાષ્ટ્રીય ("SDN") અને/અથવા અન્ય કોઈ પણ રીતે મંજૂર નથી. ઋણ લેનાર(ઓ) ખાતરી કરશે કે તેના વ્યવહારો કોઈપણ પ્રતિબંધોનું ઉલ્લંઘન કરતા નથી, કે કોઈપણ મંજૂર વ્યક્તિઓ અથવા સંસ્થાઓ તેના વ્યવહારોમાં સામેલ નથી. ઋણ લેનાર(ઓ) સંમત થાય છે કે તે ઉપરોક્ત કોઈપણ પ્રતિબંધોને આધીન કોઈપણ વ્યક્તિ સાથે અથવા તેમની પ્રવૃત્તિઓને નાણાકીય સહાય કરવાના હેતુ માટે કોઈપણ વ્યવહારમાં સુવિધાનો લાભ લેશે નહીં અથવા સુવિધાની આવકનો ઉપયોગ કરશે નહીં.</w:t>
      </w:r>
    </w:p>
    <w:p w14:paraId="36D3A0DC"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ઋણ લેનાર(લેનારાઓ) એ નિયત તારીખો, સ્પેશિયલ મેન્શન એકાઉન્ટ (SMA), નોન-પર્ફોર્મિંગ એસેટ (NPA) તરીકે ઉધાર ખાતાઓનું વર્ગીકરણ, અનુસૂચિ IV માં વિગતવાર જણાવ્યા મુજબના ખ્યાલો અને ચિત્રો વાંચ્યા અને સમજી લીધા છે. ઋણ લેનાર(લેનારાઓ) એ પણ સમજે છે કે અનુસૂચિ IV માં ઉલ્લેખિત સ્પષ્ટતાઓ/ઉદાહરણો સામાન્ય પરિસ્થિતિઓને આવરી લેતા માત્ર ઉદાહરણરૂપ છે અને RBI દ્વારા સમયાંતરે પૂરા પાડવામાં આવેલા ધોરણો અને સ્પષ્ટતાઓ માન્ય રહેશે.  </w:t>
      </w:r>
    </w:p>
    <w:p w14:paraId="6FCEE98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FE165BC"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૪.૨ કલમ ૪.૧ માં રજૂ કરાયેલા પ્રતિનિધિત્વ અને વોરંટી સુવિધા કરાર હેઠળ ધિરાણકર્તાઓ દ્વારા દરેક વિતરણની તારીખથી (દરેક કિસ્સામાં, આવી તારીખે થતી વિતરણને અમલમાં મૂકતા પહેલા અને પછી) અને દરેક નિયત તારીખ(ઓ) પર, દરેક સંદર્ભમાં સાચું, સાચું, માન્ય અને અસ્તિત્વમાં રહેશે, જે રજૂઆતો, વોરંટી અને કરાર સુવિધા કરારના અમલ અને ડિલિવરી અને સુવિધા કરાર હેઠળ સુવિધાની જોગવાઈ અને સુવિધા અને તેના સંદર્ભમાં તમામ નાણાંની સંપૂર્ણ ચુકવણી/ચુકવણી ધિરાણકર્તાઓના સંતોષ માટે ટકી રહેશે.</w:t>
      </w:r>
    </w:p>
    <w:p w14:paraId="3508D602"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F06D62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કલમ V – કરારો અને ઉપક્રમો  </w:t>
      </w:r>
    </w:p>
    <w:p w14:paraId="3453792E"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015CA4B8"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૫.૧ માહિતી કરારો  </w:t>
      </w:r>
    </w:p>
    <w:p w14:paraId="5A27D38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જ્યાં સુધી આ સુવિધા કરાર હેઠળ બાકી રકમ બાકી રહેશે, અને અહીં હેઠળ બાકી રહેલા તમામ નાણાંની સંપૂર્ણ અને અંતિમ ચુકવણી ન થાય ત્યાં સુધી, ઋણ લેનાર(ઓ) તાત્કાલિક ઋણદાતાઓને સૂચિત/અથવા પહોંચાડશે:  </w:t>
      </w:r>
    </w:p>
    <w:p w14:paraId="44E9B93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573E8AB"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કોઈપણ સંજોગો અને શરતો કે જેની કોઈ વાસ્તવિક પ્રતિકૂળ અસર હોય/હોઈ શકે છે અથવા કોઈપણ ઘટના અથવા સંજોગોની ઘટના બની શકે છે, જે આ સુવિધા કરાર અને અન્ય વ્યવહાર દસ્તાવેજો હેઠળ કોઈપણ ઘોષણાઓ, રજૂઆત, વોરંટી, કરાર અથવા શરત બનાવે છે અથવા તેના પરિણામે કોઈપણ સંદર્ભમાં ખોટા અથવા ખોટા હોય છે;  </w:t>
      </w:r>
    </w:p>
    <w:p w14:paraId="5AB1D8F6"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કોઈપણ ઘટના, સંજોગો અથવા ભગવાનના કાર્યને કારણે દેવાદાર(લેનારાઓ) જે મિલકત(ઓ) ને ભોગવી શકે છે તેના કોઈપણ ભૌતિક નુકસાન અથવા નુકસાન માટે;</w:t>
      </w:r>
    </w:p>
    <w:p w14:paraId="73DD4455"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દેવાદાર(ઓ) અથવા દેવાદાર(ઓ) દ્વારા આપવામાં આવેલી જામીનગીરી સામે તેના નાદારી, નાદારી, સમાપ્તિ અથવા અન્યથા શરૂ કરવામાં આવેલ અથવા ધમકી આપવામાં આવેલ કોઈપણ મુકદ્દમા, મધ્યસ્થી, વહીવટી અથવા અન્ય કાર્યવાહી;</w:t>
      </w:r>
    </w:p>
    <w:p w14:paraId="0A937176"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નીચેની ઘટનાઓ બન્યાના ૧૪ (ચૌદ) દિવસ કરતાં મોડા નહીં: i) બંધારણમાં ફેરફાર અને/અથવા અધિકૃત સહી કરનાર; (ii) મિલકત(ઓ) ને ચોરી/નુકસાન/નુકસાન; (iv) સરનામામાં ફેરફાર (ઓફિસ અથવા રહેઠાણ) / વ્યવસાયનું સ્થાન/સ્થળ (iii) રહેણાંક સ્થિતિમાં ફેરફાર;  </w:t>
      </w:r>
    </w:p>
    <w:p w14:paraId="557463A7"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કોઈપણ વિલીનીકરણ, વિભાજન, એકત્રીકરણ, પુનર્ગઠન, ગોઠવણ યોજના અથવા તેના લેણદારો અથવા શેરધારકો સાથે સમાધાન અથવા કોઈપણ પેટાકંપનીની રચના સહિત જોડાણ અથવા પુનર્નિર્માણની કોઈપણ યોજનાને અસર કરવી અથવા કોઈપણ કંપનીને તેની પેટાકંપની બનવાની પરવાનગી આપવી;</w:t>
      </w:r>
    </w:p>
    <w:p w14:paraId="6D1FE8D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જ્યારે પણ ધિરાણકર્તાઓ દ્વારા જરૂરી હોય ત્યારે, વાર્ષિક આવકના નિવેદનો, જે પ્રેક્ટિસ કરતા ચાર્ટર્ડ એકાઉન્ટન્ટ દ્વારા પ્રમાણિત અને ઓડિટ કરાયેલ હોય, તેમજ આવકવેરા અધિકારીઓ સાથે ફાઇલ કરાયેલ ટેક્સ રિટર્નની નકલ, જે આવા ચાર્ટર્ડ એકાઉન્ટન્ટ દ્વારા યોગ્ય રીતે પ્રમાણિત હોય અથવા નોકરીદાતા દ્વારા યોગ્ય રીતે સ્ટેમ્પ અને સહી કરેલ નવીનતમ પગાર સ્લિપ;</w:t>
      </w:r>
    </w:p>
    <w:p w14:paraId="7C336A05"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સક્ષમ અધિકારી દ્વારા જારી કરાયેલ વ્યવસાય / પૂર્ણતા પ્રમાણપત્રની યોગ્ય સાચી નકલ અને અંતિમ વિતરણની તારીખથી 6 (છ) મહિનાના સમયગાળામાં બાંધકામ પૂર્ણ થવાની લેખિત સૂચના. જો સોસાયટી / અન્ય સંસ્થાની રચના ન થાય, તો ઋણ લેનાર (ઓ) સોસાયટી / અન્ય સંસ્થાને મિલકત (ઓ) ની ખરીદી / બાંધકામ માટે ધિરાણકર્તા (ઓ) ને ઋણ લેનાર (ઓ) દ્વારા આપવામાં આવેલી સુવિધા વિશે જાણ કરશે અને જો ધિરાણકર્તાઓ દ્વારા જરૂરી હોય તો સોસાયટી / અન્ય સંસ્થા પાસેથી જરૂરી પુષ્ટિ મેળવશે;</w:t>
      </w:r>
    </w:p>
    <w:p w14:paraId="5B7748C3"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વિલફુલ ડિફોલ્ટર જાહેર થતાંની સાથે જ.</w:t>
      </w:r>
    </w:p>
    <w:p w14:paraId="0A2F3FED" w14:textId="77777777" w:rsidR="00CD4B81" w:rsidRPr="009E2EA7" w:rsidRDefault="00CD4B81" w:rsidP="00CD4B81">
      <w:pPr>
        <w:ind w:left="1080" w:right="47"/>
        <w:rPr>
          <w:rFonts w:ascii="Mulish SemiBold" w:hAnsi="Mulish SemiBold"/>
          <w:b/>
          <w:bCs/>
          <w:szCs w:val="18"/>
        </w:rPr>
      </w:pPr>
    </w:p>
    <w:p w14:paraId="51B42DD4" w14:textId="77777777"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૫.૨. હકારાત્મક કરારો  </w:t>
      </w:r>
    </w:p>
    <w:p w14:paraId="084F09D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સુવિધા કરાર અથવા વ્યવહાર દસ્તાવેજોમાં અન્યથા જોગવાઈ કર્યા સિવાય, ઋણ લેનાર(ઓ) જ્યાં લાગુ પડે ત્યાં કરાર કરે છે અને બાંયધરી આપે છે:</w:t>
      </w:r>
    </w:p>
    <w:p w14:paraId="5B393F31"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તેના કોર્પોરેટ અસ્તિત્વને જાળવી રાખવા માટે, અને તેના વ્યવસાય અને કામગીરીને તે રીતે ચલાવવાનો અધિકાર, જે રીતે તે લાગુ પડે છે, બધા લાગુ પડતા અધિકારક્ષેત્રોમાં ચલાવવા માટે; અને આવા અધિકારક્ષેત્રોમાં તેના વ્યવસાય અને કામગીરીના સંચાલન માટે જરૂરી તમામ અધિકૃતતાઓ, ફ્રેન્ચાઇઝી અને અધિકારો મેળવવા અને જાળવવા માટે;</w:t>
      </w:r>
    </w:p>
    <w:p w14:paraId="3E3A1C95"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lastRenderedPageBreak/>
        <w:t>સુવિધા સંબંધિત ધિરાણકર્તાઓના નિયમો અને શરતોથી પરિચિત અને અપડેટ રહેવા માટે;</w:t>
      </w:r>
    </w:p>
    <w:p w14:paraId="56675B8A"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સારી વ્યવસાયિક પ્રથાઓ અને લાગુ કાયદાઓ અનુસાર તમામ વૈધાનિક પુસ્તકો, હિસાબના પુસ્તકો અને અન્ય રેકોર્ડ જાળવવા અને ધિરાણકર્તાઓ/તેમના અધિકારી અથવા અધિકૃત પ્રતિનિધિ/વૈધાનિક ઓડિટર્સ/આરબીઆઈ અધિકારીને ધિરાણકર્તાઓ દ્વારા નક્કી કરવામાં આવે તે સમયાંતરે રેકોર્ડ અથવા મિલકત(ઓ)નું નિરીક્ષણ કરવાની પરવાનગી આપવી;</w:t>
      </w:r>
    </w:p>
    <w:p w14:paraId="562FAE0C"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પોતાના ખર્ચે, ધિરાણકર્તાઓને ઓડિટર્સની નિમણૂક કરવાની મંજૂરી આપવા માટે (અથવા ઉધાર લેનારાના ઓડિટર્સને અલગ આદેશ આપવા માટે), ચાર્ટર્ડ એકાઉન્ટન્ટ્સ, કોસ્ટ એકાઉન્ટન્ટ્સ, ફોરેન્સિક નિષ્ણાતો અથવા અન્ય સલાહકારોને ઉધાર લેનારના સહવર્તી અથવા ખાસ ઓડિટ અથવા પરીક્ષા હાથ ધરવા માટે, જ્યાં આવા ઓડિટ અથવા પરીક્ષા નિયમનકારી આવશ્યકતાઓ અનુસાર હાથ ધરવાની જરૂર હોય.</w:t>
      </w:r>
    </w:p>
    <w:p w14:paraId="7E34F84B"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વિલફુલ ડિફોલ્ટર જાહેર થયા પછી ધિરાણકર્તાઓને તાત્કાલિક સૂચિત કરવા અને વિલફુલ ડિફોલ્ટર તરીકે ઓળખાતી વ્યક્તિને કોઈપણ ક્ષમતામાં સામેલ કરવી નહીં જ્યાં આવી વ્યક્તિ તેના બોર્ડમાં હોય અથવા તેના બાબતોના સંચાલન માટે જવાબદાર હોય. જો આવી રીતે સામેલ કરાયેલ વ્યક્તિ વિલફુલ ડિફોલ્ટર હોવાનું જણાય, તો ઋણ લેનાર આવા વ્યક્તિઓને દૂર કરવા માટે તાત્કાલિક પગલાં લેશે.</w:t>
      </w:r>
    </w:p>
    <w:p w14:paraId="512651B4"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લાગુ RBI નિયમો અને માર્ગદર્શિકા હેઠળ જો દેવાદારને જાણી જોઈને ડિફોલ્ટર જાહેર કરવામાં આવે તો બેંક મંજૂર મર્યાદાનો ઉપયોગ સ્થગિત કરી શકે છે.</w:t>
      </w:r>
    </w:p>
    <w:p w14:paraId="461934FE"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ભારતમાં રહેવાસી બનવાનું ચાલુ રાખવું અને સુવિધા અને તેના સંબંધમાં તમામ નાણાંની સંપૂર્ણ ચુકવણી કર્યા વિના રોજગાર અથવા વ્યવસાય માટે લાંબા સમય સુધી (60 (સાઠ) દિવસથી વધુ) ભારત છોડવું નહીં;</w:t>
      </w:r>
    </w:p>
    <w:p w14:paraId="5012BC81"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માહિતી ઉપયોગિતાઓ દ્વારા વિનંતી કરવામાં આવે ત્યારે, ધિરાણકર્તાઓ દ્વારા સબમિટ કરવામાં આવેલી નાણાકીય માહિતીને તાત્કાલિક પ્રમાણિત અને ચકાસવા માટે;</w:t>
      </w:r>
    </w:p>
    <w:p w14:paraId="79D67E98"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સમય સમય પર લાગુ પડતા તમામ કાયદાઓ, માર્ગદર્શિકાઓ, નિયમનો, સરકારી નિર્દેશો, કોર્ટના આદેશોનું પાલન કરવું;</w:t>
      </w:r>
    </w:p>
    <w:p w14:paraId="34C39657"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સુવિધાને લાગુ પડતા કોઈપણ વધારાના નિયમો અને શરતોનું પાલન કરવા માટે.</w:t>
      </w:r>
    </w:p>
    <w:p w14:paraId="4E6B4AA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51C4B68"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૫.૩ નકારાત્મક કરારો:</w:t>
      </w:r>
    </w:p>
    <w:p w14:paraId="29857A9F"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સુવિધા કરાર અને વ્યવહાર દસ્તાવેજોમાં અન્યથા જોગવાઈ કર્યા સિવાય, અને જ્યાં સુધી આ સુવિધા કરાર હેઠળ બાકી રકમ બાકી રહેશે અને અહીં હેઠળ બાકી રહેલા તમામ નાણાંની સંપૂર્ણ અને અંતિમ ચુકવણી ન થાય ત્યાં સુધી, ઋણ લેનાર(ઓ) આથી આગળ કરાર કરે છે અને સંમત થાય છે કે ઋણ લેનારાઓની પૂર્વ લેખિત મંજૂરી વિના, ઋણ લેનાર(ઓ) આ નહીં કરે:  </w:t>
      </w:r>
    </w:p>
    <w:p w14:paraId="00BDF531"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કોઈપણ મર્જર, ડિમર્જર, વિલય, કોર્પોરેટ પુનર્નિર્માણ અથવા તેના શેરધારકોના લેણદારો સાથે સમાધાનમાં પ્રવેશ કરવો;</w:t>
      </w:r>
    </w:p>
    <w:p w14:paraId="1273FA99"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તેના મૂડી માળખા અથવા બંધારણીય દસ્તાવેજોમાં કોઈપણ રીતે કોઈપણ ફેરફારને અસર કરશે, જે વ્યવહાર દસ્તાવેજો હેઠળ ધિરાણકર્તાઓના અધિકારો અથવા કોઈપણ પક્ષની જવાબદારીઓને પ્રતિકૂળ અસર કરશે;</w:t>
      </w:r>
    </w:p>
    <w:p w14:paraId="06616FFE"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સુવિધાના સમયગાળા દરમિયાન સુવિધા હેઠળ ભંડોળના ઉપયોગના હેતુમાં ફેરફાર;  </w:t>
      </w:r>
    </w:p>
    <w:p w14:paraId="631208EC"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સુવિધા દ્વારા ખરીદેલી મિલકત(ઓ) ના ઉપયોગમાં ફેરફાર, જો આવી મિલકત(ઓ) નો ઉપયોગ રહેણાંક હેતુ સિવાયના કોઈપણ હેતુ માટે કરવામાં આવે છે, તો ધિરાણકર્તાઓ દ્વારા લેવામાં આવતી કોઈપણ અન્ય કાર્યવાહી ઉપરાંત, ધિરાણકર્તાઓ, તેમના સંપૂર્ણ વિવેકબુદ્ધિથી, કેસના સંજોગોમાં નક્કી કરી શકાય તેટલો ઊંચો વ્યાજ દર વસૂલવા માટે હકદાર રહેશે;</w:t>
      </w:r>
    </w:p>
    <w:p w14:paraId="45ED3D48"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મિલકત(ઓ) ને કોઈપણ અન્ય સંલગ્ન મિલકત સાથે ભેળવી શકશે નહીં અથવા મર્જ કરી શકશે નહીં અને દેવાદાર(ઓ) આવી મિલકત(ઓ) પર કોઈ માર્ગનો અધિકાર અથવા અન્ય કોઈ પડોશહક બનાવી શકશે નહીં;</w:t>
      </w:r>
    </w:p>
    <w:p w14:paraId="3954D8C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મિલકત(ઓ) ના તમામ અથવા આંશિક ભાગને કોઈપણ રીતે વેચવા, ટ્રાન્સફર કરવા, લીઝ આપવા અથવા અન્યથા નિકાલ કરવા અથવા તેનો ભાગ લેવા અથવા વ્યવહાર કરવા;</w:t>
      </w:r>
    </w:p>
    <w:p w14:paraId="070C700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કોઈપણ તૃતીય વ્યક્તિની તરફેણમાં કોઈપણ પાવર ઓફ એટર્ની, નુકસાન ભરપાઈ અથવા અન્ય કોઈ દસ્તાવેજ અમલમાં મૂકવો, જેથી આવી વ્યક્તિને મિલકત(ઓ) સાથે કોઈપણ રીતે વ્યવહાર કરી શકાય;</w:t>
      </w:r>
    </w:p>
    <w:p w14:paraId="0331B4ED"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મિલકત(ઓ) ને કોઈપણ કૌટુંબિક ગોઠવણ અથવા વિભાજનને આધીન કરો અથવા મિલકત(ઓ) ને HUF મિલકતમાં રૂપાંતરિત કરો;</w:t>
      </w:r>
    </w:p>
    <w:p w14:paraId="24F6A46B"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સમાન હેતુ માટે કોઈપણ વ્યક્તિ/બેંક/નાણાકીય સંસ્થા પાસેથી વધુ લોન અને/અથવા નાણાકીય સુવિધા મેળવવા માટે;</w:t>
      </w:r>
    </w:p>
    <w:p w14:paraId="250E58D1"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(જ) કોઈપણ વ્યક્તિ માટે જામીનદાર રહેવું અથવા કોઈપણ વ્યક્તિની લોન અથવા ઓવરડ્રાફ્ટ અથવા અન્ય જવાબદારીઓની ચુકવણીની ગેરંટી આપવી.</w:t>
      </w:r>
    </w:p>
    <w:p w14:paraId="3272206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F518DB1" w14:textId="77777777" w:rsidR="000A6BEC" w:rsidRPr="009E2EA7" w:rsidRDefault="000A6BEC" w:rsidP="00CD4B81">
      <w:pPr>
        <w:spacing w:after="1" w:line="259" w:lineRule="auto"/>
        <w:ind w:left="811"/>
        <w:jc w:val="left"/>
        <w:rPr>
          <w:rFonts w:ascii="Mulish SemiBold" w:hAnsi="Mulish SemiBold"/>
          <w:b/>
          <w:bCs/>
          <w:szCs w:val="18"/>
        </w:rPr>
      </w:pPr>
    </w:p>
    <w:p w14:paraId="56B5B8AF"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કલમ VI – ડિફોલ્ટની ઘટનાઓ</w:t>
      </w:r>
    </w:p>
    <w:p w14:paraId="147AF54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C21821C"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૬.૧ ડિફોલ્ટની ઘટના</w:t>
      </w:r>
    </w:p>
    <w:p w14:paraId="3C893EAB"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સુવિધા કરાર હેઠળ નીચેની કોઈપણ એક અથવા વધુ ઘટનાઓની ઘટના ડિફોલ્ટની ઘટના ગણાશે.</w:t>
      </w:r>
    </w:p>
    <w:p w14:paraId="7835FF6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A9532F2"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ચુકવણીમાં ડિફોલ્ટ - કોઈપણ નાણાંની ચુકવણીમાં ડિફોલ્ટ થયો છે (પછી ભલે તે મુદ્દલ હોય કે વ્યાજ હોય ​​કે અન્યથા, સુવિધા(ઓ) ના સંદર્ભમાં નિયત તારીખ(ઓ) પર, જણાવેલ પરિપક્વતા પર, ઝડપી દ્વારા અથવા અન્યથા અથવા જો કોઈપણ ચુકવણીના સંદર્ભમાં ચેક અમાન્ય કરવામાં આવે છે અથવા જ્યાં અન્ય કોઈ ચેક તેની સમાપ્તિ તારીખ પહેલાં નવીકરણ કરવામાં આવતો નથી અથવા ઋણ લેનાર(ઓ) અથવા ગેરંટર(ઓ) દ્વારા ઋણ લેનાર(ઓ) ના બાકી લેણાં ચૂકવવામાં અસમર્થતાની આશંકા હોય છે.</w:t>
      </w:r>
    </w:p>
    <w:p w14:paraId="58D03DDD"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lastRenderedPageBreak/>
        <w:t>શરતોનો ભંગ - ઋણ લેનાર(ઓ) અથવા કોઈપણ ગેરંટર(ઓ) ટ્રાન્ઝેક્શન દસ્તાવેજો (આ સુવિધા કરારના કલમ 6.1 (a) અને 6.1 (c) થી (m) માં ઉલ્લેખિત ઘટનાઓ સિવાય) હેઠળ કોઈપણ રજૂઆત, વોરંટી, ઘોષણા, કરાર અથવા શરતોનો ભંગ કરે છે/કરતા હોય છે અને આવી ડિફોલ્ટ ઋણ લેનાર(ઓ) અથવા જેમ બને તેમ, આવી અન્ય વ્યક્તિને, ધિરાણકર્તાઓ દ્વારા લેખિતમાં સૂચના આપવામાં આવ્યા પછી 30 (ત્રીસ) દિવસના સમયગાળા સુધી ચાલુ રહે છે.</w:t>
      </w:r>
    </w:p>
    <w:p w14:paraId="47E219DB"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કાનૂની કાર્યવાહી, નાદારી, નાદારી, વિસર્જન -  </w:t>
      </w:r>
    </w:p>
    <w:p w14:paraId="4806C6D7"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જો ઋણ લેનાર(ઓ) સામે કોઈ અમલ અથવા તકલીફ લાદવામાં આવે અથવા જો ઋણ લેનાર(ઓ) ની બધી અથવા કોઈપણ સંપત્તિ પર રીસીવર અથવા લિક્વિડેટર (કામચલાઉ લિક્વિડેટર સહિત) ની નિમણૂક કરવામાં આવી હોય અથવા જો ઋણ લેનાર(ઓ) ની સંપત્તિ અથવા તેના કોઈપણ ભાગ પર કોઈ જપ્તી અથવા અવરોધ લાદવામાં આવ્યો હોય અથવા ઋણ લેનાર(ઓ) પાસેથી કોઈપણ બાકી રકમની વસૂલાત માટે પ્રમાણપત્ર કાર્યવાહી હાથ ધરવામાં આવી હોય અથવા શરૂ કરવામાં આવી હોય અથવા જો ઋણ લેનાર(ઓ) વિરુદ્ધ એક અથવા વધુ ચુકાદાઓ અથવા હુકમનામા આપવામાં આવ્યા હોય અથવા દાખલ કરવામાં આવ્યા હોય અને આવા ચુકાદાઓ અથવા હુકમનામા 45 (પાંચતાલીસ) દિવસના સમયગાળામાં ખાલી, ડિસ્ચાર્જ અથવા સ્ટે આપવામાં ન આવે અને આવા ચુકાદાઓ અથવા હુકમનામામાં કુલ મળીને, એક જવાબદારી શામેલ હોય છે જેની વાસ્તવિક પ્રતિકૂળ અસર થઈ શકે છે;</w:t>
      </w:r>
    </w:p>
    <w:p w14:paraId="47070F9B"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(a) જો દેવાદાર(લેનારાઓ) ના નાદારી અથવા નાદારીના ઉકેલ સંબંધિત કોઈપણ અરજી અથવા અરજી (મર્યાદા વિના, કોર્પોરેટ નાદારી ઉકેલ પ્રક્રિયા અને ભારતના નાદારી કાયદા હેઠળ નાદારી પ્રક્રિયા સહિત) સક્ષમ અધિકારક્ષેત્રના કોઈપણ કોર્ટ, ટ્રિબ્યુનલ અથવા સત્તા સમક્ષ દાખલ કરવામાં આવે છે, અથવા દેવાદાર(લેનારાઓ) નાદાર અથવા નાદાર બની ગયા છે અથવા વિસર્જન કરવામાં આવ્યું છે અથવા (b) જો દેવાદાર(લેનારાઓ) કોઈ કાર્યવાહી કરે છે અથવા કોઈપણ કાનૂની કાર્યવાહી કરે છે અથવા કાર્યવાહી શરૂ કરવામાં આવે છે અથવા દેવાદાર(લેનારાઓ) ના નાદારી ઉકેલ, સમાપ્તિ અથવા વિસર્જન માટે અન્ય પગલાં લેવામાં આવે છે;</w:t>
      </w:r>
    </w:p>
    <w:p w14:paraId="74EE7D8E"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કાનૂની સજા - જો દેવાદાર(ઓ) અથવા ગેરંટી આપનાર(ઓ) કોઈપણ અમલમાં રહેલા ફોજદારી કાયદા હેઠળ દોષિત ઠરે છે;</w:t>
      </w:r>
      <w:r w:rsidRPr="009E2EA7">
        <w:rPr>
          <w:rFonts w:ascii="Mulish SemiBold" w:hAnsi="Mulish SemiBold"/>
          <w:szCs w:val="18"/>
        </w:rPr>
        <w:t xml:space="preserve"> </w:t>
      </w:r>
    </w:p>
    <w:p w14:paraId="7C539F07"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નિયંત્રણમાં ફેરફાર - કોઈપણ વ્યક્તિ જે એકલા અથવા અન્ય કોઈપણ વ્યક્તિ સાથે (સીધી કે પરોક્ષ રીતે) કાર્ય કરે છે, તે દેવાદાર(ઓ) અથવા દેવાદાર(ઓ) ને નિયંત્રિત કરતી કોઈપણ અન્ય વ્યક્તિનું નિયંત્રણ ધિરાણકર્તાઓની મંજૂરી વિના મેળવે છે.</w:t>
      </w:r>
    </w:p>
    <w:p w14:paraId="2F08C5DB"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ગેરકાયદેસરતા અથવા મૃત્યુ - ઋણ લેનાર(ઓ) અથવા ઋણ આપનારાઓ સહિત કોઈપણ વ્યક્તિ માટે ટ્રાન્ઝેક્શન દસ્તાવેજો અથવા w હેઠળ તેમની સંબંધિત કોઈપણ જવાબદારીઓનું પાલન કરવું ગેરકાયદેસર છે અથવા બને છે.</w:t>
      </w:r>
      <w:r w:rsidRPr="009E2EA7">
        <w:rPr>
          <w:rFonts w:ascii="Mulish SemiBold" w:hAnsi="Mulish SemiBold"/>
          <w:color w:val="231F20"/>
          <w:szCs w:val="18"/>
        </w:rPr>
        <w:t>અહીં કોઈપણ ઉધાર લેનાર(ઓ) મૃત્યુ પામે છે અથવા પાગલ બની જાય છે.</w:t>
      </w:r>
      <w:r w:rsidRPr="009E2EA7">
        <w:rPr>
          <w:rFonts w:ascii="Mulish SemiBold" w:hAnsi="Mulish SemiBold"/>
          <w:szCs w:val="18"/>
        </w:rPr>
        <w:t xml:space="preserve"> </w:t>
      </w:r>
    </w:p>
    <w:p w14:paraId="7E9B3533"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ક્રોસ ડિફોલ્ટ - (i) કોઈપણ દેવાને લગતા કોઈપણ દેવાદાર સાથેના કોઈપણ કરાર અથવા દસ્તાવેજ હેઠળ (જો કોઈ હોય તો) વર્ણવેલ ડિફોલ્ટની ઘટના બને છે અને તે ઉપચાર સમયગાળા પછી પણ ચાલુ રહે છે, અથવા, દેવાદાર(ઓ) કોઈપણ દેવાદાર સાથે પરિપક્વ થાય ત્યારે અથવા બાકી હોય ત્યારે તેની કોઈપણ દેવાદારી ચૂકવવામાં અસમર્થ છે અથવા લેખિતમાં સ્વીકાર્યું છે; અથવા (ii) દેવાદાર(ઓ) ના કોઈપણ દેવાદાર સાથે સંબંધિત કોઈપણ કરાર અથવા દસ્તાવેજ હેઠળ વર્ણવેલ ડિફોલ્ટની ઘટના બને છે જેના પરિણામે વાસ્તવિક પ્રતિકૂળ અસર થાય છે.</w:t>
      </w:r>
    </w:p>
    <w:p w14:paraId="2354F325"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ભૌતિક પ્રતિકૂળ અસર - એક અથવા વધુ ઘટનાઓની ઘટના અથવા અસ્તિત્વ, જે ધિરાણકર્તાઓના મતે, ભૌતિક પ્રતિકૂળ અસર કરી શકે છે.</w:t>
      </w:r>
    </w:p>
    <w:p w14:paraId="0D00919C"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જો દેવાદાર(લેનારાઓ) કર્મચારી હોય, તો દેવાદાર(લેનારાઓ) કોઈપણ યોજના પસંદ કરે છે અથવા તેના એમ્પ્લોયર તરફથી કોઈપણ ઓફર સ્વીકારે છે જે નિવૃત્તિ પહેલાં નોકરીમાંથી રાજીનામું આપવા અથવા નિવૃત્તિ લેવા પર, અથવા નોકરીદાતા કોઈપણ કારણોસર દેવાદાર(લેનારાઓ) ની નોકરી સમાપ્ત કરે છે, અથવા દેવાદાર(લેનારાઓ) કોઈપણ કારણોસર તેના એમ્પ્લોયરની સેવામાંથી રાજીનામું આપે છે અથવા નિવૃત્તિ લે છે ત્યારે કોઈપણ લાભ પૂરો પાડે છે.</w:t>
      </w:r>
    </w:p>
    <w:p w14:paraId="69DEC5DE"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સુરક્ષા- (a) જો આ સુવિધા કરારમાં નિર્ધારિત સમયમર્યાદામાં મિલકત(ઓ) પર સુરક્ષા બનાવવામાં ન આવે. (b) જો કોઈ મિલકત(ઓ) જેના પર સુવિધા માટેની સુરક્ષા બનાવવામાં આવી છે તેનું મૂલ્ય એટલી હદે ઘટે છે કે ધિરાણકર્તાઓના મતે વધુ સુરક્ષા પૂરી પાડવી જોઈએ અને આવી વધુ સુરક્ષા પૂરી પાડવામાં ન આવે. (c) જો કોઈ પૂર્વાધિકાર, ચાર્જ, ગીરો, બોજો (ધિરાણકર્તાઓ અને/અથવા તેમના ટ્રસ્ટીઓના પક્ષમાં બનાવેલ/નિર્માણ કરવાની સુરક્ષા સિવાય) મિલકત(ઓ) પર દેવાદાર દ્વારા બનાવવામાં આવે, તો ધિરાણકર્તાઓની લેખિત મંજૂરી વિના.</w:t>
      </w:r>
    </w:p>
    <w:p w14:paraId="2259B855"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સુરક્ષા જોખમમાં - જો ધિરાણકર્તાઓના મતે, સુવિધા માટેની સુરક્ષા જોખમમાં હોય અથવા તેનો અમલ બંધ થાય અથવા ગેરકાયદેસર, અમાન્ય, અમલ ન કરી શકાય તેવી બને અથવા અન્યથા નિષ્ફળ જાય અથવા તેનો અમલ બંધ થાય; અથવા મિલકત(ઓ) કોઈપણ અધિકારી, સત્તાવાળા અથવા અન્ય કોઈપણ વ્યક્તિ દ્વારા જપ્ત, ટાંચ, કસ્ટડીમાં લેવામાં આવે, અથવા કોઈપણ અમલ કાર્યવાહીનો વિષય બનાવવામાં આવે; અથવા મિલકત(ઓ) જોખમમાં મુકાય/ચોરી થાય અથવા કોઈપણ અકસ્માતને કારણે સંપૂર્ણ નુકસાન/નુકસાન ભોગવે.</w:t>
      </w:r>
    </w:p>
    <w:p w14:paraId="670150D2"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સમાપ્તિ - જો ઋણ લેનાર(ઓ) તેના કોઈપણ વ્યવસાયને બંધ કરે છે અથવા બંધ કરવાની ધમકી આપે છે અથવા તેમ કરવાના તેના ઈરાદાની સૂચના આપે છે અથવા જો ઋણ લેનાર(ઓ) ની સંપત્તિનો કોઈપણ ભાગ તેના વ્યવસાય અથવા કામગીરી માટે જરૂરી અથવા આવશ્યક હોય તો તેને નુકસાન થાય છે અથવા નાશ પામે છે અથવા અરજી સબમિટ કર્યાની તારીખથી ઋણ લેનાર(ઓ) ના વ્યવસાય, કામગીરી, સંચાલન અથવા માલિકીના સામાન્ય સ્વભાવ અથવા અવકાશમાં કોઈ ફેરફાર થાય છે, જેની વાસ્તવિક પ્રતિકૂળ અસર થઈ શકે છે.</w:t>
      </w:r>
    </w:p>
    <w:p w14:paraId="38866E1E" w14:textId="77777777" w:rsidR="000A6BEC" w:rsidRPr="009E2EA7" w:rsidRDefault="000A6BEC" w:rsidP="00CD4B81">
      <w:pPr>
        <w:spacing w:after="2" w:line="259" w:lineRule="auto"/>
        <w:ind w:left="806"/>
        <w:jc w:val="left"/>
        <w:rPr>
          <w:rFonts w:ascii="Mulish SemiBold" w:hAnsi="Mulish SemiBold"/>
          <w:b/>
          <w:bCs/>
          <w:szCs w:val="18"/>
        </w:rPr>
      </w:pPr>
    </w:p>
    <w:p w14:paraId="183B48F9" w14:textId="77777777" w:rsidR="00CD4B81" w:rsidRPr="009E2EA7" w:rsidRDefault="00CD4B81" w:rsidP="00CD4B81">
      <w:pPr>
        <w:spacing w:after="2" w:line="259" w:lineRule="auto"/>
        <w:ind w:left="806"/>
        <w:jc w:val="left"/>
        <w:rPr>
          <w:rFonts w:ascii="Mulish SemiBold" w:hAnsi="Mulish SemiBold"/>
          <w:b/>
          <w:bCs/>
          <w:szCs w:val="18"/>
        </w:rPr>
      </w:pPr>
    </w:p>
    <w:p w14:paraId="356B244B"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૬.૨ ડિફોલ્ટની સૂચના  </w:t>
      </w:r>
    </w:p>
    <w:p w14:paraId="6A5C0EAF"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દેવાદાર(લેનારાઓ) કોઈપણ ડિફોલ્ટની ઘટના અને કોઈપણ ઘટના જે નોટિસ આપવાથી, સમય વીતી જવાથી, ભૌતિકતાના નિર્ધારણથી અથવા અન્ય શરતોની સંતોષથી બને છે, ડિફોલ્ટની ઘટના બનવાની શક્યતા હોય, અને તેના નિવારણ માટે લેવામાં આવતા પગલાં, જો કોઈ હોય, તો તેની જાણ થતાં જ ધિરાણકર્તાઓને તાત્કાલિક જાણ કરશે.</w:t>
      </w:r>
    </w:p>
    <w:p w14:paraId="68AC4DAD"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352CDA96"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lastRenderedPageBreak/>
        <w:t>ધિરાણકર્તાઓને ઉપલબ્ધ અધિકારો અને ઉપાયોને પૂર્વગ્રહ રાખ્યા વિના, ઋણ લેનાર(ઓ) આથી સંમત થાય છે અને પુષ્ટિ આપે છે કે કોઈપણ ડિફોલ્ટની ઘટના બને ત્યારે, ઋણ લેનાર(ઓ) સુવિધા ચૂકવ્યા વિના ઋણ લેનાર(ઓ) દ્વારા કરવામાં આવેલ કોઈપણ દેવાની ચુકવણી કરશે નહીં.</w:t>
      </w:r>
    </w:p>
    <w:p w14:paraId="14CA862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88A7CCF"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૬.૩ ડિફોલ્ટની ઘટનાના પરિણામો  </w:t>
      </w:r>
    </w:p>
    <w:p w14:paraId="33E2F2D5"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ટ્રાન્ઝેક્શન દસ્તાવેજો હેઠળ ધિરાણકર્તાઓને ઉપલબ્ધ કોઈપણ અધિકારો અથવા ઉપાયોને પૂર્વગ્રહ રાખ્યા વિના અથવા અન્યથા, ડિફોલ્ટની ઘટના બને ત્યારે ધિરાણકર્તાઓ, ઋણ લેનાર(ઓ) ને લેખિતમાં સૂચના આપીને, નીચેના અધિકારોનો ઉપયોગ કરી શકે છે:</w:t>
      </w:r>
    </w:p>
    <w:p w14:paraId="248AA2DB"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75967E5A"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સુવિધા સમાપ્ત કરીએ અને જાહેર કરીએ કે સુવિધા અને તેના પર ઉપાર્જિત તમામ વ્યાજ અને તમામ ખર્ચ, ચાર્જ, ખર્ચ અને બાકી રહેલી અન્ય રકમ તાત્કાલિક બાકી છે અને ધિરાણકર્તાઓને ચૂકવવાપાત્ર છે, જેના પછી તે ઋણ લેનાર(ઓ) દ્વારા તાત્કાલિક બાકી અને ચૂકવવાપાત્ર બનશે અને ઋણ લેનાર(ઓ) સુવિધા હેઠળ બાકી અને ચૂકવવાપાત્ર બધી રકમ નોટિસની શરતો અનુસાર કોઈપણ વધારાની સૂચના અથવા કોઈપણ પ્રકારની અન્ય કાનૂની ઔપચારિકતાઓ વિના ચૂકવશે; અને / અથવા</w:t>
      </w:r>
    </w:p>
    <w:p w14:paraId="297A37E3"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ટ્રાન્ઝેક્શન દસ્તાવેજો હેઠળ સુવિધાના ઉપયોગ માટે ઋણ લેનાર(ઓ) દ્વારા વધુ ઍક્સેસ/ડ્રોઅલ સ્થગિત કરવા; ઋણ લેનાર(ઓ) નો સુવિધાનો લાભ લેવાનો અથવા તેમાંથી ડ્રોઅલ લેવાનો અધિકાર ઋણ લેનારાઓ અન્યથા સૂચિત ન કરે ત્યાં સુધી સ્થગિત રહેશે; અને/અથવા</w:t>
      </w:r>
    </w:p>
    <w:p w14:paraId="50BEB63D"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આ સુવિધા કરાર અને/અથવા અન્ય વ્યવહાર દસ્તાવેજોના સંદર્ભમાં બનાવેલ સુરક્ષા, જો કોઈ હોય તો, લાગુ કરવા યોગ્ય જાહેર કરો, અને ધિરાણકર્તાઓ અથવા આવી અન્ય વ્યક્તિ જેમના પક્ષમાં આવી સુરક્ષા બનાવવામાં આવી છે, તેમને, અન્ય બાબતોની સાથે, નીચેના અધિકારો હશે:</w:t>
      </w:r>
    </w:p>
    <w:p w14:paraId="3F621388"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સિક્યોરિટીમાં સમાવિષ્ટ સંપત્તિ/મિલકત(ઓ)માં પ્રવેશ કરવા અને તેનો કબજો લેવા માટે, જો કોઈ હોય તો; અને/અથવા  </w:t>
      </w:r>
    </w:p>
    <w:p w14:paraId="30942C49"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ધિરાણકર્તાઓના કોઈપણ અધિકારી અથવા અધિકારીઓ અથવા મિલકત(ઓ) ના પ્રાપ્તકર્તા તરીકે અધિકૃત કોઈપણ અન્ય વ્યક્તિની નિમણૂક કરવી; અને/અથવા</w:t>
      </w:r>
    </w:p>
    <w:p w14:paraId="3F73CB3B"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બનાવેલ સિક્યોરિટીમાં સમાવિષ્ટ સંપત્તિ/મિલકત(ઓ) ને, જો કોઈ હોય તો, વેચાણ દ્વારા (ખાનગી અથવા જાહેર હરાજી દ્વારા), લીઝ, રજા અને લાઇસન્સ દ્વારા અથવા અન્યથા દેવાદાર(ઓ) ના જોખમ અને ખર્ચે, તમામ બાબતોમાં વેચાણ/સ્થાનાંતરણ/નિકાલ કરવા માટે, મૂલ્યમાં કોઈપણ નુકસાન અથવા ઘટાડા માટે બંધાયેલા અથવા જવાબદાર બન્યા વિના અને આ દ્વારા આપવામાં આવેલી કોઈપણ સત્તાનો ઉપયોગ કરવા અથવા આવી કોઈપણ સત્તાના ઉપયોગથી થતા કોઈપણ નુકસાન માટે જવાબદાર બન્યા વિના, કોઈપણ વેચાણ કરાર રદ કરવા અથવા બદલવાની સત્તા સાથે અને ખરીદીના નાણાં માટે અસરકારક રસીદો અને મુક્તિ આપવા અને વેચાણ પૂર્ણ કરવા માટે આવા અન્ય તમામ કાર્યો અને વસ્તુઓ કરવા માટે, જેમ કે ધિરાણકર્તાઓ અથવા પ્રાપ્તકર્તા યોગ્ય વિચારે છે; અને/અથવા</w:t>
      </w:r>
    </w:p>
    <w:p w14:paraId="584860B0"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કાયદા દ્વારા તેને મંજૂર કરાયેલ કોઈપણ અધિકાર, શક્તિ અથવા ઉપાયનો ઉપયોગ કરો, જેમાં દાવો દ્વારા, ઇક્વિટીમાં, અથવા કાયદાકીય કાર્યવાહી દ્વારા, અથવા બંને દ્વારા, અથવા અન્યથા, આ સુવિધા કરાર અથવા અન્ય વ્યવહાર દસ્તાવેજોમાં સમાવિષ્ટ કોઈપણ કરાર, શરત અથવા શબ્દના ચોક્કસ પ્રદર્શન માટે અથવા આ સુવિધા કરાર અથવા અન્ય વ્યવહાર દસ્તાવેજોના કોઈપણ નિયમો અને શરતોના ઉલ્લંઘન સામે મનાઈ હુકમ માટે, અથવા આ સુવિધા કરાર અથવા અન્ય વ્યવહાર દસ્તાવેજોમાં આપવામાં આવેલી કોઈપણ શક્તિ અથવા અધિકારના ઉપયોગને સહાય કરવા માટે અને/અથવા લેણદાર તરીકે.</w:t>
      </w:r>
    </w:p>
    <w:p w14:paraId="6BB21A00"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2A9C5894"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ઉધાર લેનાર(ઓ)ના નોકરીદાતાનો સંપર્ક કરીને તેમને પગાર/વેતનમાંથી કપાત કરાવવાનું કહેવું અને ઉધાર લેનાર(ઓ)ના બાકી લેણાં ચૂકવાઈ ન જાય ત્યાં સુધી તે ઉધાર આપનારાઓને મોકલવા;</w:t>
      </w:r>
    </w:p>
    <w:p w14:paraId="4AFEF2DE"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નિમણૂક કરવા માટે: (i) ટેકનિકલ, મેનેજમેન્ટ અથવા અન્ય કોઈપણ કન્સલ્ટન્સી વ્યવસાયમાં રોકાયેલ કોઈપણ વ્યક્તિ જે દેવાદાર(ઓ) અને/અથવા દેવાદાર(ઓ) ના પરિસર, ફેક્ટરીઓ, પ્લાન્ટ અને એકમો સહિતની સંપત્તિઓનું નિરીક્ષણ અને તપાસ કરે અને ધિરાણકર્તાઓને રિપોર્ટ કરે; (ii) કોઈપણ ચોક્કસ સોંપણીઓ હાથ ધરવા માટે અથવા દેવાદાર(ઓ) દ્વારા તેના કાર્ય માટે અપનાવવામાં આવેલી નાણાકીય અથવા ખર્ચ એકાઉન્ટિંગ સિસ્ટમ અને પ્રક્રિયાઓની તપાસ કરવા માટે અથવા સહવર્તી અથવા આંતરિક ઓડિટર તરીકે, અથવા દેવાદાર(ઓ) નું વિશેષ ઓડિટ કરવા માટે ઓડિટર તરીકે કોઈપણ ચાર્ટર્ડ એકાઉન્ટન્ટ્સ / કોસ્ટ એકાઉન્ટન્ટ્સ.</w:t>
      </w:r>
    </w:p>
    <w:p w14:paraId="31B804F8"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7BA35B28"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કોઈપણ સસ્પેન્શન અથવા સમાપ્તિ છતાં, ધિરાણકર્તાઓ અને તેના હિતોના લાભ અથવા રક્ષણ માટે આ સુવિધા કરાર અને અન્ય વ્યવહાર દસ્તાવેજોની બધી જોગવાઈઓ સંપૂર્ણ અમલમાં અને અસરમાં રહેશે.</w:t>
      </w:r>
    </w:p>
    <w:p w14:paraId="44ED0F28"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૬.૪ ખર્ચાઓ વધ્યા  </w:t>
      </w:r>
    </w:p>
    <w:p w14:paraId="556B54A9"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(a) ઋણ લેનાર/લેનારાઓએ ઋણ લેનાર/લેનારાઓના વ્યવહાર દસ્તાવેજો એકત્રિત કરતા એક્ઝિક્યુટિવને આ અરજી સાથે અથવા તેના સંબંધમાં રોકડ, બેરર ચેક અથવા પ્રકારની કોઈપણ ચુકવણી કરી નથી, જે ઋણ લેનારાઓને ચૂકવવાપાત્ર પ્રોસેસિંગ ફી સિવાયની છે.</w:t>
      </w:r>
    </w:p>
    <w:p w14:paraId="119BBD26"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(b) ડિફોલ્ટની ઘટના પહેલા કે પછી ધિરાણકર્તાઓ દ્વારા કરવામાં આવેલા બધા ખર્ચ, દેવાદાર(લેનારાઓ) દ્વારા ચૂકવવાપાત્ર રહેશે, જેમાં નીચેનાનો સમાવેશ થાય છે:</w:t>
      </w:r>
    </w:p>
    <w:p w14:paraId="1EB427E9"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lastRenderedPageBreak/>
        <w:t>(i) ઋણ લેનાર(ઓ) ની સંપત્તિઓનું જાળવણી, અથવા તેમની સામે અમલીકરણ કાર્યવાહી અથવા સુવિધા માટે સુરક્ષામાં સમાવિષ્ટ સંપત્તિઓ (ભલે તે પછી હોય કે પછી અસ્તિત્વમાં હોય) જેમાં કાનૂની દાવો દાખલ કરવા, રીસીવરની નિમણૂક, ચુકવણી પદ્ધતિની જાળવણી (NMMP) ચાર્જ, વ્યાવસાયિકોની સેવાઓ મેળવવા માટેના ચાર્જ જેમ કે ટાઇટલ સર્ચ, મૂલ્યાંકન વગેરે, નાણાકીય સંપત્તિઓના સિક્યોરિટાઇઝેશન અને પુનર્નિર્માણ અને સુરક્ષા હિત કાયદા, 2002 ("SARFAESI") કાર્યવાહીમાં લાગતા ચાર્જ, કાગળની જાહેરાત ચાર્જ, પુનઃ કબજે કરેલી સંપત્તિ માટે હરાજી ચાર્જ, પુનઃ કબજે કરેલી સંપત્તિના રક્ષણ માટે સુરક્ષા ગાર્ડ ચાર્જ, પુનઃ કબજે દરમિયાન લોજિસ્ટિકલ સપોર્ટ મેળવવા માટેના અમલીકરણ ચાર્જ, વિવિધ નોટિસ મોકલવામાં લાગતા ચાર્જ અને અન્ય કોઈપણ ચાર્જ જે બજેટ અથવા ઉલ્લેખિત નથી, પરંતુ ઋણ લેનાર(ઓ) વતી ધિરાણકર્તાઓ દ્વારા લેવામાં આવે છે; અને (ii) ટ્રાન્ઝેક્શન દસ્તાવેજો હેઠળ બાકી રકમનો સંગ્રહ.</w:t>
      </w:r>
    </w:p>
    <w:p w14:paraId="006BC59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1886203"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૬.૫ વધુ પડતું દેવું વસૂલવા માટે અનુસરવાની પ્રક્રિયા:</w:t>
      </w:r>
    </w:p>
    <w:p w14:paraId="2824E85B" w14:textId="77777777" w:rsidR="00365D7B" w:rsidRPr="009E2EA7" w:rsidRDefault="00365D7B" w:rsidP="00365D7B">
      <w:pPr>
        <w:spacing w:after="1" w:line="259" w:lineRule="auto"/>
        <w:ind w:left="808"/>
        <w:rPr>
          <w:rFonts w:ascii="Mulish SemiBold" w:hAnsi="Mulish SemiBold"/>
          <w:szCs w:val="18"/>
        </w:rPr>
      </w:pPr>
    </w:p>
    <w:p w14:paraId="2AF2B324"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જો દેવાદાર દ્વારા બાકી રકમ ચૂકવવામાં ન આવે તો, ધિરાણકર્તાઓને વ્યવહાર દસ્તાવેજો અને લાગુ કાયદાઓની જોગવાઈઓ અનુસાર દેવાદાર સામે કાનૂની કાર્યવાહી શરૂ કરવાનો અધિકાર રહેશે. આવી કોઈપણ કાનૂની કાર્યવાહી શરૂ કરતા પહેલા, ધિરાણકર્તાઓ (પોતાના દ્વારા અથવા તૃતીય પક્ષ દ્વારા) લાગુ કાયદા હેઠળ આવશ્યકતા મુજબ અરજદાર / દેવાદારને નોટિસ મોકલશે.</w:t>
      </w:r>
    </w:p>
    <w:p w14:paraId="3BCF3BE1"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મોર્ટગેજ/સિક્યોરિટીઝના અમલીકરણની વસૂલાત પ્રક્રિયા, જેમાં સિક્યોરિટાઇઝેશન એન્ડ રિકન્સ્ટ્રક્શન ઓફ ફાઇનાન્શિયલ એસેટ્સ એન્ડ એન્ફોર્સમેન્ટ ઓફ સિક્યોરિટી ઇન્ટરેસ્ટ એક્ટ, 2002 (SARFAESI એક્ટ) અથવા અન્ય કોઈપણ કાયદા હેઠળ નિર્ધારિત પ્રક્રિયા અનુસાર મોર્ટગેજ કરેલી મિલકતનો કબજો લેવા અને વેચાણ કરવાનો સમાવેશ થાય છે, પરંતુ તે મર્યાદિત નથી, તે સંબંધિત કાયદા હેઠળ નિર્ધારિત દિશાનિર્દેશો હેઠળ સંપૂર્ણપણે અનુસરવામાં આવે છે. નેગોશિયેબલ ઇન્સ્ટ્રુમેન્ટ્સ એક્ટ, સિવિલ સ્યુટ, SARFAESI એક્ટ વગેરે જેવા વિવિધ કાનૂની સાધનો દ્વારા વધુ પડતી રકમની વસૂલાત માટે યોગ્ય કાનૂની પગલાં શરૂ કરતા પહેલા ગ્રાહકોને સૂચનાઓ/રિમાઇન્ડર્સ/નોટિસ આપવામાં આવે છે.</w:t>
      </w:r>
    </w:p>
    <w:p w14:paraId="1838EB60"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લાગુ કાયદા અનુસાર બાકી રકમની વસૂલાત માટે NBFC તેના વસૂલાત એજન્ટો / તૃતીય પક્ષ પાસેથી વસૂલાત એજન્ટને નિયુક્ત કરી શકે છે.</w:t>
      </w:r>
    </w:p>
    <w:p w14:paraId="5AAA8409"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A983605"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લેખ VII – વિવિધ</w:t>
      </w:r>
    </w:p>
    <w:p w14:paraId="1C5D351C"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ECB3E1A"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૭.૧ રેકોર્ડ અને નિરીક્ષણ</w:t>
      </w:r>
    </w:p>
    <w:p w14:paraId="161A3780"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ઋણ લેનાર(ઓ) સારા વ્યવસાયિક વ્યવહાર અને લાગુ કાયદાઓ અનુસાર ઋણ લેનાર(ઓ) ના તમામ કાનૂની પુસ્તકો, ખાતાના પુસ્તકો, બેંક સ્ટેટમેન્ટ / પાસ બુક અને અન્ય રેકોર્ડ રાખશે અને જાળવશે. ઋણ લેનાર(ઓ) ઋણ લેનારાઓ અને/અથવા કાનૂની ઓડિટર્સ/આરબીઆઈના કોઈપણ અધિકૃત પ્રતિનિધિને ઋણ લેનારાઓ દ્વારા નક્કી કરવામાં આવે તે સમયાંતરે મિલકત(ઓ) ના ટેકનિકલ, નાણાકીય અને કાનૂની નિરીક્ષણો કરવાની પરવાનગી આપશે. ઋણ લેનાર(ઓ) નિરીક્ષણ કરવા માટે ઋણ લેનાર(ઓ) ની મિલકત(ઓ) / પરિસરમાં દરેક વાજબી સમયે મફત પ્રવેશ પૂરો પાડવાની ખાતરી કરશે અને સંપૂર્ણ સહયોગ અને સહાય પૂરી પાડશે. ઋણ લેનાર(ઓ) ના મતે જ્યાં પણ જરૂરી અથવા જરૂરી હોય, ઋણ લેનાર(ઓ) મિલકત(ઓ) માં પ્રવેશ કરવા માટે ઋણ લેનાર(ઓ) દ્વારા જરૂરી બધી જરૂરી પરવાનગીઓ અને સંમતિઓ મેળવશે.</w:t>
      </w:r>
    </w:p>
    <w:p w14:paraId="06CFEAF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176BC4E" w14:textId="77777777"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t>ધિરાણકર્તાઓ ધિરાણ સુવિધા / લોન ખાતા / ઉધાર લેનારની અન્ય નાણાકીય વ્યવહારોમાં પ્રવૃત્તિઓનું નિરીક્ષણ કરશે અને જો શંકા / ખોટા કામ અથવા છેતરપિંડીની પ્રવૃત્તિના સંકેત મળે, તો ધિરાણકર્તાઓ, બાહ્ય ઓડિટર / આંતરિક ઓડિટર દ્વારા, તેમની નીતિ અનુસાર, વધુ તપાસ કરી શકે છે અને પ્રાપ્ત અહેવાલ અનુસાર પગલાં લઈ શકે છે.</w:t>
      </w:r>
    </w:p>
    <w:p w14:paraId="7322F8B7"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FAC7267"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૭.૨ સંયુક્ત અને અનેક જવાબદારી  </w:t>
      </w:r>
    </w:p>
    <w:p w14:paraId="35AD9EE1"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અહીં આપેલ ઋણ લેનાર(ઓ) ની જવાબદારીઓ સંયુક્ત અને અનેક હશે, અને દરેક ઋણ લેનાર(ઓ) સુવિધા હેઠળની સંપૂર્ણ જવાબદારીઓ અને બાકી રકમ માટે પ્રાથમિક જવાબદારી તરીકે જવાબદાર રહેશે. ઋણ લેનાર(ઓ) દરેક અથવા કોઈપણ ઋણ લેનાર(ઓ) પર અલગથી અને એવી રીતે અને એવા સમયે દાવો કરવા માટે હકદાર રહેશે કે ઋણ લેનાર(ઓ) નક્કી કરી શકે કે સુવિધા હેઠળની સંપૂર્ણ બાકી રકમ માટે અથવા તેના કોઈપણ ભાગ માટે (દેખાયા વગર કે ઋણ લેનાર(ઓ) પાસે કયા પક્ષ પાસે છે, અને દાવો કરી રહેલા પક્ષે સુવિધાનો ઉપયોગ કર્યો છે અથવા બાકી રકમનો ખર્ચ કર્યો છે કે કેમ તે ધ્યાનમાં લીધા વિના), બીજા(ઓ) સામે કોઈ કાર્યવાહી કર્યા વિના અથવા દાવો કર્યા વિના (અને દાવો કરાયેલા પક્ષે સુવિધાનો ઉપયોગ કર્યો હતો કે કેમ તે ધ્યાનમાં લીધા વિના). વધુમાં, લાગુ કાયદા દ્વારા મંજૂર કરાયેલ સંપૂર્ણ હદ સુધી, ઋણ લેનાર(ઓ) ની જવાબદારીઓ નીચે મુજબ દ્વારા પૂર્વગ્રહ, અસર અથવા મુક્તિ આપવામાં આવશે નહીં:</w:t>
      </w:r>
    </w:p>
    <w:p w14:paraId="60B4DFD3"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કોઈપણ ઋણ લેનાર(ઓ) અથવા અન્ય કોઈપણ વ્યક્તિને કોઈપણ સમય, છૂટ, માફી અથવા છૂટછાટ આપવી;</w:t>
      </w:r>
    </w:p>
    <w:p w14:paraId="15FB8370"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આ હેઠળ કોઈપણ ઋણ લેનાર(ઓ) ની અથવા તેની સામે કોઈપણ જવાબદારી અથવા જવાબદારીની અમાન્યતા, ગેરકાયદેસરતા અથવા અમલ ન કરી શકાય તેવી સ્થિતિ;</w:t>
      </w:r>
    </w:p>
    <w:p w14:paraId="6CEE14BC"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કોઈપણ ઋણ લેનાર(ઓ) દ્વારા સુવિધાની કોઈપણ અમાન્યતા, અનિયમિતતા [અથવા સ્વીકૃતિમાં ગેરહાજરી];</w:t>
      </w:r>
    </w:p>
    <w:p w14:paraId="049E6138"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કોઈપણ ઋણ લેનાર(ઓ) ની અહીં હેઠળની કોઈપણ જવાબદારીઓમાં પ્રવેશ કરવા અથવા તેનું પાલન કરવાની સત્તામાં કોઈપણ ઉણપ, તેના ઉપયોગમાં કોઈપણ અનિયમિતતા અથવા કોઈપણ ઋણ લેનાર(ઓ) વતી કાર્ય કરવાનો દાવો કરતી કોઈપણ વ્યક્તિની સત્તાનો અભાવ;</w:t>
      </w:r>
    </w:p>
    <w:p w14:paraId="4B044AA1"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lastRenderedPageBreak/>
        <w:t>નાદારી, નાદારી, રીસીવરશીપ અથવા લિક્વિડેશન, કોઈપણ અસમર્થતા, અપંગતા અથવા મર્યાદા અથવા કોઈપણ દેવાદાર(ઓ) ના બંધારણ અથવા સ્થિતિમાં કોઈપણ ફેરફાર;</w:t>
      </w:r>
    </w:p>
    <w:p w14:paraId="7EAFDF8C"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કોઈપણ દેવાદાર (ઓ) સામે કોઈપણ અધિકારોનો ઉપયોગ, સમાધાન અથવા મુક્તિ, કોઈપણ છૂટ, અથવા તેની સાથે કોઈપણ સમાધાન, વ્યવસ્થા અથવા સમાધાન;</w:t>
      </w:r>
    </w:p>
    <w:p w14:paraId="3C1FEEA1"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કોઈપણ ઋણ લેનાર(ઓ) દ્વારા સુવિધાના ઉપયોગમાં કોઈપણ અયોગ્યતા; અને</w:t>
      </w:r>
    </w:p>
    <w:p w14:paraId="30125834"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કોઈપણ કાર્ય, ભૂલ, ઘટના અથવા સંજોગો જે આ સુવિધા કરાર અથવા કોઈપણ ઋણ લેનાર(ઓ) ની જવાબદારીને પૂર્વગ્રહ, નિકાલ અથવા અસર કરશે અથવા કરી શકે છે.  </w:t>
      </w:r>
    </w:p>
    <w:p w14:paraId="4ACE81D4"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6F579208"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શંકા ટાળવા માટે, અને ઉપરોક્તની સામાન્યતાને અસર કર્યા વિના, જો કોઈ કલમ અથવા તેનો કોઈપણ ભાગ કોઈપણ કારણોસર ઉધાર લેનાર સામે અમાન્ય, ગેરકાયદેસર અથવા લાગુ કરી શકાતો નથી, તો તે કલમ અથવા તેના ભાગની માન્યતા, કાયદેસરતા અને અમલીકરણ કોઈપણ રીતે અન્ય ઉધાર લેનાર સામે પ્રભાવિત થશે નહીં.</w:t>
      </w:r>
    </w:p>
    <w:p w14:paraId="0D8A2BF4"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8C4EA9D"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માફી</w:t>
      </w:r>
    </w:p>
    <w:p w14:paraId="05693AA4"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ટ્રાન્ઝેક્શન દસ્તાવેજો હેઠળ ધિરાણકર્તાઓ તરફથી કોઈપણ અધિકાર અથવા ઉપાયનો ઉપયોગ કરવામાં નિષ્ફળતા, કે તેનો ઉપયોગ કરવામાં કોઈ વિલંબ, માફી તરીકે કાર્ય કરશે નહીં, કે કોઈપણ અધિકાર અથવા ઉપાયનો કોઈપણ એકલ અથવા આંશિક ઉપયોગ કોઈપણ વધુ અથવા અન્ય ઉપયોગ અથવા કોઈપણ અન્ય અધિકાર અથવા ઉપાયનો ઉપયોગ અટકાવશે નહીં. આ સુવિધા કરાર અને ટ્રાન્ઝેક્શન દસ્તાવેજોમાં પૂરા પાડવામાં આવેલા અધિકારો અને ઉપાયો સંચિત છે અને કાયદા દ્વારા પૂરા પાડવામાં આવેલા કોઈપણ અધિકારો અથવા ઉપાયોથી અલગ નથી.</w:t>
      </w:r>
    </w:p>
    <w:p w14:paraId="30FB627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6FE6F77"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સુધારાઓ  </w:t>
      </w:r>
      <w:r w:rsidRPr="009E2EA7">
        <w:rPr>
          <w:rFonts w:ascii="Mulish SemiBold" w:hAnsi="Mulish SemiBold"/>
          <w:b/>
          <w:bCs/>
          <w:szCs w:val="18"/>
        </w:rPr>
        <w:tab/>
        <w:t xml:space="preserve"> </w:t>
      </w:r>
    </w:p>
    <w:p w14:paraId="5A06ED17"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કોઈપણ વ્યવહાર દસ્તાવેજોમાં અથવા RBI ના નિર્દેશ અનુસાર સ્પષ્ટ રીતે આપવામાં આવેલ હોય ત્યાં સુધી, આ સુવિધા કરાર (અહીં આપેલા સમયપત્રક સહિત) માં સુધારો, પૂરક અથવા ફેરફાર કરી શકાશે નહીં અને દેવાદાર(લેનારાઓ) અને ધિરાણકર્તાઓની સંમતિ વિના કોઈપણ મુદત અથવા શરત અથવા તેના કોઈપણ ભાગને માફ કરી શકાશે નહીં.   </w:t>
      </w:r>
    </w:p>
    <w:p w14:paraId="56C2626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46A59E"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સેટ-ઓફ અને યોગ્યતા  </w:t>
      </w:r>
    </w:p>
    <w:p w14:paraId="034C9D2E"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ધિરાણકર્તાઓને કોઈપણ અન્ય પૂર્વાધિકાર અથવા ચાર્જને ધ્યાનમાં લીધા વિના, વર્તમાન અને ભવિષ્યમાં કોઈપણ પ્રકારની અને પ્રકૃતિની થાપણો (પછી ભલે તે એકલા હોય કે બીજા સાથે સંયુક્ત રીતે હોય) અને ધિરાણકર્તાઓ અથવા તેની કોઈપણ પેટાકંપની/સંલગ્ન કંપનીઓ દ્વારા/નિયંત્રણ હેઠળ રાખવામાં આવેલી કોઈપણ રકમ, સિક્યોરિટીઝ, બોન્ડ્સ અને અન્ય બધી સંપત્તિઓ, દસ્તાવેજો અને મિલકતો પર, પછી ભલે તે સુરક્ષા દ્વારા હોય કે અન્યથા દેવાદાર(ઓ) દ્વારા કોઈપણ ક્ષમતામાં કરાયેલા/કરવામાં આવનારા કોઈપણ કરાર અનુસાર, કોઈપણ બાકી લેણાંની હદ સુધી, કોઈપણ અન્ય પૂર્વાધિકાર અથવા ચાર્જને ધ્યાનમાં લીધા વિના, સેટ-ઓફ અને પૂર્વાધિકારનો સર્વોચ્ચ અધિકાર રહેશે. કોઈપણ લોન/સુવિધાઓ/કોઈપણ અન્ય બેંકિંગ સેવાઓના પરિણામે ઉદ્ભવતા કોઈપણ લોન/સુવિધાઓ/કોઈપણ બેંકિંગ સેવાઓ જે ધિરાણકર્તા(ઓ) દ્વારા આપવામાં આવી હોય/આપી હોય. ધિરાણકર્તાઓ ઋણ લેનાર(ઓ) દ્વારા ધિરાણકર્તાઓ (અથવા તેની કોઈપણ પેટાકંપની/સહયોગીઓ) સાથે (એકલા અથવા સંયુક્ત રીતે અન્ય અથવા અન્ય સાથે) ધિરાણકર્તાઓ (અથવા તેની કોઈપણ પેટાકંપની/સહયોગીઓ) દ્વારા રાખવામાં આવેલા કોઈપણ ખાતા(ઓ) ના બેલેન્સમાં રહેલા કોઈપણ થાપણ(ઓ) ને સમાયોજિત કરીને, સેટ-ઓફ કરીને અને/અથવા નાણાં ટ્રાન્સફર કરીને કોઈપણ સમયે ઋણ લેનાર(ઓ) ના બધા અથવા કોઈપણ ખાતાઓ અને જવાબદારીઓને એકીકૃત અથવા એકીકૃત કરીને, જે સુવિધા સાથે સંબંધિત નથી તેવા ખાતાઓ સહિત હોય, દેવાદાર(ઓ) દ્વારા ધિરાણકર્તાઓને ચૂકવવાના કોઈપણ દેવાની પતાવટ કરવાનો અધિકાર ધરાવે છે. અહીં આપેલા ધિરાણકર્તાઓના અધિકારો ઋણ લેનાર(ઓ) ના નાદારી, નાદારી અથવા સમાપ્તિથી પ્રભાવિત થશે નહીં.</w:t>
      </w:r>
    </w:p>
    <w:p w14:paraId="2D36AE1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5C0E9DF"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દેવાના પુરાવા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74D8C7C1"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ધિરાણકર્તાઓ, તેમની સામાન્ય પ્રથા અનુસાર, સુવિધા(ઓ) હેઠળ સમય સમય પર ધિરાણ કરાયેલી અને/અથવા તેના પર બાકી રહેલી રકમના પુરાવા આપતા હિસાબો રાખશે જે ઋણ લેનાર(ઓ) ના અસ્તિત્વ અને જવાબદારીઓની રકમનો પ્રથમ દૃષ્ટિએ અને નિર્ણાયક પુરાવો હશે.  </w:t>
      </w:r>
    </w:p>
    <w:p w14:paraId="3B743CB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549E6DC"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સૂચના  </w:t>
      </w:r>
    </w:p>
    <w:p w14:paraId="2F2A7079"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(a) સુવિધા હેઠળ અથવા તેના સંબંધમાં બધી સૂચનાઓ અથવા અન્ય સંદેશાવ્યવહાર લેખિતમાં આપવામાં આવશે અને જો નીચેની રીતે આપવામાં આવે તો તે અસરકારક માનવામાં આવશે:</w:t>
      </w:r>
    </w:p>
    <w:p w14:paraId="0A2990D3"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77A5B15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ઉધાર લેનાર(લેનારાઓ) ને સૂચના -</w:t>
      </w:r>
    </w:p>
    <w:p w14:paraId="2A912369"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lastRenderedPageBreak/>
        <w:t>જો પત્ર દ્વારા મોકલવામાં આવે, જ્યારે વ્યક્તિગત રીતે પહોંચાડવામાં આવે અથવા પોસ્ટ દ્વારા મોકલવામાં આવે, જ્યારે પત્ર પાછો ખેંચવો એ આવી નોટિસ અથવા સંદેશાવ્યવહાર જારી કરનાર ધિરાણકર્તા(ઓ) ના નિયંત્રણની બહાર હોય; અને</w:t>
      </w:r>
    </w:p>
    <w:p w14:paraId="1D082DAA"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જો ઈ-મેલ, એસએમએસ, વોટ્સએપ અથવા અન્ય કોઈપણ ઇલેક્ટ્રોનિક અથવા ટેલિકોમ્યુનિકેશન માધ્યમ દ્વારા મોકલવામાં આવે, તો જ્યારે ધિરાણકર્તા(ઓ) દ્વારા મોકલવામાં આવે.</w:t>
      </w:r>
    </w:p>
    <w:p w14:paraId="5DCCA74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F3A247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ધિરાણકર્તાઓને સૂચના-</w:t>
      </w:r>
    </w:p>
    <w:p w14:paraId="4494A7C4"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જો પત્ર દ્વારા મોકલવામાં આવે, જ્યારે વ્યક્તિગત રીતે પહોંચાડવામાં આવે અથવા પોસ્ટ દ્વારા મોકલવામાં આવે, જ્યારે પત્ર પાછો ખેંચવાનો અધિકાર ઋણ લેનાર(લેનારાઓ) ના નિયંત્રણની બહાર હોય; અને</w:t>
      </w:r>
    </w:p>
    <w:p w14:paraId="15F4E432"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જો ધિરાણકર્તાઓના નિયુક્ત ઇમેઇલ ID પર ઈ-મેલ દ્વારા મોકલવામાં આવે, જ્યારે દરેક ધિરાણકર્તા દ્વારા પ્રાપ્ત થાય.</w:t>
      </w:r>
    </w:p>
    <w:p w14:paraId="6EE30B6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7398C4B"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જોકે, જો કે, ધિરાણકર્તાઓને આપવામાં આવેલી કોઈપણ સૂચના અથવા સંદેશાવ્યવહાર અસરકારક રહેશે નહીં સિવાય કે દરેક ધિરાણકર્તા દ્વારા ખરેખર પ્રાપ્ત અને સ્વીકૃત કરવામાં આવે.</w:t>
      </w:r>
    </w:p>
    <w:p w14:paraId="15C7E84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127774A"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ઋણ લેનાર(ઓ) અથવા ઋણદાતાઓને, જે પણ કેસ હોય, બધી સૂચનાઓ અથવા સંદેશાવ્યવહાર, અનુસૂચિ I માં આપેલા સરનામાં, ઇમેઇલ અથવા ઋણ લેનાર(ઓ) દ્વારા સમયાંતરે સૂચિત કરી શકાય તેવા અન્ય સરનામાં પર કરવામાં આવશે.</w:t>
      </w:r>
    </w:p>
    <w:p w14:paraId="521816E4"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01330DD6"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ઋણ લેનાર(ઓ) તરફથી ધિરાણકર્તાઓને ઇમેઇલ દ્વારા કરવામાં આવતી બધી સૂચનાઓ અથવા સંદેશાવ્યવહાર, ઋણ લેનાર(ઓ) અથવા ઋણ લેનાર(ઓ) ના અધિકૃત સહીકર્તાના ઇમેઇલ ID પરથી, જે શેડ્યૂલ I માં આપવામાં આવ્યું છે અથવા અન્ય કોઈપણ અધિકૃત સહીકર્તાના ઇમેઇલ ID પરથી, જે ઋણ લેનાર(ઓ) દ્વારા સમયાંતરે લેખિતમાં સૂચિત કરી શકાય છે, હશે, અને આવી સૂચના અથવા સંદેશાવ્યવહાર ઋણ લેનાર(ઓ) પર માન્ય અને બંધનકર્તા માનવામાં આવશે અને ઋણ લેનાર(ઓ) ને આવી ઇમેઇલ સૂચનાઓ અથવા સંદેશાવ્યવહાર પર આધાર રાખવા અને કાર્ય કરવા માટે અધિકૃત કરવામાં આવશે, જેમાં તેની માન્યતા, વાસ્તવિકતા અથવા ચોકસાઈ સહિત કોઈપણ વધારાની તપાસ અથવા ચકાસણીનો સમાવેશ થાય છે.</w:t>
      </w:r>
    </w:p>
    <w:p w14:paraId="1EA67887"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736A85D8"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ઋણ લેનાર(લેનારાઓ) સ્વીકારે છે અને પુષ્ટિ આપે છે કે ઋણ લેનાર(લેનારાઓ) દ્વારા આપવામાં આવેલી કોઈપણ નોટિસને ઋણ લેનાર(લેનારાઓ) દ્વારા ઋણ લેનાર(લેનારાઓ) ને પૂરતી અને વાજબી નોટિસ તરીકે ગણવામાં આવશે અને ઉપરોક્ત મુજબ નોટિસની ડિલિવરી ન થવા માટે, કોઈપણ ભૂલ, ઇલેક્ટ્રોનિક અથવા અન્યથા કોઈપણ કારણોસર, જવાબદારી સ્વીકારવા સંમત થાય છે.</w:t>
      </w:r>
    </w:p>
    <w:p w14:paraId="589D9AA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142DF8C"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૭.૮ સોંપણી  </w:t>
      </w:r>
    </w:p>
    <w:p w14:paraId="6D86C065"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ઋણ લેનાર(ઓ) ટ્રાન્ઝેક્શન દસ્તાવેજો હેઠળના તેના બધા અથવા કોઈપણ અધિકારો, લાભો અથવા જવાબદારીઓ ધિરાણકર્તાઓની મંજૂરી વિના સોંપશે નહીં અથવા ટ્રાન્સફર કરશે નહીં. દરેક ઋણ લેનાર, કોઈપણ સમયે, આ સુવિધા કરાર અને ટ્રાન્ઝેક્શન દસ્તાવેજો હેઠળ તેના બધા અથવા કોઈપણ અધિકારો, લાભો અને જવાબદારીઓ સંપૂર્ણ અથવા આંશિક રીતે અને એવી શરતો પર વેચી, સોંપી, નવીકરણ અથવા ટ્રાન્સફર કરી શકે છે જેમ કે આવા ઋણ લેનાર(ઓ) નક્કી કરી શકે છે કે આ સુવિધા કરાર હેઠળ ઋણ લેનાર(ઓ) દ્વારા ચૂકવવામાં આવતી કોઈપણ રકમ માટે ડિફોલ્ટની ઘટનાઓમાં, ઋણ લેનાર(ઓ) વતી ઋણ લેનાર(ઓ) સામે કાર્યવાહી કરવાની સત્તા ઋણ લેનાર(ઓ) ને સોંપવી અથવા અનામત રાખવી. ઋણ લેનાર, જો ઇચ્છે તો, આવા ઋણ લેનાર(ઓ) સામે સીધી કાર્યવાહી કરવાનો અધિકાર પણ સોંપી શકે છે. આવા કોઈપણ વેચાણ અથવા સોંપણી ઋણ લેનાર(ઓ) ને બંધનકર્તા રહેશે અને ઋણ લેનાર(ઓ) તૃતીય-પક્ષ ઋણ લેનારને તેના એકમાત્ર લેણદાર અથવા લેણદાર તરીકે ઋણ લેનારાઓ સાથે સંયુક્ત રીતે સ્વીકારશે. આવી કોઈપણ સોંપણી અથવા ટ્રાન્સફર હોવા છતાં, ઋણ લેનાર(ઓ), જ્યાં સુધી ઋણ લેનારાઓ દ્વારા અન્યથા સૂચિત ન કરવામાં આવે ત્યાં સુધી ઋણ લેનાર(ઓ) ઋણ લેનારાઓને સુવિધા કરાર હેઠળ બધી ચુકવણીઓ કરવાનું ચાલુ રાખશે અને આવી બધી ચુકવણીઓ જ્યારે ઋણ લેનારાઓને કરવામાં આવે છે ત્યારે ઋણ લેનાર(ઓ) ને આવી ચુકવણીઓના સંદર્ભમાં તેની બધી જવાબદારીઓમાંથી સંપૂર્ણ મુક્તિ મળશે.</w:t>
      </w:r>
    </w:p>
    <w:p w14:paraId="658FC7EB"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57F56B7F" w14:textId="77777777" w:rsidR="00CD4B81" w:rsidRPr="009E2EA7" w:rsidRDefault="00CD4B81" w:rsidP="00CD4B81">
      <w:pPr>
        <w:ind w:left="1238" w:right="47"/>
        <w:rPr>
          <w:rFonts w:ascii="Mulish SemiBold" w:hAnsi="Mulish SemiBold"/>
          <w:szCs w:val="18"/>
        </w:rPr>
      </w:pPr>
      <w:r w:rsidRPr="009E2EA7">
        <w:rPr>
          <w:rFonts w:ascii="Mulish SemiBold" w:hAnsi="Mulish SemiBold"/>
          <w:szCs w:val="18"/>
        </w:rPr>
        <w:t>ઋણ લેનાર(ઓ) એ પણ સ્પષ્ટપણે સ્વીકારે છે અને સ્વીકારે છે કે જો ઋણ લેનારાઓ કોઈપણ તૃતીય પક્ષને સુવિધા (NBFC અને બેંક વચ્ચે કોઈપણ આંતર-વેચાણ/સોંપણી સહિત) ઋણ લેનારાઓને અને તેમના બાકી રહેલા તમામ બાકી લેણાં વેચે/સોંપે છે, તો આવી સોંપણીમાં આ સુવિધા કરાર હેઠળ ઋણ લેનારાઓના કોઈપણ અથવા તમામ અધિકારો અને જવાબદારીઓનું ટ્રાન્સફર અને સોંપણી આવરી લેવામાં આવી શકે છે જેમાં અન્ય બાબતોની સાથે વ્યાજ દર નક્કી કરવાનો, સુવિધાને લાગુ પડતા સંદર્ભ દર / મુખ્ય ધિરાણ દર નક્કી કરવાનો, પુનઃકિંમત નિર્ધારણ અને પૂર્વ-ચુકવણી શુલ્ક, વસૂલાત પ્રક્રિયા અને સુવિધા અને/અથવા મિલકત(ઓ) પરના અધિકારો સંબંધિત અન્ય તમામ સંબંધિત અને આકસ્મિક બાબતોનો સમાવેશ થઈ શકે છે પરંતુ તે મર્યાદિત નથી. ઋણ લેનાર(ઓ) આવા કોઈપણ વેચાણ, સોંપણી, સુવિધાનું ટ્રાન્સફર, બાકી લેણાં અને ઋણ લેનારાઓના અધિકારો/જવાબદારીઓ નિર્ણાયક રીતે ઋણ લેનાર(ઓ) ને બંધનકર્તા રહેશે.</w:t>
      </w:r>
    </w:p>
    <w:p w14:paraId="7D29BAE7"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44F432F8"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 xml:space="preserve">ઉપરોક્ત જોગવાઈને પૂર્વગ્રહ રાખ્યા વિના, ધિરાણકર્તાઓ, ઋણ લેનાર(ઓ) ને સૂચના આપ્યા વિના, સુવિધાના સંપૂર્ણ અથવા ભાગના ક્રેડિટ જોખમને ભાગીદારી દ્વારા કોઈપણ વ્યક્તિ સાથે શેર કરી શકે છે. આવી ભાગીદારી હોવા છતાં, ટ્રાન્ઝેક્શન દસ્તાવેજો હેઠળ ધિરાણકર્તાઓ દ્વારા માણવામાં આવેલા અથવા આપવામાં આવેલા અથવા રાખવામાં આવેલા તમામ અધિકારો, માલિકી હક, હિતો, વિશેષ દરજ્જો અને અન્ય </w:t>
      </w:r>
      <w:r w:rsidRPr="009E2EA7">
        <w:rPr>
          <w:rFonts w:ascii="Mulish SemiBold" w:hAnsi="Mulish SemiBold"/>
          <w:szCs w:val="18"/>
        </w:rPr>
        <w:lastRenderedPageBreak/>
        <w:t>લાભો અને વિશેષાધિકારો ધિરાણકર્તાઓ દ્વારા સમાન નિયમો અને શરતો પર માન્ય, અસરકારક અને લાગુ કરી શકાય તેવા રહેશે અને ઋણ લેનાર(ઓ) ધિરાણકર્તાઓને ટ્રાન્ઝેક્શન દસ્તાવેજો હેઠળ તેની બધી જવાબદારીઓ સંપૂર્ણ રીતે નિભાવવાનું ચાલુ રાખશે. ઋણ લેનાર(ઓ) કોઈપણ કારણોસર આવી સહભાગી બેંક સાથે કરારની કોઈપણ ખાનગીતાનો દાવો કરશે નહીં અને કરશે નહીં.</w:t>
      </w:r>
    </w:p>
    <w:p w14:paraId="67542218"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21ACCFE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DB1B5CC"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ક્રોસ કોલેટરલ  </w:t>
      </w:r>
    </w:p>
    <w:p w14:paraId="2598593C"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ઋણ લેનાર(ઓ) સ્વીકારે છે કે જો આ સુવિધા હેઠળ ઋણ લેનાર(ઓ) દ્વારા અથવા ઋણ લેનાર(ઓ) દ્વારા મેળવેલી અન્ય કોઈપણ નાણાકીય સુવિધા હેઠળ કોઈ બાકી રકમ હોય, તો આ સુવિધા સિવાય, ઋણ લેનારાઓ આ સુવિધા હેઠળ ઋણ લેનાર(ઓ) દ્વારા બનાવેલી સુરક્ષા અથવા ઋણ લેનાર(ઓ) દ્વારા ઋણ લેનારાઓ પાસેથી મેળવેલી અન્ય કોઈપણ નાણાકીય સુવિધા છોડવા માટે બંધાયેલા રહેશે નહીં અને ઋણ લેનાર(ઓ) આ દ્વારા ઋણ લેનાર(ઓ) ને આવી બાકી નાણાકીય સુવિધાને આવરી લેવા માટે સુરક્ષા વધારવા માટે અધિકૃત કરે છે. તેવી જ રીતે, આ સુવિધા હેઠળ ઋણ લેનાર(ઓ) દ્વારા કોઈ બાકી રકમ હોય તો, ઋણ લેનાર(ઓ) ઋણ લેનાર(ઓ) દ્વારા ઋણ લેનારાઓ પાસેથી મેળવેલી અન્ય નાણાકીય સુવિધા માટે ઋણ લેનાર(ઓ) દ્વારા બનાવેલી સુરક્ષા છોડવા માટે બંધાયેલા રહેશે નહીં અને ઋણ લેનાર(ઓ) આ સુવિધા કરાર હેઠળ ઋણ લેનારના બાકી લેણાંને આવરી લેવા માટે આવી સુરક્ષા વધારવાનું વચન આપે છે.  </w:t>
      </w:r>
    </w:p>
    <w:p w14:paraId="60A40BAA"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06073CB"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ગવર્નિંગ કાયદો અને અધિકારક્ષેત્ર  </w:t>
      </w:r>
    </w:p>
    <w:p w14:paraId="5F46EFF6"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આ સુવિધા કરાર અને વ્યવહાર દસ્તાવેજો (જ્યાં સુધી કોઈપણ વ્યવહાર દસ્તાવેજોમાં અન્યથા ઉલ્લેખિત ન હોય) ભારતના કાયદા દ્વારા સંચાલિત અને અર્થઘટન કરવામાં આવશે. આ સુવિધા કરારમાંથી અથવા તેના હેઠળ ઉદ્ભવતા કોઈપણ બાબતોના નિર્ણય માટે, પક્ષો ભારતમાં સ્થિત અદાલતો અને ટ્રિબ્યુનલ્સના વિશિષ્ટ અધિકારક્ષેત્રને બિનશરતી રીતે સબમિટ કરે છે જ્યાં સુવિધાનું વિતરણ કરતા ધિરાણકર્તાઓની શાખા સ્થિત છે. જો કે, અહીં જણાવેલ કંઈપણ (અને/અથવા અર્થઘટન કરવામાં આવશે નહીં) સક્ષમ અધિકારક્ષેત્રની કોઈપણ અન્ય અદાલતમાં દેવાદાર(ઓ) અથવા બંને સામે કાર્યવાહી શરૂ કરવાના ધિરાણકર્તાઓના અધિકારને મર્યાદિત કરશે નહીં અને ધિરાણકર્તાઓ દ્વારા કોઈપણ એક અથવા વધુ અધિકારક્ષેત્રોમાં કાર્યવાહી શરૂ કરવાથી ધિરાણકર્તાઓ દ્વારા કોઈપણ અન્ય અધિકારક્ષેત્રમાં (ભલે તે એકસાથે હોય કે ન હોય) કાર્યવાહી હાથ ધરવામાં બાકાત રહેશે નહીં.</w:t>
      </w:r>
    </w:p>
    <w:p w14:paraId="3F70999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DC02A6A"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વિભાજનક્ષમતા  </w:t>
      </w:r>
    </w:p>
    <w:p w14:paraId="3027FD13"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t xml:space="preserve">     કોઈપણ અધિકારક્ષેત્રમાં પ્રતિબંધિત અથવા અમલમાં ન આવે તેવી વ્યવહાર દસ્તાવેજોની કોઈપણ જોગવાઈ, આવા અધિકારક્ષેત્રમાં, પ્રતિબંધ અથવા અમલમાં ન આવે તેવી હદ સુધી બિનઅસરકારક રહેશે પરંતુ તે વ્યવહાર દસ્તાવેજોની બાકીની જોગવાઈઓને અમાન્ય કરશે નહીં અથવા અન્ય કોઈપણ અધિકારક્ષેત્રમાં આવી જોગવાઈને અસર કરશે નહીં.</w:t>
      </w:r>
    </w:p>
    <w:p w14:paraId="0924903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ABCED9C"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અસંગતતા  </w:t>
      </w:r>
    </w:p>
    <w:p w14:paraId="1CF467E5"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7427715"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મંજૂરી પત્ર આ સુવિધા કરારનો એક અભિન્ન ભાગ છે અને આ સુવિધા કરાર પર હસ્તાક્ષર કરીને, દેવાદાર(લેનારાઓ) ધિરાણકર્તાઓ દ્વારા જારી કરાયેલ મંજૂરી પત્રની શરતો સાથે સંમત થાય છે અને સ્વીકારે છે. આ સુવિધા કરાર, મંજૂરી પત્ર અને અહીં ઉલ્લેખિત કોઈપણ અન્ય દસ્તાવેજો, અહીં ઉલ્લેખિત અથવા આકસ્મિક તમામ નિયમો અને શરતોને એકીકૃત કરે છે, અને આ વિષયવસ્તુના સંદર્ભમાં તમામ મૌખિક વાટાઘાટો અને અગાઉના લખાણોને રદ કરે છે, સિવાય કે આ સુવિધા કરાર પહેલાં જારી કરાયેલ મંજૂરી પત્રની જોગવાઈઓ જે આ સુવિધા કરારની શરતો ઉપરાંત અને પૂરક છે, અને સમાન નથી અથવા તેની સાથે વિરોધાભાસી નથી. આ સુવિધા કરારની શરતો, શરતો અને જોગવાઈઓ અને અહીં જોડાયેલ અથવા અહીં ઉલ્લેખિત કોઈપણ કરાર અથવા દસ્તાવેજો વચ્ચે કોઈપણ સંઘર્ષની સ્થિતિમાં, પછી આવી ઘટનામાં, આ સુવિધા કરારની શરતો, શરતો અને જોગવાઈઓ પ્રબળ રહેશે.</w:t>
      </w:r>
    </w:p>
    <w:p w14:paraId="7BDF57FD"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23F6C50"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ખુલાસાઓ  </w:t>
      </w:r>
    </w:p>
    <w:p w14:paraId="162B0604"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ઋણ લેનાર/લેનારાઓ, ઋણ લેનાર/ગેરન્ટર(ઓ) અથવા કોઈપણ ક્રેડિટ સુવિધાને લગતી બધી અથવા કોઈપણ માહિતી અને ડેટા, જેમાં નાણાકીય માહિતી, ઋણ લેનાર/ગેરન્ટર(ઓ) દ્વારા તેમની જવાબદારીઓ નિભાવવામાં ડિફોલ્ટ સંબંધિત માહિતી, જો કોઈ હોય, સહિત, પરંતુ મર્યાદિત નહીં, ઋણ લેનાર/લેનારાઓ/ગેરન્ટર(ઓ) દ્વારા તેમની જવાબદારીઓ નિભાવવામાં, જેમ કે ઋણ લેનારાઓ RBI અને/અથવા RBI દ્વારા આ વતી અધિકૃત કોઈપણ એજન્સી(ઓ)/ક્રેડિટ બ્યુરોને, માહિતી ઉપયોગિતાઓને, તેના વ્યાવસાયિક સલાહકારો અને સલાહકારો અને તેના સેવા પ્રદાતાઓ, જૂથ કંપનીઓ, તૃતીય પક્ષ અથવા અન્યથા, લેખિત અથવા મૌખિક સંદેશાવ્યવહાર દ્વારા, કાગળ પ્રકાશન (ફોટોગ્રાફ્સ સાથે અથવા વગર) અને/અથવા લાગુ કાયદા હેઠળ આવશ્યકતા મુજબ, કોર્ટના આદેશ પર, અથવા કોઈપણ અધિકારક્ષેત્રના કોઈપણ વૈધાનિક, નિયમનકારી અથવા સુપરવાઇઝરી ઓથોરિટી દ્વારા જાહેર કરવા અને પ્રદાન કરવા માટે સંમત થાય છે, સ્વીકારે છે અને સંમતિ આપે છે.</w:t>
      </w:r>
    </w:p>
    <w:p w14:paraId="0B928FD6"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 xml:space="preserve">ઋણ લેનાર(ઓ) સ્વીકારે છે કે આરબીઆઈ અથવા કોઈપણ અન્ય એજન્સી, કોઈપણ વૈધાનિક, નિયમનકારી અથવા દેખરેખ અધિકારી, ઋણદાતાઓ દ્વારા જાહેર કરાયેલી ઉપરોક્ત માહિતી અને ડેટાનો ઉપયોગ, પ્રક્રિયા, પ્રસાર કરી શકે છે, કોઈપણ ચોક્કસ સંજોગોમાં તેમને યોગ્ય </w:t>
      </w:r>
      <w:r w:rsidRPr="009E2EA7">
        <w:rPr>
          <w:rFonts w:ascii="Mulish SemiBold" w:hAnsi="Mulish SemiBold"/>
          <w:szCs w:val="18"/>
        </w:rPr>
        <w:lastRenderedPageBreak/>
        <w:t>લાગે તે રીતે કરી શકે છે અને આ સંદર્ભમાં ઋણદાતાઓને જવાબદાર કે જવાબદાર ઠેરવશે નહીં. ઋણ લેનાર(ઓ) વધુમાં ઋણદાતાઓને, સુવિધાના સંબંધમાં તેમની સેવાઓ મેળવવા માટે ઋણદાતાઓ દ્વારા માહિતી ઉપયોગિતાઓને ચૂકવવા પડતી કોઈપણ ફી, ઋણદાતાઓ દ્વારા ઋણદાતાઓ દ્વારા ઋણદાતાઓ(ઓ) ને કરવામાં આવેલા વિતરણમાંથી વસૂલવા/સમાપ્ત કરવા માટે સંમતિ આપે છે. ઋણદાતાઓ, તેમની જૂથ કંપનીઓ, એજન્ટો/પ્રતિનિધિઓ ઋણદાતા(ઓ), તેના પ્રમોટરો, ડિરેક્ટરો અને કર્મચારીઓને વિવિધ ઉત્પાદનો, ઓફરો અને સેવાઓ વિશેની માહિતી કોઈપણ માધ્યમ (ટેલિફોન કોલ્સ / એસએમએસ / ઇમેઇલ્સ સહિત) દ્વારા પૂરી પાડવા માટે હકદાર રહેશે.</w:t>
      </w:r>
    </w:p>
    <w:p w14:paraId="10A4CA0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CE82F3D"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૭.૧૪ વહીવટ  </w:t>
      </w:r>
    </w:p>
    <w:p w14:paraId="1268FAD3"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ઋણ લેનાર(ઓ) દ્વારા સંમતિ આપવામાં આવે છે કે ધિરાણકર્તાઓના કોઈપણ અધિકારોને પૂર્વગ્રહ રાખ્યા વિના, સુવિધા અને તેના ઉપયોગ અને/અથવા ઋણ લેનાર(ઓ) ની જવાબદારીઓનું નિરીક્ષણ કરવા અને/અથવા ઋણ લેનાર દ્વારા અહીંની શરતોનું પાલન કરવા અને/અથવા ઋણ લેનાર અથવા તેના કોઈપણ ભાગને બાકી રકમ વસૂલવા માટે ઋણ લેનારાઓ માટે જરૂરી તમામ પગલાં/પગલાં, ઋણ લેનારાઓ દ્વારા સમયાંતરે તેના સંદર્ભમાં નિયુક્ત કરવામાં આવી શકે તેવી અન્ય વ્યક્તિ (કંપની અથવા કોર્પોરેટ સંસ્થા સહિત) દ્વારા અને/અથવા દ્વારા હાથ ધરવામાં આવશે અને/અથવા ઋણ લેનાર(ઓ) અને/અથવા સુવિધાને લગતી કોઈપણ પ્રકારની એકાઉન્ટ્સ અને અન્ય માહિતી શેર કરવા માટે ધિરાણકર્તાઓ હંમેશા હકદાર રહેશે. વધુમાં, ઋણ લેનાર(ઓ) સ્પષ્ટપણે સ્વીકારે છે અને સ્વીકારે છે કે ઋણ લેનારાઓ, પોતે અથવા તેમના અધિકારીઓ અથવા નોકરો દ્વારા આવી પ્રવૃત્તિઓ કરવાના તેમના અધિકારોને પૂર્વગ્રહ રાખ્યા વિના, ઋણ લેનારાઓની પસંદગીના એક અથવા વધુ તૃતીય પક્ષો અથવા અન્ય વ્યક્તિઓની નિમણૂક કરવા અને આવા તૃતીય પક્ષો અથવા વ્યક્તિઓને ટ્રાન્સફર કરવા અથવા સોંપવા માટે, ઋણ લેનારા(ઓ) વતી બધી ચૂકવાયેલી રકમ એકત્રિત કરવાનો અને ઋણ લેનાર(ઓ) ના કાર્યાલય અથવા નિવાસસ્થાનમાં હાજરી આપવા, ઋણ લેનારના બાકી લેણાં પ્રાપ્ત કરવા અને સામાન્ય રીતે તૃતીય પક્ષ આવા હેતુઓ માટે યોગ્ય ગણી શકે તેવા તમામ કાયદેસર કાર્યો કરવા સહિત, તમામ કૃત્યો, કાર્યો, બાબતો અને તેની સાથે સંકળાયેલી અથવા આકસ્મિક બાબતો કરવા અને અમલ કરવા માટે સંપૂર્ણ હકદાર અને સંપૂર્ણ શક્તિ અને અધિકાર ધરાવશે.</w:t>
      </w:r>
    </w:p>
    <w:p w14:paraId="606B24F3" w14:textId="77777777" w:rsidR="00CD4B81" w:rsidRPr="009E2EA7" w:rsidRDefault="00CD4B81" w:rsidP="00CD4B81">
      <w:pPr>
        <w:ind w:left="1171" w:right="47"/>
        <w:rPr>
          <w:rFonts w:ascii="Mulish SemiBold" w:hAnsi="Mulish SemiBold"/>
          <w:szCs w:val="18"/>
        </w:rPr>
      </w:pPr>
    </w:p>
    <w:p w14:paraId="0975763E"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૭.૧૫ સંગ્રહો</w:t>
      </w:r>
    </w:p>
    <w:p w14:paraId="7A45D494" w14:textId="77777777" w:rsidR="00CD4B81" w:rsidRPr="009E2EA7" w:rsidRDefault="00CD4B81" w:rsidP="00CD4B81">
      <w:pPr>
        <w:ind w:left="1171" w:right="47" w:hanging="320"/>
        <w:rPr>
          <w:rFonts w:ascii="Mulish SemiBold" w:hAnsi="Mulish SemiBold"/>
          <w:b/>
          <w:bCs/>
          <w:szCs w:val="18"/>
        </w:rPr>
      </w:pPr>
    </w:p>
    <w:p w14:paraId="63F92A79"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ધિરાણકર્તાઓ, દેવાદાર/લેનારાઓના પોતાના જોખમ અને ખર્ચે, એક અથવા વધુ વ્યક્તિઓને દેવાદાર/લેનારાઓના બાકી લેણાં વસૂલવા અને/અથવા દેવાદાર/લેનારાઓ દ્વારા પૂરી પાડવામાં આવેલી કોઈપણ સુરક્ષા લાગુ કરવા માટે રોકી શકશે, અને ધિરાણકર્તાઓ (આવા હેતુઓ માટે) આવા વ્યક્તિઓ(ઓ)ને દેવાદાર, સુરક્ષા અને/અથવા ઉત્પાદન(ઓ) સંબંધિત માહિતી, હકીકતો અને આંકડા આપી શકે છે જે ધિરાણકર્તાઓ યોગ્ય માને છે. ધિરાણકર્તાઓ આવી વ્યક્તિઓ(ઓ)ને તેની સાથે જોડાયેલા તમામ કાર્યો, કાર્યો, બાબતો અને વસ્તુઓ, અથવા તેની સાથે સંકળાયેલી બાબતો કરવા અને અમલ કરવાનો અધિકાર અને સત્તા પણ સોંપી શકે છે, જેમ કે ધિરાણકર્તાઓ યોગ્ય માને છે.</w:t>
      </w:r>
    </w:p>
    <w:p w14:paraId="68DF55C5" w14:textId="77777777" w:rsidR="00CD4B81" w:rsidRPr="009E2EA7" w:rsidRDefault="00CD4B81" w:rsidP="00CD4B81">
      <w:pPr>
        <w:ind w:left="1171" w:right="47"/>
        <w:rPr>
          <w:rFonts w:ascii="Mulish SemiBold" w:hAnsi="Mulish SemiBold"/>
          <w:b/>
          <w:bCs/>
          <w:szCs w:val="18"/>
        </w:rPr>
      </w:pPr>
    </w:p>
    <w:p w14:paraId="5AEA6365"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૭.૧૬ ફરિયાદ નિવારણ પદ્ધતિ</w:t>
      </w:r>
    </w:p>
    <w:p w14:paraId="6CF40B0E" w14:textId="77777777" w:rsidR="00CD4B81" w:rsidRPr="009E2EA7" w:rsidRDefault="00CD4B81" w:rsidP="00CD4B81">
      <w:pPr>
        <w:ind w:left="1171" w:right="47"/>
        <w:rPr>
          <w:rFonts w:ascii="Mulish SemiBold" w:hAnsi="Mulish SemiBold"/>
          <w:b/>
          <w:bCs/>
          <w:szCs w:val="18"/>
        </w:rPr>
      </w:pPr>
    </w:p>
    <w:p w14:paraId="69591178" w14:textId="77777777" w:rsidR="00CD4B81" w:rsidRPr="009E2EA7" w:rsidRDefault="00F726A9" w:rsidP="00CD4B81">
      <w:pPr>
        <w:ind w:left="1171" w:right="47"/>
        <w:rPr>
          <w:rFonts w:ascii="Mulish SemiBold" w:hAnsi="Mulish SemiBold"/>
          <w:szCs w:val="18"/>
        </w:rPr>
      </w:pPr>
      <w:r w:rsidRPr="009E2EA7">
        <w:rPr>
          <w:rFonts w:ascii="Mulish SemiBold" w:hAnsi="Mulish SemiBold"/>
          <w:szCs w:val="18"/>
        </w:rPr>
        <w:t>NBFC ત્રણ સ્તરીય ફરિયાદ નિવારણ પદ્ધતિનું પાલન કરે છે જે ______________________ https://www.sbfc.com/___________________ ની વેબસાઇટ પર ઉપલબ્ધ છે. વિગતો માટે, કૃપા કરીને અમારી વેબસાઇટ ___https://www.sbfc.com______________ ની મુલાકાત લો અને __________________ પર નેવિગેટ કરો.</w:t>
      </w:r>
    </w:p>
    <w:p w14:paraId="19000C53"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82"/>
        <w:gridCol w:w="7721"/>
      </w:tblGrid>
      <w:tr w:rsidR="009A3DFB" w:rsidRPr="009E2EA7" w14:paraId="3DEA5A89"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31E59CED"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સ્તર ૧</w:t>
            </w:r>
          </w:p>
        </w:tc>
        <w:tc>
          <w:tcPr>
            <w:tcW w:w="7899" w:type="dxa"/>
            <w:tcBorders>
              <w:top w:val="single" w:sz="4" w:space="0" w:color="auto"/>
              <w:left w:val="single" w:sz="4" w:space="0" w:color="auto"/>
              <w:bottom w:val="single" w:sz="4" w:space="0" w:color="auto"/>
              <w:right w:val="single" w:sz="4" w:space="0" w:color="auto"/>
            </w:tcBorders>
            <w:hideMark/>
          </w:tcPr>
          <w:p w14:paraId="50C20298"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SBFC ગ્રાહકોના પ્રશ્નો/સમસ્યાઓનું 30 દિવસની અંદર નિરાકરણ લાવવા માટે પ્રતિબદ્ધ છે. ગ્રાહક તેમના પ્રશ્નો/સમસ્યાઓનું નિરાકરણ નીચે મુજબ લખીને કરી શકે છે.</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customercare@sbfc.com પર ઇમેઇલ કરો</w:t>
            </w:r>
            <w:bookmarkEnd w:id="0"/>
            <w:r w:rsidRPr="009E2EA7">
              <w:rPr>
                <w:rFonts w:ascii="Mulish SemiBold" w:hAnsi="Mulish SemiBold"/>
                <w:szCs w:val="18"/>
              </w:rPr>
              <w:fldChar w:fldCharType="end"/>
            </w:r>
            <w:r w:rsidRPr="009E2EA7">
              <w:rPr>
                <w:rFonts w:ascii="Mulish SemiBold" w:hAnsi="Mulish SemiBold"/>
                <w:szCs w:val="18"/>
              </w:rPr>
              <w:t>અથવા અમારા કોલ સેન્ટર નંબર 022-68313333 પર કૉલ કરો.</w:t>
            </w:r>
            <w:bookmarkStart w:id="1" w:name="_Hlk155109577"/>
            <w:bookmarkEnd w:id="1"/>
          </w:p>
        </w:tc>
      </w:tr>
      <w:tr w:rsidR="009A3DFB" w:rsidRPr="009E2EA7" w14:paraId="4D2B8979"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62A00106"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સ્તર ૨</w:t>
            </w:r>
          </w:p>
        </w:tc>
        <w:tc>
          <w:tcPr>
            <w:tcW w:w="7899" w:type="dxa"/>
            <w:tcBorders>
              <w:top w:val="single" w:sz="4" w:space="0" w:color="auto"/>
              <w:left w:val="single" w:sz="4" w:space="0" w:color="auto"/>
              <w:bottom w:val="single" w:sz="4" w:space="0" w:color="auto"/>
              <w:right w:val="single" w:sz="4" w:space="0" w:color="auto"/>
            </w:tcBorders>
            <w:hideMark/>
          </w:tcPr>
          <w:p w14:paraId="2F54396B"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જો ગ્રાહક લેવલ 1 પર આપવામાં આવેલા ઉકેલથી ખુશ ન હોય, તો ગ્રાહક ગ્રાહક સેવાના વડાને તેની ફરિયાદ પોસ્ટ કરી શકે છે</w:t>
            </w:r>
            <w:hyperlink r:id="rId10" w:history="1">
              <w:r w:rsidRPr="009E2EA7">
                <w:rPr>
                  <w:rStyle w:val="Hyperlink"/>
                  <w:rFonts w:ascii="Mulish SemiBold" w:hAnsi="Mulish SemiBold"/>
                  <w:szCs w:val="18"/>
                </w:rPr>
                <w:t>servicehead@sbfc.com પર ઇમેઇલ કરો</w:t>
              </w:r>
            </w:hyperlink>
          </w:p>
        </w:tc>
      </w:tr>
      <w:tr w:rsidR="009A3DFB" w:rsidRPr="009E2EA7" w14:paraId="06EBDBA2"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1A45CB5D"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સ્તર ૩</w:t>
            </w:r>
          </w:p>
        </w:tc>
        <w:tc>
          <w:tcPr>
            <w:tcW w:w="7899" w:type="dxa"/>
            <w:tcBorders>
              <w:top w:val="single" w:sz="4" w:space="0" w:color="auto"/>
              <w:left w:val="single" w:sz="4" w:space="0" w:color="auto"/>
              <w:bottom w:val="single" w:sz="4" w:space="0" w:color="auto"/>
              <w:right w:val="single" w:sz="4" w:space="0" w:color="auto"/>
            </w:tcBorders>
            <w:hideMark/>
          </w:tcPr>
          <w:p w14:paraId="0297718D"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જો ગ્રાહક સ્તર 1 અને સ્તર 2 પર પૂરા પાડવામાં આવેલા ઉકેલથી વધુ સંતુષ્ટ ન હોય, તો ગ્રાહક તેની ફરિયાદ આ પર પોસ્ટ કરી શકે છે</w:t>
            </w:r>
            <w:hyperlink r:id="rId11" w:history="1">
              <w:r w:rsidRPr="009E2EA7">
                <w:rPr>
                  <w:rStyle w:val="Hyperlink"/>
                  <w:rFonts w:ascii="Mulish SemiBold" w:hAnsi="Mulish SemiBold"/>
                  <w:szCs w:val="18"/>
                </w:rPr>
                <w:t>management.sbfc@sbfc.com</w:t>
              </w:r>
            </w:hyperlink>
            <w:r w:rsidRPr="009E2EA7">
              <w:rPr>
                <w:rFonts w:ascii="Mulish SemiBold" w:hAnsi="Mulish SemiBold"/>
                <w:szCs w:val="18"/>
              </w:rPr>
              <w:t>.</w:t>
            </w:r>
          </w:p>
        </w:tc>
      </w:tr>
    </w:tbl>
    <w:p w14:paraId="21558C2E" w14:textId="77777777" w:rsidR="009A3DFB" w:rsidRPr="009E2EA7" w:rsidRDefault="009A3DFB" w:rsidP="009A3DFB">
      <w:pPr>
        <w:ind w:left="1171" w:right="47"/>
        <w:rPr>
          <w:rFonts w:ascii="Mulish SemiBold" w:hAnsi="Mulish SemiBold"/>
          <w:szCs w:val="18"/>
        </w:rPr>
      </w:pPr>
    </w:p>
    <w:p w14:paraId="69EF7F44" w14:textId="77777777" w:rsidR="009A3DFB" w:rsidRPr="009E2EA7" w:rsidRDefault="009A3DFB" w:rsidP="00CD4B81">
      <w:pPr>
        <w:ind w:left="1171" w:right="47"/>
        <w:rPr>
          <w:rFonts w:ascii="Mulish SemiBold" w:hAnsi="Mulish SemiBold"/>
          <w:b/>
          <w:bCs/>
          <w:szCs w:val="18"/>
        </w:rPr>
      </w:pPr>
    </w:p>
    <w:p w14:paraId="23F237FF" w14:textId="7777777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ઋણ લેનાર દ્વારા ઉઠાવવામાં આવેલી કોઈપણ ફરિયાદનો નિકાલ NBFC દ્વારા પ્રાપ્તિની તારીખથી 30 (ત્રીસ) દિવસની અંદર કરવામાં આવશે. જો ઉપરોક્ત સમયગાળામાં ફરિયાદનો ઉકેલ ન આવે તો, ઋણ લેનારને આ બાબતને NBFCના બેંકિંગ લોકપાલ/લોકપાલ અથવા ભારતીય રિઝર્વ બેંકના ગ્રાહક શિક્ષણ અને સુરક્ષા સેલ (CEPC) સુધી પહોંચાડવાનો અધિકાર રહેશે.</w:t>
      </w:r>
    </w:p>
    <w:p w14:paraId="1E5AFD2B" w14:textId="77777777" w:rsidR="003D09FD" w:rsidRPr="009E2EA7" w:rsidRDefault="003D09FD" w:rsidP="00CD4B81">
      <w:pPr>
        <w:spacing w:after="1" w:line="259" w:lineRule="auto"/>
        <w:ind w:left="1231"/>
        <w:jc w:val="left"/>
        <w:rPr>
          <w:rFonts w:ascii="Mulish SemiBold" w:hAnsi="Mulish SemiBold"/>
          <w:b/>
          <w:bCs/>
          <w:szCs w:val="18"/>
        </w:rPr>
      </w:pPr>
    </w:p>
    <w:p w14:paraId="23AF11B2"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જેની સાક્ષીમાં ઋણ લેનાર(લેનારાઓ) અને ઋણદાતાઓએ આ સુવિધા કરારને અનુસૂચિ I માં ઉલ્લેખિત દિવસ, મહિનો અને વર્ષમાં અમલમાં મૂક્યો છે.</w:t>
      </w:r>
    </w:p>
    <w:p w14:paraId="0E46A08D"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3640C01A"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4689EE4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lastRenderedPageBreak/>
              <w:t>ધિરાણકર્તાઓ માટે:</w:t>
            </w:r>
          </w:p>
          <w:p w14:paraId="348613D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16B341D3"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75F0E9A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78165DE"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6D1678D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આઈસીઆઈસીઆઈ બેંક લિમિટેડ</w:t>
            </w:r>
          </w:p>
          <w:p w14:paraId="1226B05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146CF9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496CE9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8803EB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AF2AD6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AF20CD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2E4AE6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7A03E57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સહીકર્તા(ઓ) નું નામ:   </w:t>
            </w:r>
          </w:p>
          <w:p w14:paraId="0286A84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2F164B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૧.</w:t>
            </w:r>
          </w:p>
          <w:p w14:paraId="01B15C3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C2B2FA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6FD0A43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23843E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૩.</w:t>
            </w:r>
          </w:p>
          <w:p w14:paraId="3392905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18B96BF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સહીઓ:</w:t>
            </w:r>
          </w:p>
          <w:p w14:paraId="1C6FF2A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DBD615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354C0A9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13E2CD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94B685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CED729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2C53020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67FD54A"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0A2DA648" w14:textId="77777777"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એસબીએફસી ફાઇનાન્સ લિમિટેડ</w:t>
            </w:r>
          </w:p>
        </w:tc>
        <w:tc>
          <w:tcPr>
            <w:tcW w:w="1667" w:type="pct"/>
            <w:tcBorders>
              <w:top w:val="single" w:sz="4" w:space="0" w:color="000000"/>
              <w:left w:val="single" w:sz="4" w:space="0" w:color="000000"/>
              <w:bottom w:val="single" w:sz="4" w:space="0" w:color="000000"/>
              <w:right w:val="single" w:sz="4" w:space="0" w:color="000000"/>
            </w:tcBorders>
          </w:tcPr>
          <w:p w14:paraId="1450C73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સહીકર્તા(ઓ) નું નામ:   </w:t>
            </w:r>
          </w:p>
          <w:p w14:paraId="79F73F2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D3EA18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૧.</w:t>
            </w:r>
          </w:p>
          <w:p w14:paraId="06C749F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66CD8E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38CADA4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924E25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૩.</w:t>
            </w:r>
          </w:p>
          <w:p w14:paraId="770CB3F7"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3D61150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સહીઓ:</w:t>
            </w:r>
          </w:p>
          <w:p w14:paraId="5071533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6912C8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2A65496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ABE980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4CDB8F6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E18244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F3384F1"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16CA170E"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4126332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ઉધાર લેનાર(ઓ) માટે:  </w:t>
            </w:r>
          </w:p>
          <w:p w14:paraId="71852CA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1D0E88BD"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51A0898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BDAB42C"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61E3415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ઉધાર લેનાર(ઓ)નું નામ</w:t>
            </w:r>
          </w:p>
          <w:p w14:paraId="664E647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872375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૧.</w:t>
            </w:r>
          </w:p>
          <w:p w14:paraId="00C1472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1D3F23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0AFF3D2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CD925F0"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૩.</w:t>
            </w:r>
          </w:p>
          <w:p w14:paraId="319175E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4656EB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254709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C70271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598C68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105A20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025D71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6B93A3D"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4AFC086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1DC5D1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DED3D1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સહીકર્તા(ઓ) નું નામ:   </w:t>
            </w:r>
          </w:p>
          <w:p w14:paraId="514D522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E548D5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૧.</w:t>
            </w:r>
          </w:p>
          <w:p w14:paraId="2CBFE64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8F2F6A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7BEE61D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32BDC15"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૩.</w:t>
            </w:r>
          </w:p>
          <w:p w14:paraId="44A6D1F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ED2D83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9BE7A4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સહીઓ:</w:t>
            </w:r>
          </w:p>
          <w:p w14:paraId="6B65884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12AC6A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5113654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022587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70A8EC7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B83F78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30BBEAB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427F47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B0D8065"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103F039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5C7A2274" w14:textId="77777777"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footnoteReference w:id="2"/>
            </w:r>
            <w:r w:rsidRPr="009E2EA7">
              <w:rPr>
                <w:rFonts w:ascii="Mulish SemiBold" w:hAnsi="Mulish SemiBold"/>
                <w:szCs w:val="18"/>
              </w:rPr>
              <w:t xml:space="preserve">ઉધાર લેનાર(ઓ) માટે (તેમના/તેણી/તેમના નિયુક્ત વકીલ દ્વારા તારીખ [ ] ના પાવર ઓફ એટર્ની દ્વારા):  </w:t>
            </w:r>
          </w:p>
          <w:p w14:paraId="5488B17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6D4586ED"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70036BD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વકીલનું નામ:  </w:t>
            </w:r>
          </w:p>
          <w:p w14:paraId="4E4C3BE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DA37E1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૧.</w:t>
            </w:r>
          </w:p>
          <w:p w14:paraId="6429ECE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7728056"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3EB226F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38E267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૩.</w:t>
            </w:r>
          </w:p>
        </w:tc>
        <w:tc>
          <w:tcPr>
            <w:tcW w:w="1667" w:type="pct"/>
            <w:tcBorders>
              <w:top w:val="single" w:sz="4" w:space="0" w:color="000000"/>
              <w:left w:val="single" w:sz="4" w:space="0" w:color="000000"/>
              <w:bottom w:val="single" w:sz="4" w:space="0" w:color="000000"/>
              <w:right w:val="single" w:sz="4" w:space="0" w:color="000000"/>
            </w:tcBorders>
          </w:tcPr>
          <w:p w14:paraId="0F65FD9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સહીકર્તા(ઓ) નું નામ:   </w:t>
            </w:r>
          </w:p>
          <w:p w14:paraId="56BF693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83371F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૧.</w:t>
            </w:r>
          </w:p>
          <w:p w14:paraId="38A8D40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FDBA1BB"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67D866D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3ED184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૩.</w:t>
            </w:r>
          </w:p>
          <w:p w14:paraId="69C8FFA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5F05B6B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સહીઓ:</w:t>
            </w:r>
          </w:p>
          <w:p w14:paraId="793F51A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D2CAFA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65BDC8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D291E96"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7D8722A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449496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4A92655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1F561C4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5876BB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73D285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041AD63"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lastRenderedPageBreak/>
        <w:t xml:space="preserve"> </w:t>
      </w:r>
    </w:p>
    <w:p w14:paraId="72A5545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BA1F309"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1EF58F8A"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lastRenderedPageBreak/>
        <w:t>સમયપત્રક I</w:t>
      </w:r>
      <w:r w:rsidRPr="009E2EA7">
        <w:rPr>
          <w:rFonts w:ascii="Mulish SemiBold" w:hAnsi="Mulish SemiBold"/>
          <w:b/>
          <w:bCs/>
          <w:szCs w:val="18"/>
        </w:rPr>
        <w:t xml:space="preserve"> </w:t>
      </w:r>
    </w:p>
    <w:p w14:paraId="4D9070DB"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39466597"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ભાગ A</w:t>
      </w:r>
    </w:p>
    <w:p w14:paraId="5CB41823"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040EDF18"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ઉધાર લેનાર(ઓ), ગેરંટી આપનાર(ઓ), સુવિધા અને સુરક્ષાનું વર્ણન</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83"/>
        <w:gridCol w:w="7667"/>
        <w:gridCol w:w="608"/>
      </w:tblGrid>
      <w:tr w:rsidR="00CD4B81" w:rsidRPr="009E2EA7" w14:paraId="0A4505B7" w14:textId="77777777" w:rsidTr="00B11B1F">
        <w:trPr>
          <w:trHeight w:val="546"/>
        </w:trPr>
        <w:tc>
          <w:tcPr>
            <w:tcW w:w="1132" w:type="pct"/>
            <w:tcBorders>
              <w:top w:val="single" w:sz="4" w:space="0" w:color="000000"/>
              <w:left w:val="single" w:sz="4" w:space="0" w:color="000000"/>
              <w:bottom w:val="single" w:sz="4" w:space="0" w:color="000000"/>
              <w:right w:val="single" w:sz="4" w:space="0" w:color="000000"/>
            </w:tcBorders>
            <w:shd w:val="clear" w:color="auto" w:fill="D9D9D9"/>
          </w:tcPr>
          <w:p w14:paraId="4991502B"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સુવિધા કરારની તારીખ</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66BD6127"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62386413" w14:textId="77777777" w:rsidTr="00B11B1F">
        <w:trPr>
          <w:trHeight w:val="548"/>
        </w:trPr>
        <w:tc>
          <w:tcPr>
            <w:tcW w:w="113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4F8EA37"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અમલનું સ્થળ</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2C3E045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096D3CB5" w14:textId="77777777" w:rsidTr="00B11B1F">
        <w:trPr>
          <w:trHeight w:val="913"/>
        </w:trPr>
        <w:tc>
          <w:tcPr>
            <w:tcW w:w="113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8642623"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બેંક શાખાનું નામ, સુવિધામાં પ્રમાણ</w:t>
            </w:r>
          </w:p>
        </w:tc>
        <w:tc>
          <w:tcPr>
            <w:tcW w:w="3868" w:type="pct"/>
            <w:gridSpan w:val="2"/>
            <w:tcBorders>
              <w:top w:val="single" w:sz="4" w:space="0" w:color="000000"/>
              <w:left w:val="single" w:sz="4" w:space="0" w:color="000000"/>
              <w:bottom w:val="single" w:sz="4" w:space="0" w:color="000000"/>
              <w:right w:val="single" w:sz="4" w:space="0" w:color="000000"/>
            </w:tcBorders>
          </w:tcPr>
          <w:p w14:paraId="2517E28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શાખા:</w:t>
            </w:r>
          </w:p>
          <w:p w14:paraId="20596E3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21E71246"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અધિકૃત અધિકારી:  </w:t>
            </w:r>
          </w:p>
          <w:p w14:paraId="38B4C16D"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74BD6F34" w14:textId="77777777" w:rsidTr="00B11B1F">
        <w:trPr>
          <w:trHeight w:val="913"/>
        </w:trPr>
        <w:tc>
          <w:tcPr>
            <w:tcW w:w="113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EBE9185"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NBFC નું નામ, ઓફિસની વિગતો, સુવિધામાં પ્રમાણ</w:t>
            </w:r>
          </w:p>
        </w:tc>
        <w:tc>
          <w:tcPr>
            <w:tcW w:w="3868" w:type="pct"/>
            <w:gridSpan w:val="2"/>
            <w:tcBorders>
              <w:top w:val="single" w:sz="4" w:space="0" w:color="000000"/>
              <w:left w:val="single" w:sz="4" w:space="0" w:color="000000"/>
              <w:bottom w:val="single" w:sz="4" w:space="0" w:color="000000"/>
              <w:right w:val="single" w:sz="4" w:space="0" w:color="000000"/>
            </w:tcBorders>
          </w:tcPr>
          <w:p w14:paraId="2FE163C6"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64C7BE9E" w14:textId="77777777" w:rsidTr="00B11B1F">
        <w:trPr>
          <w:trHeight w:val="548"/>
        </w:trPr>
        <w:tc>
          <w:tcPr>
            <w:tcW w:w="113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2601AA6"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લોન અરજી નં.</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5BEB166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CCD3465" w14:textId="77777777" w:rsidTr="00B11B1F">
        <w:trPr>
          <w:trHeight w:val="913"/>
        </w:trPr>
        <w:tc>
          <w:tcPr>
            <w:tcW w:w="1132" w:type="pct"/>
            <w:tcBorders>
              <w:top w:val="single" w:sz="4" w:space="0" w:color="000000"/>
              <w:left w:val="single" w:sz="4" w:space="0" w:color="000000"/>
              <w:bottom w:val="single" w:sz="4" w:space="0" w:color="000000"/>
              <w:right w:val="single" w:sz="4" w:space="0" w:color="000000"/>
            </w:tcBorders>
            <w:shd w:val="clear" w:color="auto" w:fill="D9D9D9"/>
          </w:tcPr>
          <w:p w14:paraId="5DE892A1"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લોન એકાઉન્ટ નંબર/</w:t>
            </w:r>
            <w:r w:rsidRPr="009E2EA7">
              <w:rPr>
                <w:rFonts w:ascii="Mulish SemiBold" w:hAnsi="Mulish SemiBold"/>
                <w:color w:val="FF0000"/>
                <w:szCs w:val="18"/>
              </w:rPr>
              <w:t xml:space="preserve"> </w:t>
            </w:r>
          </w:p>
          <w:p w14:paraId="3E4E2585"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એકાઉન્ટ નંબર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570242E5"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6699EBDB" w14:textId="77777777" w:rsidTr="00B11B1F">
        <w:trPr>
          <w:trHeight w:val="3994"/>
        </w:trPr>
        <w:tc>
          <w:tcPr>
            <w:tcW w:w="113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75FBB11"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કુલ સુવિધા</w:t>
            </w:r>
          </w:p>
        </w:tc>
        <w:tc>
          <w:tcPr>
            <w:tcW w:w="3868" w:type="pct"/>
            <w:gridSpan w:val="2"/>
            <w:tcBorders>
              <w:top w:val="single" w:sz="4" w:space="0" w:color="000000"/>
              <w:left w:val="single" w:sz="4" w:space="0" w:color="000000"/>
              <w:bottom w:val="single" w:sz="4" w:space="0" w:color="000000"/>
              <w:right w:val="single" w:sz="4" w:space="0" w:color="000000"/>
            </w:tcBorders>
          </w:tcPr>
          <w:p w14:paraId="6E9853B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4D16E52"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34FE6F95"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518238F3"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સુવિધા  </w:t>
                  </w:r>
                </w:p>
              </w:tc>
              <w:tc>
                <w:tcPr>
                  <w:tcW w:w="3701" w:type="dxa"/>
                  <w:tcBorders>
                    <w:top w:val="single" w:sz="4" w:space="0" w:color="000000"/>
                    <w:left w:val="single" w:sz="4" w:space="0" w:color="000000"/>
                    <w:bottom w:val="single" w:sz="4" w:space="0" w:color="000000"/>
                    <w:right w:val="single" w:sz="4" w:space="0" w:color="000000"/>
                  </w:tcBorders>
                </w:tcPr>
                <w:p w14:paraId="0BCF911B"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રકમ (રૂપિયામાં)</w:t>
                  </w:r>
                </w:p>
              </w:tc>
            </w:tr>
            <w:tr w:rsidR="00CD4B81" w:rsidRPr="009E2EA7" w14:paraId="589D5078"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200B7881"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રૂપી ટર્મ લોન</w:t>
                  </w:r>
                </w:p>
              </w:tc>
              <w:tc>
                <w:tcPr>
                  <w:tcW w:w="1356" w:type="dxa"/>
                  <w:tcBorders>
                    <w:top w:val="single" w:sz="4" w:space="0" w:color="000000"/>
                    <w:left w:val="single" w:sz="4" w:space="0" w:color="000000"/>
                    <w:bottom w:val="single" w:sz="4" w:space="0" w:color="000000"/>
                    <w:right w:val="single" w:sz="4" w:space="0" w:color="000000"/>
                  </w:tcBorders>
                </w:tcPr>
                <w:p w14:paraId="731AAA6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ટ્રાન્ચે I</w:t>
                  </w:r>
                </w:p>
              </w:tc>
              <w:tc>
                <w:tcPr>
                  <w:tcW w:w="3701" w:type="dxa"/>
                  <w:tcBorders>
                    <w:top w:val="single" w:sz="4" w:space="0" w:color="000000"/>
                    <w:left w:val="single" w:sz="4" w:space="0" w:color="000000"/>
                    <w:bottom w:val="single" w:sz="4" w:space="0" w:color="000000"/>
                    <w:right w:val="single" w:sz="4" w:space="0" w:color="000000"/>
                  </w:tcBorders>
                </w:tcPr>
                <w:p w14:paraId="610729F2"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6AE11987"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6DE751B7"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2624F253"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72710EC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ટ્રાન્ચે II</w:t>
                  </w:r>
                </w:p>
              </w:tc>
              <w:tc>
                <w:tcPr>
                  <w:tcW w:w="3701" w:type="dxa"/>
                  <w:tcBorders>
                    <w:top w:val="single" w:sz="4" w:space="0" w:color="000000"/>
                    <w:left w:val="single" w:sz="4" w:space="0" w:color="000000"/>
                    <w:bottom w:val="single" w:sz="4" w:space="0" w:color="000000"/>
                    <w:right w:val="single" w:sz="4" w:space="0" w:color="000000"/>
                  </w:tcBorders>
                </w:tcPr>
                <w:p w14:paraId="764FC938"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430000BF"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5E36DABB"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79721E82"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ટ્રાન્ચે II</w:t>
                  </w:r>
                </w:p>
              </w:tc>
              <w:tc>
                <w:tcPr>
                  <w:tcW w:w="3701" w:type="dxa"/>
                  <w:tcBorders>
                    <w:top w:val="single" w:sz="4" w:space="0" w:color="000000"/>
                    <w:left w:val="single" w:sz="4" w:space="0" w:color="000000"/>
                    <w:bottom w:val="single" w:sz="4" w:space="0" w:color="000000"/>
                    <w:right w:val="single" w:sz="4" w:space="0" w:color="000000"/>
                  </w:tcBorders>
                </w:tcPr>
                <w:p w14:paraId="2A09549E"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7F803F7A"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722986EF"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કુલ</w:t>
                  </w:r>
                </w:p>
              </w:tc>
              <w:tc>
                <w:tcPr>
                  <w:tcW w:w="3701" w:type="dxa"/>
                  <w:tcBorders>
                    <w:top w:val="single" w:sz="4" w:space="0" w:color="000000"/>
                    <w:left w:val="single" w:sz="4" w:space="0" w:color="000000"/>
                    <w:bottom w:val="single" w:sz="4" w:space="0" w:color="000000"/>
                    <w:right w:val="single" w:sz="4" w:space="0" w:color="000000"/>
                  </w:tcBorders>
                </w:tcPr>
                <w:p w14:paraId="3E2A8013"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76101EB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376FB77"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5C56168E" w14:textId="77777777" w:rsidTr="00B11B1F">
        <w:trPr>
          <w:trHeight w:val="4076"/>
        </w:trPr>
        <w:tc>
          <w:tcPr>
            <w:tcW w:w="113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9FA126A"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lastRenderedPageBreak/>
              <w:t>ઉધાર લેનાર(ઓ) ની વિગતો</w:t>
            </w:r>
          </w:p>
        </w:tc>
        <w:tc>
          <w:tcPr>
            <w:tcW w:w="3868" w:type="pct"/>
            <w:gridSpan w:val="2"/>
            <w:tcBorders>
              <w:top w:val="single" w:sz="4" w:space="0" w:color="000000"/>
              <w:left w:val="single" w:sz="4" w:space="0" w:color="000000"/>
              <w:bottom w:val="single" w:sz="4" w:space="0" w:color="000000"/>
              <w:right w:val="single" w:sz="4" w:space="0" w:color="000000"/>
            </w:tcBorders>
          </w:tcPr>
          <w:p w14:paraId="49A14EE3"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C5C4743"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નામ:______________________________________________________________________________</w:t>
            </w:r>
          </w:p>
          <w:p w14:paraId="0B26A54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49FDA74"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બંધારણ: વ્યક્તિગત / ભાગીદારી પેઢી / એલએલપી / પ્રા. કંપની /  </w:t>
            </w:r>
          </w:p>
          <w:p w14:paraId="638C746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E5B3CB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જો માલિકીની પેઢી હોય, તો માલિકનું નામ: ______________________________________________________</w:t>
            </w:r>
          </w:p>
          <w:p w14:paraId="2D35C88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35B6AF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રજિસ્ટર્ડ ઓફિસ/રહેણાંક સરનામું (પિન કોડ સાથે): ______________________________________</w:t>
            </w:r>
          </w:p>
          <w:p w14:paraId="65226F59"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75169454"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7E45430A"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229BF7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56A2C9D6"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3E260AE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47C486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સંપર્ક સરનામું (પિન કોડ સાથે): ___________________________________________________</w:t>
            </w:r>
          </w:p>
          <w:p w14:paraId="3EF2A27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D504DAE"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0CC0F5DD" w14:textId="77777777" w:rsidR="00D30361" w:rsidRPr="009E2EA7" w:rsidRDefault="00D30361" w:rsidP="00511DA7">
            <w:pPr>
              <w:spacing w:after="0" w:line="259" w:lineRule="auto"/>
              <w:ind w:left="3"/>
              <w:jc w:val="left"/>
              <w:rPr>
                <w:rFonts w:ascii="Mulish SemiBold" w:hAnsi="Mulish SemiBold"/>
                <w:szCs w:val="18"/>
              </w:rPr>
            </w:pPr>
          </w:p>
          <w:p w14:paraId="61A4D741" w14:textId="77777777" w:rsidR="00D30361" w:rsidRPr="009E2EA7" w:rsidRDefault="00D30361" w:rsidP="00511DA7">
            <w:pPr>
              <w:spacing w:after="0" w:line="259" w:lineRule="auto"/>
              <w:ind w:left="3"/>
              <w:jc w:val="left"/>
              <w:rPr>
                <w:rFonts w:ascii="Mulish SemiBold" w:hAnsi="Mulish SemiBold"/>
                <w:szCs w:val="18"/>
              </w:rPr>
            </w:pPr>
          </w:p>
          <w:p w14:paraId="0BE2CCC1"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ઇમેઇલ આઈડી: ____________________________________ મોબાઇલ નંબર: ________________________</w:t>
            </w:r>
          </w:p>
          <w:p w14:paraId="16D5D06C"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3A97D94"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38434F0A"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શું: બિન-નિવાસી ભારતીય ભારતીય મૂળની વ્યક્તિ નિવાસી ભારતીય</w:t>
            </w:r>
          </w:p>
          <w:p w14:paraId="093BF5EC"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63EBE16A"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DAC2BC9"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lastRenderedPageBreak/>
              <w:t>સહ-ઉધાર લેનારની વિગતો</w:t>
            </w:r>
          </w:p>
        </w:tc>
        <w:tc>
          <w:tcPr>
            <w:tcW w:w="3882" w:type="pct"/>
            <w:gridSpan w:val="2"/>
            <w:tcBorders>
              <w:top w:val="single" w:sz="4" w:space="0" w:color="000000"/>
              <w:left w:val="single" w:sz="4" w:space="0" w:color="000000"/>
              <w:bottom w:val="single" w:sz="4" w:space="0" w:color="000000"/>
              <w:right w:val="single" w:sz="4" w:space="0" w:color="000000"/>
            </w:tcBorders>
          </w:tcPr>
          <w:p w14:paraId="0118B4E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BE1F27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નામ:______________________________________________________________________</w:t>
            </w:r>
          </w:p>
          <w:p w14:paraId="1620920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A9016F6"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બંધારણ: વ્યક્તિગત / ભાગીદારી પેઢી / LL.P / ખાનગી કંપની / જાહેર કંપની / HUF</w:t>
            </w:r>
          </w:p>
          <w:p w14:paraId="04CDC4D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504D8F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જો માલિકીની પેઢી હોય, તો માલિકનું નામ: ______________________________________________________</w:t>
            </w:r>
          </w:p>
          <w:p w14:paraId="0605A2A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13CB4D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રજિસ્ટર્ડ ઓફિસ/રહેણાંક સરનામું (પિન કોડ સાથે): ______________________________________</w:t>
            </w:r>
          </w:p>
          <w:p w14:paraId="30F3228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A7F8CB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0A476C1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10A1C4C"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w:t>
            </w:r>
            <w:r w:rsidRPr="009E2EA7">
              <w:rPr>
                <w:rFonts w:ascii="Mulish SemiBold" w:hAnsi="Mulish SemiBold"/>
                <w:szCs w:val="18"/>
              </w:rPr>
              <w:t xml:space="preserve"> </w:t>
            </w:r>
          </w:p>
          <w:p w14:paraId="2BEC721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8E0C3B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સંપર્ક સરનામું (પિન કોડ સાથે): ___________________________________________________</w:t>
            </w:r>
          </w:p>
          <w:p w14:paraId="51C1905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9CAFDF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4B7D0A6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705C57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53749C0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B937F4E"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2487B25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ઇમેઇલ આઈડી: ____________________________________ મોબાઇલ નંબર: ___________________________</w:t>
            </w:r>
          </w:p>
          <w:p w14:paraId="04D1C01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DC348A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નામ:______________________________________________________________________________</w:t>
            </w:r>
          </w:p>
          <w:p w14:paraId="47C7637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73FD7F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બંધારણ: વ્યક્તિગત / ભાગીદારી પેઢી / એલએલપી / પ્રા. કંપની   </w:t>
            </w:r>
          </w:p>
          <w:p w14:paraId="774D3C1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906B630"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જો માલિકીની પેઢી હોય, તો માલિકનું નામ: ______________________________________________________</w:t>
            </w:r>
          </w:p>
          <w:p w14:paraId="4188311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0CF4D0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રજિસ્ટર્ડ ઓફિસ/રહેણાંક સરનામું (પિન કોડ સાથે): ______________________________________</w:t>
            </w:r>
          </w:p>
          <w:p w14:paraId="4BCA654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E9B171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0ED1110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5877E0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39F9D03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FB6B93C"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5FECFD0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સંપર્ક સરનામું (પિન કોડ સાથે): ___________________________________________________</w:t>
            </w:r>
          </w:p>
          <w:p w14:paraId="21B4B5C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CAEC69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w:t>
            </w:r>
            <w:r w:rsidRPr="009E2EA7">
              <w:rPr>
                <w:rFonts w:ascii="Mulish SemiBold" w:hAnsi="Mulish SemiBold"/>
                <w:szCs w:val="18"/>
              </w:rPr>
              <w:t xml:space="preserve"> </w:t>
            </w:r>
          </w:p>
          <w:p w14:paraId="4805A89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C22380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w:t>
            </w:r>
          </w:p>
          <w:p w14:paraId="67CBFF5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810940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F0C03C5"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ઇમેઇલ આઈડી: ____________________________________ મોબાઇલ નંબર: ___________________________</w:t>
            </w:r>
          </w:p>
          <w:p w14:paraId="1AF988F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2092561"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19428F4C"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B337DFD"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t xml:space="preserve"> </w:t>
            </w:r>
          </w:p>
          <w:p w14:paraId="317554FD"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ગેરંટી આપનાર(ઓ) ની વિગતો</w:t>
            </w:r>
          </w:p>
        </w:tc>
        <w:tc>
          <w:tcPr>
            <w:tcW w:w="3882" w:type="pct"/>
            <w:gridSpan w:val="2"/>
            <w:tcBorders>
              <w:top w:val="single" w:sz="4" w:space="0" w:color="000000"/>
              <w:left w:val="single" w:sz="4" w:space="0" w:color="000000"/>
              <w:bottom w:val="single" w:sz="4" w:space="0" w:color="000000"/>
              <w:right w:val="single" w:sz="4" w:space="0" w:color="000000"/>
            </w:tcBorders>
          </w:tcPr>
          <w:p w14:paraId="7D4A2DF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1D28EE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નામ: ______________________________________________________________________</w:t>
            </w:r>
          </w:p>
          <w:p w14:paraId="25C1586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5689C5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બંધારણ: વ્યક્તિગત / ભાગીદારી પેઢી / LLP / ખાનગી કંપની    </w:t>
            </w:r>
          </w:p>
        </w:tc>
      </w:tr>
      <w:tr w:rsidR="00CD4B81" w:rsidRPr="009E2EA7" w14:paraId="1610EB93"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29801A59"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2"/>
            <w:tcBorders>
              <w:top w:val="single" w:sz="4" w:space="0" w:color="000000"/>
              <w:left w:val="single" w:sz="4" w:space="0" w:color="000000"/>
              <w:bottom w:val="single" w:sz="4" w:space="0" w:color="000000"/>
              <w:right w:val="single" w:sz="4" w:space="0" w:color="000000"/>
            </w:tcBorders>
          </w:tcPr>
          <w:p w14:paraId="327F839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જો માલિકીની પેઢી હોય, તો માલિકનું નામ: ________________________________________________</w:t>
            </w:r>
          </w:p>
          <w:p w14:paraId="60E8786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1609A0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રજિસ્ટર્ડ ઓફિસ/રહેણાંક સરનામું (પિન કોડ સાથે): ______________________________________</w:t>
            </w:r>
          </w:p>
          <w:p w14:paraId="0201F3B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FF02A1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w:t>
            </w:r>
          </w:p>
          <w:p w14:paraId="5B8AC5E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5D7768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w:t>
            </w:r>
          </w:p>
          <w:p w14:paraId="65EAEEA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0D3A11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1D7D05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સંપર્ક સરનામું (પિન કોડ સાથે): ___________________________________________________</w:t>
            </w:r>
          </w:p>
          <w:p w14:paraId="5F5F688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A3AC63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w:t>
            </w:r>
          </w:p>
          <w:p w14:paraId="6BD2C90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77E3D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w:t>
            </w:r>
          </w:p>
          <w:p w14:paraId="626CB38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7F2F342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ઇમેઇલ આઈડી: ____________________________________ મોબાઇલ નંબર: ________________________</w:t>
            </w:r>
          </w:p>
          <w:p w14:paraId="50EFAEC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287F34B2"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22A33BB"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મંજૂરી પત્રની વિગતો</w:t>
            </w:r>
          </w:p>
        </w:tc>
        <w:tc>
          <w:tcPr>
            <w:tcW w:w="3582" w:type="pct"/>
            <w:tcBorders>
              <w:top w:val="single" w:sz="4" w:space="0" w:color="000000"/>
              <w:left w:val="single" w:sz="4" w:space="0" w:color="000000"/>
              <w:bottom w:val="single" w:sz="4" w:space="0" w:color="000000"/>
              <w:right w:val="nil"/>
            </w:tcBorders>
            <w:vAlign w:val="center"/>
          </w:tcPr>
          <w:p w14:paraId="480F51CB" w14:textId="77777777"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આ</w:t>
            </w:r>
            <w:r w:rsidRPr="009E2EA7">
              <w:rPr>
                <w:rFonts w:ascii="Mulish SemiBold" w:hAnsi="Mulish SemiBold"/>
                <w:szCs w:val="18"/>
              </w:rPr>
              <w:tab/>
              <w:t>મંજૂરી</w:t>
            </w:r>
            <w:r w:rsidRPr="009E2EA7">
              <w:rPr>
                <w:rFonts w:ascii="Mulish SemiBold" w:hAnsi="Mulish SemiBold"/>
                <w:szCs w:val="18"/>
              </w:rPr>
              <w:tab/>
              <w:t>પત્ર</w:t>
            </w:r>
            <w:r w:rsidRPr="009E2EA7">
              <w:rPr>
                <w:rFonts w:ascii="Mulish SemiBold" w:hAnsi="Mulish SemiBold"/>
                <w:szCs w:val="18"/>
              </w:rPr>
              <w:tab/>
              <w:t>તારીખ</w:t>
            </w:r>
            <w:r w:rsidRPr="009E2EA7">
              <w:rPr>
                <w:rFonts w:ascii="Mulish SemiBold" w:hAnsi="Mulish SemiBold"/>
                <w:szCs w:val="18"/>
              </w:rPr>
              <w:tab/>
              <w:t>________________ધારણ</w:t>
            </w:r>
            <w:r w:rsidRPr="009E2EA7">
              <w:rPr>
                <w:rFonts w:ascii="Mulish SemiBold" w:hAnsi="Mulish SemiBold"/>
                <w:szCs w:val="18"/>
              </w:rPr>
              <w:tab/>
              <w:t>સંદર્ભ</w:t>
            </w:r>
            <w:r w:rsidR="00577591" w:rsidRPr="009E2EA7">
              <w:rPr>
                <w:rFonts w:ascii="Mulish SemiBold" w:hAnsi="Mulish SemiBold"/>
                <w:szCs w:val="18"/>
              </w:rPr>
              <w:t>નંબર</w:t>
            </w:r>
          </w:p>
          <w:p w14:paraId="0EC1AFD1"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ઋણદાતાઓ દ્વારા ઉધાર લેનાર(ઓ) ને જારી કરાયેલ _____________________.</w:t>
            </w:r>
          </w:p>
        </w:tc>
        <w:tc>
          <w:tcPr>
            <w:tcW w:w="300" w:type="pct"/>
            <w:tcBorders>
              <w:top w:val="single" w:sz="4" w:space="0" w:color="000000"/>
              <w:left w:val="nil"/>
              <w:bottom w:val="single" w:sz="4" w:space="0" w:color="000000"/>
              <w:right w:val="single" w:sz="4" w:space="0" w:color="000000"/>
            </w:tcBorders>
          </w:tcPr>
          <w:p w14:paraId="37829AF3" w14:textId="77777777" w:rsidR="00CD4B81" w:rsidRPr="009E2EA7" w:rsidRDefault="00CD4B81" w:rsidP="00511DA7">
            <w:pPr>
              <w:spacing w:after="0" w:line="259" w:lineRule="auto"/>
              <w:ind w:left="0"/>
              <w:rPr>
                <w:rFonts w:ascii="Mulish SemiBold" w:hAnsi="Mulish SemiBold"/>
                <w:szCs w:val="18"/>
              </w:rPr>
            </w:pPr>
          </w:p>
        </w:tc>
      </w:tr>
      <w:tr w:rsidR="00CD4B81" w:rsidRPr="009E2EA7" w14:paraId="65276029"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3155107"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t>મિલકત(ઓ)/સિક્યોરિટીઝની વિગતો</w:t>
            </w:r>
          </w:p>
        </w:tc>
        <w:tc>
          <w:tcPr>
            <w:tcW w:w="3582" w:type="pct"/>
            <w:tcBorders>
              <w:top w:val="single" w:sz="4" w:space="0" w:color="000000"/>
              <w:left w:val="single" w:sz="4" w:space="0" w:color="000000"/>
              <w:bottom w:val="single" w:sz="4" w:space="0" w:color="000000"/>
              <w:right w:val="nil"/>
            </w:tcBorders>
          </w:tcPr>
          <w:p w14:paraId="53D2548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700C65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3C5932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૧.</w:t>
            </w:r>
          </w:p>
          <w:p w14:paraId="4DAC1F8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F436E3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8E90A5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F3E0F2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AD7644A"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642F5C0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7EA36D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૨</w:t>
            </w:r>
          </w:p>
          <w:p w14:paraId="3F457AD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7875E0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F301CE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3D166E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[અન્ય સિક્યોરિટીઝની વિગતો]</w:t>
            </w:r>
          </w:p>
          <w:p w14:paraId="1366042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BBA7AFA"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4C0C99B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A72EE7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632CF9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65228C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8F2FCC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CD78D9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45FE85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E624A6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1BCDD6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2B50C9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6B20D6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7B9C40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CA1E13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949B5F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D6033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4C4744CE" w14:textId="77777777" w:rsidR="00CD4B81" w:rsidRPr="009E2EA7" w:rsidRDefault="00CD4B81" w:rsidP="00511DA7">
            <w:pPr>
              <w:spacing w:after="160" w:line="259" w:lineRule="auto"/>
              <w:ind w:left="0"/>
              <w:jc w:val="left"/>
              <w:rPr>
                <w:rFonts w:ascii="Mulish SemiBold" w:hAnsi="Mulish SemiBold"/>
                <w:szCs w:val="18"/>
              </w:rPr>
            </w:pPr>
          </w:p>
        </w:tc>
      </w:tr>
    </w:tbl>
    <w:p w14:paraId="32A0F01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32885F7" w14:textId="77777777" w:rsidR="00CD4B81" w:rsidRPr="009E2EA7" w:rsidRDefault="00CD4B81" w:rsidP="00CD4B81">
      <w:pPr>
        <w:spacing w:after="1" w:line="259" w:lineRule="auto"/>
        <w:ind w:left="0"/>
        <w:jc w:val="left"/>
        <w:rPr>
          <w:rFonts w:ascii="Mulish SemiBold" w:hAnsi="Mulish SemiBold"/>
          <w:szCs w:val="18"/>
        </w:rPr>
      </w:pPr>
    </w:p>
    <w:p w14:paraId="24A8311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3712450" w14:textId="77777777" w:rsidR="00046D4A" w:rsidRPr="009E2EA7" w:rsidRDefault="00046D4A" w:rsidP="00CD4B81">
      <w:pPr>
        <w:spacing w:after="1" w:line="259" w:lineRule="auto"/>
        <w:ind w:left="811"/>
        <w:jc w:val="left"/>
        <w:rPr>
          <w:rFonts w:ascii="Mulish SemiBold" w:hAnsi="Mulish SemiBold"/>
          <w:b/>
          <w:bCs/>
          <w:szCs w:val="18"/>
        </w:rPr>
      </w:pPr>
    </w:p>
    <w:p w14:paraId="068AF7CB"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lastRenderedPageBreak/>
        <w:t>ભાગ બી</w:t>
      </w:r>
    </w:p>
    <w:p w14:paraId="1C50DB59"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64FBAC70"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ટ્રેન્ચ I સુવિધાના નિયમો અને શરતો</w:t>
      </w:r>
    </w:p>
    <w:p w14:paraId="26132CFD"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48B1B9C1"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22DAEA22"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53004C4"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સુવિધા રકમ  </w:t>
            </w:r>
          </w:p>
        </w:tc>
        <w:tc>
          <w:tcPr>
            <w:tcW w:w="3290" w:type="pct"/>
            <w:tcBorders>
              <w:top w:val="single" w:sz="4" w:space="0" w:color="000000"/>
              <w:left w:val="single" w:sz="4" w:space="0" w:color="000000"/>
              <w:bottom w:val="single" w:sz="4" w:space="0" w:color="000000"/>
              <w:right w:val="single" w:sz="4" w:space="0" w:color="000000"/>
            </w:tcBorders>
            <w:vAlign w:val="center"/>
          </w:tcPr>
          <w:p w14:paraId="7E33C35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______________________________/-</w:t>
            </w:r>
          </w:p>
        </w:tc>
      </w:tr>
      <w:tr w:rsidR="00CD4B81" w:rsidRPr="009E2EA7" w14:paraId="4F530F64"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354CCEE"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સુવિધાનો પ્રકાર</w:t>
            </w:r>
          </w:p>
        </w:tc>
        <w:tc>
          <w:tcPr>
            <w:tcW w:w="3290" w:type="pct"/>
            <w:tcBorders>
              <w:top w:val="single" w:sz="4" w:space="0" w:color="000000"/>
              <w:left w:val="single" w:sz="4" w:space="0" w:color="000000"/>
              <w:bottom w:val="single" w:sz="4" w:space="0" w:color="000000"/>
              <w:right w:val="single" w:sz="4" w:space="0" w:color="000000"/>
            </w:tcBorders>
          </w:tcPr>
          <w:p w14:paraId="2746913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રૂપી ટર્મ લોન</w:t>
            </w:r>
          </w:p>
          <w:p w14:paraId="593EB5A3"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55CB1E4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C568C5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260B6376"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082603F"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t>હેતુ</w:t>
            </w:r>
          </w:p>
        </w:tc>
        <w:tc>
          <w:tcPr>
            <w:tcW w:w="3290" w:type="pct"/>
            <w:tcBorders>
              <w:top w:val="single" w:sz="4" w:space="0" w:color="000000"/>
              <w:left w:val="single" w:sz="4" w:space="0" w:color="000000"/>
              <w:bottom w:val="single" w:sz="4" w:space="0" w:color="000000"/>
              <w:right w:val="single" w:sz="4" w:space="0" w:color="000000"/>
            </w:tcBorders>
          </w:tcPr>
          <w:p w14:paraId="64B3207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આ સુવિધા આ હેતુ માટે છે:</w:t>
            </w:r>
          </w:p>
          <w:p w14:paraId="46F124F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રહેણાંક મિલકતની ખરીદી;</w:t>
            </w:r>
          </w:p>
          <w:p w14:paraId="2C23BFE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રહેણાંક એકમનું બાંધકામ;   </w:t>
            </w:r>
          </w:p>
          <w:p w14:paraId="7285757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જમીનની ખરીદી;</w:t>
            </w:r>
          </w:p>
          <w:p w14:paraId="04F7C50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ઓફિસ ખરીદવા માટે;</w:t>
            </w:r>
          </w:p>
          <w:p w14:paraId="304D4D2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વાણિજ્યિક મિલકતની ખરીદી;  </w:t>
            </w:r>
          </w:p>
          <w:p w14:paraId="20963EFE"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શિક્ષણ;  </w:t>
            </w:r>
          </w:p>
          <w:p w14:paraId="3EFB5DF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મિલકતમાં સુધારો, સમારકામ, નવીનીકરણ;</w:t>
            </w:r>
          </w:p>
          <w:p w14:paraId="4C51398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તબીબી સારવાર;</w:t>
            </w:r>
          </w:p>
          <w:p w14:paraId="6317E31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કૃષિ પ્રવૃત્તિઓ (એનઆરઆઈના કિસ્સામાં લાગુ પડતું નથી);  </w:t>
            </w:r>
          </w:p>
          <w:p w14:paraId="2670431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સાથી પ્રવૃત્તિઓ;</w:t>
            </w:r>
          </w:p>
          <w:p w14:paraId="3BCAEA1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બિલ્ટ-અપ ઘર/ફ્લેટ/મકાન ખરીદવું;</w:t>
            </w:r>
          </w:p>
          <w:p w14:paraId="7282CC7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અન્ય વ્યક્તિગત જરૂરિયાત;</w:t>
            </w:r>
          </w:p>
          <w:p w14:paraId="1EEBE5B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જો અન્ય કોઈ હેતુ માટે હોય, તો કૃપા કરીને _______________________________ નો ઉલ્લેખ કરો</w:t>
            </w:r>
          </w:p>
          <w:p w14:paraId="5AD7DB7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B79D722"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F369AE"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સુવિધાની ઉપલબ્ધતાનો સમયગાળો</w:t>
            </w:r>
          </w:p>
        </w:tc>
        <w:tc>
          <w:tcPr>
            <w:tcW w:w="3290" w:type="pct"/>
            <w:tcBorders>
              <w:top w:val="single" w:sz="4" w:space="0" w:color="000000"/>
              <w:left w:val="single" w:sz="4" w:space="0" w:color="000000"/>
              <w:bottom w:val="single" w:sz="4" w:space="0" w:color="000000"/>
              <w:right w:val="single" w:sz="4" w:space="0" w:color="000000"/>
            </w:tcBorders>
            <w:vAlign w:val="center"/>
          </w:tcPr>
          <w:p w14:paraId="1E29FA73"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પ્રથમ વિતરણની તારીખથી 48 મહિના અથવા છેલ્લા વિતરણની તારીખથી 12 મહિના, જે પણ વહેલું હોય તે.</w:t>
            </w:r>
          </w:p>
        </w:tc>
      </w:tr>
      <w:tr w:rsidR="00CD4B81" w:rsidRPr="009E2EA7" w14:paraId="0E2BE4B3"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3F0686"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સુવિધાનો સમયગાળો  </w:t>
            </w:r>
          </w:p>
        </w:tc>
        <w:tc>
          <w:tcPr>
            <w:tcW w:w="3290" w:type="pct"/>
            <w:tcBorders>
              <w:top w:val="single" w:sz="4" w:space="0" w:color="000000"/>
              <w:left w:val="single" w:sz="4" w:space="0" w:color="000000"/>
              <w:bottom w:val="single" w:sz="4" w:space="0" w:color="000000"/>
              <w:right w:val="single" w:sz="4" w:space="0" w:color="000000"/>
            </w:tcBorders>
          </w:tcPr>
          <w:p w14:paraId="38EA0DF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6274515"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વિતરણની તારીખથી _______ મહિના.  </w:t>
            </w:r>
          </w:p>
          <w:p w14:paraId="2B91E38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6D1EAD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3963766E"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4F15449"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lastRenderedPageBreak/>
              <w:t>લાગુ વ્યાજ દર</w:t>
            </w:r>
          </w:p>
          <w:p w14:paraId="793B4344"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7190843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સુવિધા માટે વ્યાજ દરમાં ફેરફાર કરી શકાય છે</w:t>
            </w:r>
          </w:p>
          <w:p w14:paraId="502DC770"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07490535"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સુવિધા માટે વ્યાજ દર બાહ્ય બેન્ચમાર્ક દર *+ 'સ્પ્રેડ' વાર્ષિક, વત્તા લાગુ કાનૂની લેવી, જો કોઈ હોય તો તેનો સરવાળો હશે. સુવિધા હેઠળ પ્રથમ વિતરણ માટે, લાગુ રેપો રેટ વિતરણની તારીખ પહેલાના એક કાર્યકારી દિવસનો દર હશે અને ત્યારબાદના ડ્રો માટે, સુવિધા માટે પ્રવર્તમાન રેપો રેટ લાગુ પડશે.</w:t>
            </w:r>
          </w:p>
          <w:p w14:paraId="17597CD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F176C51"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*ઉપરોક્ત હેતુ માટે, બાહ્ય બેન્ચમાર્ક દર 'રેપો રેટ' અથવા 'પોલિસી રેપો રેટ' હશે જે RBI દ્વારા સમયાંતરે RBI વેબસાઇટ પર પ્રકાશિત કરવામાં આવે છે.  </w:t>
            </w:r>
          </w:p>
          <w:p w14:paraId="20A3575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5596384"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વ્યાજની ગણતરી:</w:t>
            </w:r>
          </w:p>
          <w:p w14:paraId="414B956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BB01B3E"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સુવિધા માટે: આજની તારીખે 'રેપો રેટ' _______% છે અને 'સ્પ્રેડ' _______% છે. લાગુ પડતો વ્યાજ દર વાર્ષિક ________% રહેશે.</w:t>
            </w:r>
          </w:p>
          <w:p w14:paraId="7E11C62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AECB672" w14:textId="77777777"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લાગુ વ્યાજ દરનો રેપો રેટ ઘટક, સુવિધા પહેલી વાર જે મહિનામાં વિતરિત કરવામાં આવી હોય તે મહિનાથી (વિતરણની તારીખને ધ્યાનમાં લીધા વિના) ત્રીજા પછીના મહિનાના પહેલા દિવસે અને ત્યારબાદ દર ત્રણ મહિને, રેપો રેટ + 'સ્પ્રેડ', વત્તા લાગુ કાનૂની લેવી, જો કોઈ હોય તો, ની રકમ તરીકે રીસેટ કરવામાં આવશે. લાગુ રેપો રેટ રીસેટ તારીખ પહેલાના એક કાર્યકારી દિવસનો દર હશે. **</w:t>
            </w:r>
          </w:p>
          <w:p w14:paraId="361FDDE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F909A04"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ઉદાહરણ: ધિરાણકર્તાઓ દ્વારા મંજૂર કરાયેલ સુવિધાઓ હેઠળ ઓક્ટોબર 2019 માં કરવામાં આવેલા પ્રથમ વિતરણ માટે, પ્રથમ રીસેટ તારીખ 1 જાન્યુઆરી, 2020 અને ત્યારબાદ 1 એપ્રિલ, 2020 અને તેથી વધુ હશે.  </w:t>
            </w:r>
          </w:p>
          <w:p w14:paraId="6971870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35545C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ધિરાણકર્તાઓ રીસેટ ફ્રીક્વન્સી અને રીસેટ તારીખમાં ફેરફાર કરવાનો અધિકાર અનામત રાખે છે</w:t>
            </w:r>
          </w:p>
        </w:tc>
      </w:tr>
    </w:tbl>
    <w:p w14:paraId="37C33334"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6F3853CD"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5690122E"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701642B4"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RBI ની હાલની માર્ગદર્શિકા અનુસાર સમયાંતરે. ઉધાર લેનાર(ઓ) વધુમાં સ્વીકારે છે કે રેપો રેટમાં ફેરફાર સાથે વ્યાજ દર, જેમ બને તેમ, ઉપર અથવા નીચે બદલાઈ શકે છે.</w:t>
            </w:r>
          </w:p>
          <w:p w14:paraId="2109E4FC"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3A2591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6415E8A"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આરબીઆઈના હાલના માર્ગદર્શિકા અનુસાર, ધિરાણકર્તાઓ પ્રથમ વિતરણની તારીખથી દર 3 (ત્રણ) વર્ષે સ્પ્રેડમાં સુધારો કરી શકે છે. અહીં સમાવિષ્ટ કંઈપણ હોવા છતાં, ધિરાણકર્તાઓ ઉધાર લેનાર(ઓ)ના ક્રેડિટ મૂલ્યાંકનમાં નોંધપાત્ર ફેરફાર અને/અથવા ક્રેડિટ જોખમ પ્રોફાઇલમાં બગાડને કારણે કોઈપણ સમયે સ્પ્રેડને ફરીથી સેટ કરવાનો અધિકાર અનામત રાખે છે. 'સ્પ્રેડ'માં કોઈપણ ફેરફાર ધિરાણકર્તાઓ દ્વારા નીચેનામાંથી કોઈપણ દ્વારા જણાવવામાં આવશે: (i) પત્ર (ii) ઈ-મેલ (iii) SMS (iv) ખાતાઓના નિવેદનો (v) વોટ્સએપ અથવા અન્ય કોઈપણ યોગ્ય માધ્યમ.</w:t>
            </w:r>
          </w:p>
          <w:p w14:paraId="24D4A60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CF248D7"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ધિરાણકર્તાઓ રેપો રેટમાં થયેલા ફેરફારોને શાખાના નોટિસ બોર્ડ પર પ્રદર્શિત કરીને અને/અથવા વેબસાઇટ પર પ્રકાશિત કરીને સૂચિત કરશે. ધિરાણકર્તાઓ કોઈ ચોક્કસ નોટિસ જારી કરીને આવા ફેરફારની જાણ કરવા માટે બંધાયેલા રહેશે નહીં. તેથી, ઋણ લેનાર(ઓ) એ નોટિસ બોર્ડ અથવા વેબસાઇટ પર પોતાને અપડેટ કરવા માટે તપાસ કરવી જરૂરી છે અને આવા સુધારેલા વ્યાજ દર ચૂકવવા માટે જવાબદાર રહેશે.</w:t>
            </w:r>
          </w:p>
          <w:p w14:paraId="45E121F8"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ધિરાણકર્તાઓ RBI ની હાલની માર્ગદર્શિકા અનુસાર બાહ્ય બેન્ચમાર્કને રેપો રેટથી અન્ય કોઈપણ બેન્ચમાર્કમાં બદલવાનો અધિકાર પણ અનામત રાખે છે.</w:t>
            </w:r>
          </w:p>
          <w:p w14:paraId="68E0F3F8"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18FC58DF"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2CE40FC5" wp14:editId="443DBF26">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23EA2C7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સુવિધા માટે નિશ્ચિત વ્યાજ દર</w:t>
            </w:r>
          </w:p>
          <w:p w14:paraId="69B7C530" w14:textId="77777777"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નિશ્ચિત વ્યાજ દરનો અર્થ એ થશે કે સુવિધાના સમગ્ર સમયગાળા માટે નિશ્ચિત વ્યાજ અને અહીં વધુ સ્પષ્ટ રીતે દર્શાવેલ રીતે ચૂકવવાપાત્ર;</w:t>
            </w:r>
          </w:p>
          <w:p w14:paraId="4A14AFF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6B01F74"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વ્યાજની ગણતરી:  </w:t>
            </w:r>
          </w:p>
          <w:p w14:paraId="7DB374DC"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સુવિધા માટે: માસિક હપ્તા અને પૂર્વ માસિક હપ્તા ભરવા માટે લાગુ વ્યાજ દર વાર્ષિક ______________% અને અન્ય કાનૂની વસૂલાત રહેશે.</w:t>
            </w:r>
          </w:p>
          <w:p w14:paraId="68972650"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09A5B7C9" w14:textId="77777777" w:rsidR="00CD4B81" w:rsidRPr="009E2EA7" w:rsidRDefault="00CD4B81" w:rsidP="00511DA7">
            <w:pPr>
              <w:spacing w:after="21" w:line="259" w:lineRule="auto"/>
              <w:ind w:left="29"/>
              <w:jc w:val="left"/>
              <w:rPr>
                <w:rFonts w:ascii="Mulish SemiBold" w:hAnsi="Mulish SemiBold"/>
                <w:szCs w:val="18"/>
              </w:rPr>
            </w:pPr>
          </w:p>
          <w:p w14:paraId="35886300"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0FDAF2B1" wp14:editId="5D9D3AA1">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4C4ACDB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સુવિધા માટે અર્ધ-નિશ્ચિત વ્યાજ દર  </w:t>
            </w:r>
          </w:p>
          <w:p w14:paraId="6CC1DF3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49CE14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વ્યાજની ગણતરી:</w:t>
            </w:r>
          </w:p>
          <w:p w14:paraId="717B1F5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B6ED99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સુવિધા માટે:</w:t>
            </w:r>
          </w:p>
          <w:p w14:paraId="069EA005"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_______ મહિનાના નિશ્ચિત સમયગાળા માટે, વાર્ષિક _______% વ્યાજ રહેશે.</w:t>
            </w:r>
          </w:p>
          <w:p w14:paraId="0E6DA6B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FA0F46D"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એકવાર તે એડજસ્ટેબલ વ્યાજ દરમાં રૂપાંતરિત થઈ જાય, પછી લાગુ વ્યાજ દર રૂપાંતરની તારીખે પ્રવર્તમાન બાહ્ય બેન્ચમાર્ક દર * + વાર્ષિક _______ % 'સ્પ્રેડ', વત્તા લાગુ કાનૂની લેવી, જો કોઈ હોય તો ("વ્યાજ દર") નો સરવાળો હશે.</w:t>
            </w:r>
          </w:p>
          <w:p w14:paraId="7CCDB37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A69D89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9A6A093" w14:textId="77777777"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t xml:space="preserve">     *ઉપરોક્ત હેતુ માટે, બાહ્ય બેન્ચમાર્ક દર 'રેપો રેટ' અથવા 'પોલિસી રેપો રેટ' હશે જે RBI દ્વારા સમયાંતરે RBI વેબસાઇટ પર પ્રકાશિત કરવામાં આવે છે.  </w:t>
            </w:r>
          </w:p>
          <w:p w14:paraId="186AF62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A720C56"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રૂપાંતર પર, એડજસ્ટેબલ વ્યાજ દરને લાગુ પડતી બધી શરતો લાગુ પડશે.   </w:t>
            </w:r>
          </w:p>
          <w:p w14:paraId="645014BC"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48786FE8"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F3C1B4"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ચુકવણી સમયપત્રક/ ચુકવણીની શરતો</w:t>
            </w:r>
          </w:p>
        </w:tc>
        <w:tc>
          <w:tcPr>
            <w:tcW w:w="3290" w:type="pct"/>
            <w:gridSpan w:val="5"/>
            <w:tcBorders>
              <w:top w:val="single" w:sz="4" w:space="0" w:color="000000"/>
              <w:left w:val="single" w:sz="4" w:space="0" w:color="000000"/>
              <w:bottom w:val="single" w:sz="4" w:space="0" w:color="000000"/>
              <w:right w:val="single" w:sz="4" w:space="0" w:color="000000"/>
            </w:tcBorders>
          </w:tcPr>
          <w:p w14:paraId="485AF553"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રૂપી ટર્મ લોન સુવિધા માટે</w:t>
            </w:r>
          </w:p>
          <w:p w14:paraId="6482504F"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ચુકવણીની મુદત____________ મહિના*</w:t>
            </w:r>
          </w:p>
          <w:p w14:paraId="764FDAC3"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હપ્તા શરૂ થવાની તારીખ ________________  </w:t>
            </w:r>
          </w:p>
          <w:p w14:paraId="7088528A"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માસિક હપ્તાની ચુકવણી માટેની અંતિમ તારીખ _______________  </w:t>
            </w:r>
          </w:p>
          <w:p w14:paraId="38D360F5"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ચુકવણી શેડ્યૂલ:</w:t>
            </w:r>
          </w:p>
          <w:p w14:paraId="203B7557"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24115862"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30F09ABF"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4F69FBFC"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2FF4D12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5E09BB5C"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રકમ</w:t>
            </w:r>
            <w:r w:rsidRPr="009E2EA7">
              <w:rPr>
                <w:rFonts w:ascii="Mulish SemiBold" w:hAnsi="Mulish SemiBold"/>
                <w:szCs w:val="18"/>
              </w:rPr>
              <w:tab/>
              <w:t>દરેક માસિક હપ્તામાંથી</w:t>
            </w:r>
          </w:p>
        </w:tc>
        <w:tc>
          <w:tcPr>
            <w:tcW w:w="1148" w:type="pct"/>
            <w:tcBorders>
              <w:top w:val="single" w:sz="8" w:space="0" w:color="000000"/>
              <w:left w:val="single" w:sz="4" w:space="0" w:color="000000"/>
              <w:bottom w:val="single" w:sz="4" w:space="0" w:color="000000"/>
              <w:right w:val="single" w:sz="4" w:space="0" w:color="000000"/>
            </w:tcBorders>
          </w:tcPr>
          <w:p w14:paraId="3665969C"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સમયગાળો</w:t>
            </w:r>
          </w:p>
        </w:tc>
        <w:tc>
          <w:tcPr>
            <w:tcW w:w="1097" w:type="pct"/>
            <w:tcBorders>
              <w:top w:val="single" w:sz="8" w:space="0" w:color="000000"/>
              <w:left w:val="single" w:sz="4" w:space="0" w:color="000000"/>
              <w:bottom w:val="single" w:sz="4" w:space="0" w:color="000000"/>
              <w:right w:val="single" w:sz="4" w:space="0" w:color="000000"/>
            </w:tcBorders>
          </w:tcPr>
          <w:p w14:paraId="724F9E82"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રકમ (મિલિયનમાં)</w:t>
            </w:r>
          </w:p>
        </w:tc>
        <w:tc>
          <w:tcPr>
            <w:tcW w:w="126" w:type="pct"/>
            <w:vMerge w:val="restart"/>
            <w:tcBorders>
              <w:top w:val="single" w:sz="8" w:space="0" w:color="000000"/>
              <w:left w:val="nil"/>
              <w:bottom w:val="single" w:sz="4" w:space="0" w:color="000000"/>
              <w:right w:val="single" w:sz="4" w:space="0" w:color="000000"/>
            </w:tcBorders>
          </w:tcPr>
          <w:p w14:paraId="7380D823"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73DF1385" wp14:editId="4FFCB7C6">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7AB078BF" w14:textId="77777777" w:rsidTr="00D062D2">
        <w:trPr>
          <w:trHeight w:val="578"/>
        </w:trPr>
        <w:tc>
          <w:tcPr>
            <w:tcW w:w="1710" w:type="pct"/>
            <w:vMerge/>
            <w:tcBorders>
              <w:top w:val="nil"/>
              <w:left w:val="single" w:sz="4" w:space="0" w:color="000000"/>
              <w:bottom w:val="nil"/>
              <w:right w:val="single" w:sz="4" w:space="0" w:color="000000"/>
            </w:tcBorders>
          </w:tcPr>
          <w:p w14:paraId="196D57B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2CC035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7AA03D7"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0622F04"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21B2731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55F6DE06"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6B2F597" w14:textId="77777777" w:rsidTr="00D062D2">
        <w:trPr>
          <w:trHeight w:val="576"/>
        </w:trPr>
        <w:tc>
          <w:tcPr>
            <w:tcW w:w="1710" w:type="pct"/>
            <w:vMerge/>
            <w:tcBorders>
              <w:top w:val="nil"/>
              <w:left w:val="single" w:sz="4" w:space="0" w:color="000000"/>
              <w:bottom w:val="nil"/>
              <w:right w:val="single" w:sz="4" w:space="0" w:color="000000"/>
            </w:tcBorders>
          </w:tcPr>
          <w:p w14:paraId="5F153F28"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D24C077"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15F87464"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7795EE0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4DD96A3E"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28CDB55A"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60DA777" w14:textId="77777777" w:rsidTr="00D062D2">
        <w:trPr>
          <w:trHeight w:val="578"/>
        </w:trPr>
        <w:tc>
          <w:tcPr>
            <w:tcW w:w="1710" w:type="pct"/>
            <w:vMerge/>
            <w:tcBorders>
              <w:top w:val="nil"/>
              <w:left w:val="single" w:sz="4" w:space="0" w:color="000000"/>
              <w:bottom w:val="nil"/>
              <w:right w:val="single" w:sz="4" w:space="0" w:color="000000"/>
            </w:tcBorders>
          </w:tcPr>
          <w:p w14:paraId="4A848F07"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A6FCC0B"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DF3AD4C"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84BF448"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74E7466B"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7857606"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E08CB20" w14:textId="77777777" w:rsidTr="00D062D2">
        <w:trPr>
          <w:trHeight w:val="578"/>
        </w:trPr>
        <w:tc>
          <w:tcPr>
            <w:tcW w:w="1710" w:type="pct"/>
            <w:vMerge/>
            <w:tcBorders>
              <w:top w:val="nil"/>
              <w:left w:val="single" w:sz="4" w:space="0" w:color="000000"/>
              <w:bottom w:val="nil"/>
              <w:right w:val="single" w:sz="4" w:space="0" w:color="000000"/>
            </w:tcBorders>
          </w:tcPr>
          <w:p w14:paraId="54DE273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9926E0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193B33F"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0A50544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46BDD9D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C5B1A31"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C93B0A4" w14:textId="77777777" w:rsidTr="00D062D2">
        <w:trPr>
          <w:trHeight w:val="578"/>
        </w:trPr>
        <w:tc>
          <w:tcPr>
            <w:tcW w:w="1710" w:type="pct"/>
            <w:vMerge/>
            <w:tcBorders>
              <w:top w:val="nil"/>
              <w:left w:val="single" w:sz="4" w:space="0" w:color="000000"/>
              <w:bottom w:val="nil"/>
              <w:right w:val="single" w:sz="4" w:space="0" w:color="000000"/>
            </w:tcBorders>
          </w:tcPr>
          <w:p w14:paraId="4265783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9C2D8C3"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53027C71"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16CDF75"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68C54E43"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4585A7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AD4DE7B"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48EC77F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32C235D6"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5F98320D"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*(ભિન્નતાને આધીન)</w:t>
            </w:r>
          </w:p>
          <w:p w14:paraId="6CC4F85C"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5B78C0E1"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428C6176" w14:textId="77777777" w:rsidR="00CD4B81" w:rsidRPr="009E2EA7" w:rsidRDefault="00CD4B81" w:rsidP="00511DA7">
            <w:pPr>
              <w:spacing w:after="1" w:line="259" w:lineRule="auto"/>
              <w:ind w:left="38"/>
              <w:jc w:val="left"/>
              <w:rPr>
                <w:rFonts w:ascii="Mulish SemiBold" w:hAnsi="Mulish SemiBold"/>
                <w:szCs w:val="18"/>
              </w:rPr>
            </w:pPr>
          </w:p>
          <w:p w14:paraId="1E83D106"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41F68EE6"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439ABE3F"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4367CEC1" w14:textId="77777777"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લોનની રકમના કોઈપણ ભાગની ચુકવણી/ચુકવણીમાં ડિફોલ્ટ/વિલંબના કિસ્સામાં દંડાત્મક શુલ્ક  </w:t>
            </w:r>
          </w:p>
        </w:tc>
        <w:tc>
          <w:tcPr>
            <w:tcW w:w="3290" w:type="pct"/>
            <w:gridSpan w:val="5"/>
            <w:tcBorders>
              <w:top w:val="single" w:sz="4" w:space="0" w:color="000000"/>
              <w:left w:val="single" w:sz="4" w:space="0" w:color="000000"/>
              <w:bottom w:val="single" w:sz="4" w:space="0" w:color="000000"/>
              <w:right w:val="single" w:sz="4" w:space="0" w:color="000000"/>
            </w:tcBorders>
          </w:tcPr>
          <w:p w14:paraId="00739331"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નિયત તારીખથી વાસ્તવિક ચુકવણી તારીખ સુધી મુદતવીતી રકમ વત્તા લાગુ કર અથવા અન્ય કાનૂની વસૂલાત, જો કોઈ હોય તો, પર દંડ ચાર્જ વાર્ષિક ___% જેટલો રહેશે.  </w:t>
            </w:r>
          </w:p>
          <w:p w14:paraId="6CE2607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22814B2F"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552E0AD0"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6261A50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703F03A" w14:textId="77777777" w:rsidR="00CD4B81" w:rsidRPr="009E2EA7" w:rsidRDefault="00CD4B81" w:rsidP="00CD4B81">
      <w:pPr>
        <w:spacing w:after="1" w:line="259" w:lineRule="auto"/>
        <w:ind w:left="811"/>
        <w:jc w:val="left"/>
        <w:rPr>
          <w:rFonts w:ascii="Mulish SemiBold" w:hAnsi="Mulish SemiBold"/>
          <w:b/>
          <w:bCs/>
          <w:szCs w:val="18"/>
        </w:rPr>
      </w:pPr>
    </w:p>
    <w:p w14:paraId="4D23CB3E" w14:textId="77777777" w:rsidR="00CD4B81" w:rsidRPr="009E2EA7" w:rsidRDefault="00CD4B81" w:rsidP="00CD4B81">
      <w:pPr>
        <w:spacing w:after="1" w:line="259" w:lineRule="auto"/>
        <w:ind w:left="811"/>
        <w:jc w:val="left"/>
        <w:rPr>
          <w:rFonts w:ascii="Mulish SemiBold" w:hAnsi="Mulish SemiBold"/>
          <w:b/>
          <w:bCs/>
          <w:szCs w:val="18"/>
        </w:rPr>
      </w:pPr>
    </w:p>
    <w:p w14:paraId="7138F21F" w14:textId="77777777" w:rsidR="00CD4B81" w:rsidRPr="009E2EA7" w:rsidRDefault="00CD4B81" w:rsidP="00CD4B81">
      <w:pPr>
        <w:spacing w:after="1" w:line="259" w:lineRule="auto"/>
        <w:ind w:left="811"/>
        <w:jc w:val="left"/>
        <w:rPr>
          <w:rFonts w:ascii="Mulish SemiBold" w:hAnsi="Mulish SemiBold"/>
          <w:b/>
          <w:bCs/>
          <w:szCs w:val="18"/>
        </w:rPr>
      </w:pPr>
    </w:p>
    <w:p w14:paraId="30AD7EFB"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ભાગ સી</w:t>
      </w:r>
    </w:p>
    <w:p w14:paraId="0AED366F"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494DEC3B"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ટ્રેન્ચ II સુવિધાના નિયમો અને શરતો</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6C06821F"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6C7E35"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સુવિધા રકમ  </w:t>
            </w:r>
          </w:p>
        </w:tc>
        <w:tc>
          <w:tcPr>
            <w:tcW w:w="3290" w:type="pct"/>
            <w:tcBorders>
              <w:top w:val="single" w:sz="4" w:space="0" w:color="000000"/>
              <w:left w:val="single" w:sz="4" w:space="0" w:color="000000"/>
              <w:bottom w:val="single" w:sz="4" w:space="0" w:color="000000"/>
              <w:right w:val="single" w:sz="4" w:space="0" w:color="000000"/>
            </w:tcBorders>
            <w:vAlign w:val="center"/>
          </w:tcPr>
          <w:p w14:paraId="56328AD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______________________________/-</w:t>
            </w:r>
          </w:p>
        </w:tc>
      </w:tr>
      <w:tr w:rsidR="00CD4B81" w:rsidRPr="009E2EA7" w14:paraId="4CFD072D"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0BADBCB"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સુવિધાનો પ્રકાર</w:t>
            </w:r>
          </w:p>
        </w:tc>
        <w:tc>
          <w:tcPr>
            <w:tcW w:w="3290" w:type="pct"/>
            <w:tcBorders>
              <w:top w:val="single" w:sz="4" w:space="0" w:color="000000"/>
              <w:left w:val="single" w:sz="4" w:space="0" w:color="000000"/>
              <w:bottom w:val="single" w:sz="4" w:space="0" w:color="000000"/>
              <w:right w:val="single" w:sz="4" w:space="0" w:color="000000"/>
            </w:tcBorders>
          </w:tcPr>
          <w:p w14:paraId="2B8ED06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રૂપી ટર્મ લોન</w:t>
            </w:r>
          </w:p>
          <w:p w14:paraId="20DD576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66F0AC5"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22091A7F"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7B14F0EC"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24A491C"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હેતુ</w:t>
            </w:r>
          </w:p>
        </w:tc>
        <w:tc>
          <w:tcPr>
            <w:tcW w:w="3290" w:type="pct"/>
            <w:tcBorders>
              <w:top w:val="single" w:sz="4" w:space="0" w:color="000000"/>
              <w:left w:val="single" w:sz="4" w:space="0" w:color="000000"/>
              <w:bottom w:val="single" w:sz="4" w:space="0" w:color="000000"/>
              <w:right w:val="single" w:sz="4" w:space="0" w:color="000000"/>
            </w:tcBorders>
          </w:tcPr>
          <w:p w14:paraId="06E3A24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આ સુવિધા આ હેતુ માટે છે:</w:t>
            </w:r>
          </w:p>
          <w:p w14:paraId="65D4140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રહેણાંક મિલકતની ખરીદી;</w:t>
            </w:r>
          </w:p>
          <w:p w14:paraId="1410C21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રહેણાંક એકમનું બાંધકામ;   </w:t>
            </w:r>
          </w:p>
          <w:p w14:paraId="61F2774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જમીનની ખરીદી;</w:t>
            </w:r>
          </w:p>
          <w:p w14:paraId="2DD7660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ઓફિસ ખરીદવા માટે;</w:t>
            </w:r>
          </w:p>
          <w:p w14:paraId="3B71854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વાણિજ્યિક મિલકતની ખરીદી;  </w:t>
            </w:r>
          </w:p>
          <w:p w14:paraId="0D12451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શિક્ષણ;  </w:t>
            </w:r>
          </w:p>
          <w:p w14:paraId="10F05BF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મિલકતમાં સુધારો, સમારકામ, નવીનીકરણ;</w:t>
            </w:r>
          </w:p>
          <w:p w14:paraId="7004F4C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તબીબી સારવાર;</w:t>
            </w:r>
          </w:p>
          <w:p w14:paraId="0930A07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કૃષિ પ્રવૃત્તિઓ (એનઆરઆઈના કિસ્સામાં લાગુ પડતું નથી);  </w:t>
            </w:r>
          </w:p>
          <w:p w14:paraId="2989957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સાથી પ્રવૃત્તિઓ;</w:t>
            </w:r>
          </w:p>
          <w:p w14:paraId="1E3860C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બિલ્ટ-અપ ઘર/ફ્લેટ/મકાન ખરીદવું;</w:t>
            </w:r>
          </w:p>
          <w:p w14:paraId="73E4BA7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અન્ય વ્યક્તિગત જરૂરિયાત;</w:t>
            </w:r>
          </w:p>
          <w:p w14:paraId="28D2EFE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જો અન્ય કોઈ હેતુ માટે હોય, તો કૃપા કરીને _______________________________ નો ઉલ્લેખ કરો</w:t>
            </w:r>
          </w:p>
          <w:p w14:paraId="3F49537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27FA0758"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D6B7A01"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સુવિધાની ઉપલબ્ધતાનો સમયગાળો</w:t>
            </w:r>
          </w:p>
        </w:tc>
        <w:tc>
          <w:tcPr>
            <w:tcW w:w="3290" w:type="pct"/>
            <w:tcBorders>
              <w:top w:val="single" w:sz="4" w:space="0" w:color="000000"/>
              <w:left w:val="single" w:sz="4" w:space="0" w:color="000000"/>
              <w:bottom w:val="single" w:sz="4" w:space="0" w:color="000000"/>
              <w:right w:val="single" w:sz="4" w:space="0" w:color="000000"/>
            </w:tcBorders>
            <w:vAlign w:val="center"/>
          </w:tcPr>
          <w:p w14:paraId="4F346456"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પ્રથમ વિતરણની તારીખથી 48 મહિના અથવા છેલ્લા વિતરણની તારીખથી 12 મહિના, જે પણ વહેલું હોય તે.</w:t>
            </w:r>
          </w:p>
        </w:tc>
      </w:tr>
      <w:tr w:rsidR="00CD4B81" w:rsidRPr="009E2EA7" w14:paraId="390C0300"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DF8751D"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સુવિધાનો સમયગાળો  </w:t>
            </w:r>
          </w:p>
        </w:tc>
        <w:tc>
          <w:tcPr>
            <w:tcW w:w="3290" w:type="pct"/>
            <w:tcBorders>
              <w:top w:val="single" w:sz="4" w:space="0" w:color="000000"/>
              <w:left w:val="single" w:sz="4" w:space="0" w:color="000000"/>
              <w:bottom w:val="single" w:sz="4" w:space="0" w:color="000000"/>
              <w:right w:val="single" w:sz="4" w:space="0" w:color="000000"/>
            </w:tcBorders>
          </w:tcPr>
          <w:p w14:paraId="7FB1B19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EF63EA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ચુકવણીની તારીખથી ______ મહિના.  </w:t>
            </w:r>
          </w:p>
          <w:p w14:paraId="27CE560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1C6F75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197BD5E"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DBDF88"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lastRenderedPageBreak/>
              <w:t>લાગુ વ્યાજ દર</w:t>
            </w:r>
          </w:p>
          <w:p w14:paraId="3A1B37A7"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4132D3F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સુવિધા માટે વ્યાજ દરમાં ફેરફાર કરી શકાય છે</w:t>
            </w:r>
          </w:p>
          <w:p w14:paraId="55F988F6"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610818FC"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સુવિધા માટે વ્યાજ દર બાહ્ય બેન્ચમાર્ક દર *+ 'સ્પ્રેડ' વાર્ષિક, વત્તા લાગુ કાનૂની લેવી, જો કોઈ હોય તો તેનો સરવાળો હશે. સુવિધા હેઠળ પ્રથમ વિતરણ માટે, લાગુ રેપો રેટ વિતરણની તારીખ પહેલાના એક કાર્યકારી દિવસનો દર હશે અને ત્યારબાદના ડ્રો માટે, સુવિધા માટે પ્રવર્તમાન રેપો રેટ લાગુ પડશે.</w:t>
            </w:r>
          </w:p>
          <w:p w14:paraId="0EB370A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4F5D991"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*ઉપરોક્ત હેતુ માટે, બાહ્ય બેન્ચમાર્ક દર 'રેપો રેટ' અથવા 'પોલિસી રેપો રેટ' હશે જે RBI દ્વારા સમયાંતરે RBI વેબસાઇટ પર પ્રકાશિત કરવામાં આવે છે.  </w:t>
            </w:r>
          </w:p>
          <w:p w14:paraId="36A83EC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F7E4857"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વ્યાજની ગણતરી:</w:t>
            </w:r>
          </w:p>
          <w:p w14:paraId="5AAA13D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9C7D7AD"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સુવિધા માટે: આજની તારીખે 'રેપો રેટ' ______% છે અને 'સ્પ્રેડ' ______% છે. લાગુ પડતો વ્યાજ દર વાર્ષિક ________% રહેશે.</w:t>
            </w:r>
          </w:p>
          <w:p w14:paraId="12A9E70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B10056E"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લાગુ વ્યાજ દરનો રેપો રેટ ઘટક, સુવિધા પહેલી વાર જે મહિનામાં વિતરિત કરવામાં આવી હોય તે મહિનાથી (વિતરણની તારીખને ધ્યાનમાં લીધા વિના) ત્રીજા પછીના મહિનાના પહેલા દિવસે અને ત્યારબાદ દર ત્રણ મહિને, રેપો રેટ + 'સ્પ્રેડ', વત્તા લાગુ કાનૂની લેવી, જો કોઈ હોય તો, ની રકમ તરીકે રીસેટ કરવામાં આવશે. લાગુ રેપો રેટ રીસેટ તારીખ પહેલાના એક કાર્યકારી દિવસનો દર હશે. **</w:t>
            </w:r>
          </w:p>
          <w:p w14:paraId="50AD0E4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A0A6270"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ઉદાહરણ: ધિરાણકર્તાઓ દ્વારા મંજૂર કરાયેલ સુવિધાઓ હેઠળ ઓક્ટોબર 2019 માં કરવામાં આવેલા પ્રથમ વિતરણ માટે, પ્રથમ રીસેટ તારીખ 1 જાન્યુઆરી, 2020 અને ત્યારબાદ 1 એપ્રિલ, 2020 અને તેથી વધુ હશે.  </w:t>
            </w:r>
          </w:p>
          <w:p w14:paraId="1B6F1A9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5BB34D"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ધિરાણકર્તાઓને RBI માર્ગદર્શિકા અનુસાર સમયાંતરે રીસેટ ફ્રીક્વન્સી અને રીસેટ તારીખમાં ફેરફાર કરવાનો અધિકાર અનામત છે. ઉધાર લેનાર(ઓ) વધુમાં સ્વીકારે છે કે રેપો રેટમાં ફેરફાર સાથે વ્યાજ દર, જેમ બને તેમ, ઉપર અથવા નીચે બદલાઈ શકે છે.</w:t>
            </w:r>
          </w:p>
          <w:p w14:paraId="28FA5D6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7DDF66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941EFC3"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આરબીઆઈના વર્તમાન માર્ગદર્શિકા અનુસાર, ધિરાણકર્તાઓ પ્રથમ વિતરણની તારીખથી દર 3 (ત્રણ) વર્ષે સ્પ્રેડમાં સુધારો કરી શકે છે. અહીં સમાવિષ્ટ કંઈપણ હોવા છતાં, ધિરાણકર્તાઓ ઉધાર લેનાર(ઓ)ના ક્રેડિટ મૂલ્યાંકનમાં નોંધપાત્ર ફેરફાર અને/અથવા ક્રેડિટ જોખમ પ્રોફાઇલમાં બગાડને કારણે કોઈપણ સમયે સ્પ્રેડને ફરીથી સેટ કરવાનો અધિકાર અનામત રાખે છે. 'સ્પ્રેડ' માં કોઈપણ ફેરફાર</w:t>
            </w:r>
          </w:p>
        </w:tc>
      </w:tr>
    </w:tbl>
    <w:p w14:paraId="75489B75"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42F27B73"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7D80CF50"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519E1AFC"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ધિરાણકર્તાઓ દ્વારા આમાંથી કોઈ એક દ્વારા વાતચીત કરી શકાય છે: (i) પત્ર (ii) ઈ-મેલ (iii) SMS (iv) ખાતાના નિવેદનો (v) વોટ્સએપ અથવા અન્ય કોઈપણ યોગ્ય માધ્યમથી.</w:t>
            </w:r>
          </w:p>
          <w:p w14:paraId="397E172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54C0D30"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ધિરાણકર્તાઓ રેપો રેટમાં થયેલા ફેરફારોને શાખાના નોટિસ બોર્ડ પર પ્રદર્શિત કરીને અને/અથવા વેબસાઇટ પર પ્રકાશિત કરીને સૂચિત કરશે. ધિરાણકર્તાઓ કોઈ ચોક્કસ નોટિસ જારી કરીને આવા ફેરફારની જાણ કરવા માટે બંધાયેલા રહેશે નહીં. તેથી, ઋણ લેનાર(ઓ) એ નોટિસ બોર્ડ અથવા વેબસાઇટ પર પોતાને અપડેટ કરવા માટે તપાસ કરવી જરૂરી છે અને આવા સુધારેલા વ્યાજ દર ચૂકવવા માટે જવાબદાર રહેશે.</w:t>
            </w:r>
          </w:p>
          <w:p w14:paraId="41A2BD3C"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ધિરાણકર્તાઓ RBI ની હાલની માર્ગદર્શિકા અનુસાર બાહ્ય બેન્ચમાર્કને રેપો રેટથી અન્ય કોઈપણ બેન્ચમાર્કમાં બદલવાનો અધિકાર પણ અનામત રાખે છે.</w:t>
            </w:r>
          </w:p>
          <w:p w14:paraId="1B4275A0"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5FA731E5"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2D22F47B" wp14:editId="3109EC73">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2C3215E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સુવિધા માટે નિશ્ચિત વ્યાજ દર</w:t>
            </w:r>
          </w:p>
          <w:p w14:paraId="188008FB" w14:textId="77777777"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નિશ્ચિત વ્યાજ દરનો અર્થ એ થશે કે સુવિધાના સમગ્ર સમયગાળા માટે નિશ્ચિત વ્યાજ અને અહીં વધુ સ્પષ્ટ રીતે દર્શાવેલ રીતે ચૂકવવાપાત્ર;</w:t>
            </w:r>
          </w:p>
          <w:p w14:paraId="02E53D89"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2F7654A9"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વ્યાજની ગણતરી:  </w:t>
            </w:r>
          </w:p>
          <w:p w14:paraId="699AB175"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સુવિધા માટે: માસિક હપ્તા અને પૂર્વ માસિક હપ્તા ભરવા માટે લાગુ વ્યાજ દર વાર્ષિક ____________% અને અન્ય કાનૂની વસૂલાત રહેશે.</w:t>
            </w:r>
          </w:p>
          <w:p w14:paraId="6E96D315"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2B2CB6F4"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6D737EE3"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64C0C27B" wp14:editId="51F1C631">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02D7B8E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સુવિધા માટે અર્ધ-નિશ્ચિત વ્યાજ દર  </w:t>
            </w:r>
          </w:p>
          <w:p w14:paraId="28DD9298"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574DA3C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વ્યાજની ગણતરી:</w:t>
            </w:r>
          </w:p>
          <w:p w14:paraId="589173A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F0F478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સુવિધા માટે:</w:t>
            </w:r>
          </w:p>
          <w:p w14:paraId="6838E3A8"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______ મહિનાના નિશ્ચિત સમયગાળા માટે, વાર્ષિક _______% વ્યાજ રહેશે.</w:t>
            </w:r>
          </w:p>
          <w:p w14:paraId="6982926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137423F"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એકવાર તે એડજસ્ટેબલ વ્યાજ દરમાં રૂપાંતરિત થઈ જાય, પછી લાગુ વ્યાજ દર રૂપાંતરની તારીખે પ્રવર્તમાન બાહ્ય બેન્ચમાર્ક દર * + વાર્ષિક ______% 'સ્પ્રેડ', વત્તા લાગુ કાનૂની લેવી, જો કોઈ હોય તો ("વ્યાજ દર") નો સરવાળો હશે.</w:t>
            </w:r>
          </w:p>
          <w:p w14:paraId="4FF55A0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28AC08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0084DDC"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99FDCD2"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*ઉપરોક્ત હેતુ માટે, બાહ્ય બેન્ચમાર્ક દર 'રેપો રેટ' અથવા 'પોલિસી રેપો રેટ' હશે જે RBI દ્વારા સમયાંતરે RBI વેબસાઇટ પર પ્રકાશિત કરવામાં આવે છે.  </w:t>
            </w:r>
          </w:p>
          <w:p w14:paraId="54E72D58"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43C366A1"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રૂપાંતર પર, એડજસ્ટેબલ વ્યાજ દરને લાગુ પડતી બધી શરતો લાગુ પડશે.   </w:t>
            </w:r>
          </w:p>
          <w:p w14:paraId="3A450A47"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05A80CD4" w14:textId="77777777" w:rsidR="005963A9" w:rsidRPr="009E2EA7" w:rsidRDefault="005963A9" w:rsidP="00511DA7">
            <w:pPr>
              <w:spacing w:after="0" w:line="259" w:lineRule="auto"/>
              <w:ind w:left="29"/>
              <w:jc w:val="left"/>
              <w:rPr>
                <w:rFonts w:ascii="Mulish SemiBold" w:hAnsi="Mulish SemiBold"/>
                <w:szCs w:val="18"/>
              </w:rPr>
            </w:pPr>
          </w:p>
          <w:p w14:paraId="1B00DBFD" w14:textId="77777777" w:rsidR="005963A9" w:rsidRPr="009E2EA7" w:rsidRDefault="005963A9" w:rsidP="00511DA7">
            <w:pPr>
              <w:spacing w:after="0" w:line="259" w:lineRule="auto"/>
              <w:ind w:left="29"/>
              <w:jc w:val="left"/>
              <w:rPr>
                <w:rFonts w:ascii="Mulish SemiBold" w:hAnsi="Mulish SemiBold"/>
                <w:szCs w:val="18"/>
              </w:rPr>
            </w:pPr>
          </w:p>
          <w:p w14:paraId="0B042A84" w14:textId="77777777" w:rsidR="005963A9" w:rsidRPr="009E2EA7" w:rsidRDefault="005963A9" w:rsidP="00511DA7">
            <w:pPr>
              <w:spacing w:after="0" w:line="259" w:lineRule="auto"/>
              <w:ind w:left="29"/>
              <w:jc w:val="left"/>
              <w:rPr>
                <w:rFonts w:ascii="Mulish SemiBold" w:hAnsi="Mulish SemiBold"/>
                <w:szCs w:val="18"/>
              </w:rPr>
            </w:pPr>
          </w:p>
          <w:p w14:paraId="39DFC6DF" w14:textId="77777777" w:rsidR="005963A9" w:rsidRPr="009E2EA7" w:rsidRDefault="005963A9" w:rsidP="00511DA7">
            <w:pPr>
              <w:spacing w:after="0" w:line="259" w:lineRule="auto"/>
              <w:ind w:left="29"/>
              <w:jc w:val="left"/>
              <w:rPr>
                <w:rFonts w:ascii="Mulish SemiBold" w:hAnsi="Mulish SemiBold"/>
                <w:szCs w:val="18"/>
              </w:rPr>
            </w:pPr>
          </w:p>
          <w:p w14:paraId="58DD2656" w14:textId="77777777" w:rsidR="005963A9" w:rsidRPr="009E2EA7" w:rsidRDefault="005963A9" w:rsidP="00511DA7">
            <w:pPr>
              <w:spacing w:after="0" w:line="259" w:lineRule="auto"/>
              <w:ind w:left="29"/>
              <w:jc w:val="left"/>
              <w:rPr>
                <w:rFonts w:ascii="Mulish SemiBold" w:hAnsi="Mulish SemiBold"/>
                <w:szCs w:val="18"/>
              </w:rPr>
            </w:pPr>
          </w:p>
          <w:p w14:paraId="37149C77" w14:textId="77777777" w:rsidR="005963A9" w:rsidRPr="009E2EA7" w:rsidRDefault="005963A9" w:rsidP="00511DA7">
            <w:pPr>
              <w:spacing w:after="0" w:line="259" w:lineRule="auto"/>
              <w:ind w:left="29"/>
              <w:jc w:val="left"/>
              <w:rPr>
                <w:rFonts w:ascii="Mulish SemiBold" w:hAnsi="Mulish SemiBold"/>
                <w:szCs w:val="18"/>
              </w:rPr>
            </w:pPr>
          </w:p>
          <w:p w14:paraId="2CC3584C" w14:textId="77777777" w:rsidR="005963A9" w:rsidRPr="009E2EA7" w:rsidRDefault="005963A9" w:rsidP="00511DA7">
            <w:pPr>
              <w:spacing w:after="0" w:line="259" w:lineRule="auto"/>
              <w:ind w:left="29"/>
              <w:jc w:val="left"/>
              <w:rPr>
                <w:rFonts w:ascii="Mulish SemiBold" w:hAnsi="Mulish SemiBold"/>
                <w:szCs w:val="18"/>
              </w:rPr>
            </w:pPr>
          </w:p>
          <w:p w14:paraId="5D1F37FF" w14:textId="77777777" w:rsidR="005963A9" w:rsidRPr="009E2EA7" w:rsidRDefault="005963A9" w:rsidP="00511DA7">
            <w:pPr>
              <w:spacing w:after="0" w:line="259" w:lineRule="auto"/>
              <w:ind w:left="29"/>
              <w:jc w:val="left"/>
              <w:rPr>
                <w:rFonts w:ascii="Mulish SemiBold" w:hAnsi="Mulish SemiBold"/>
                <w:szCs w:val="18"/>
              </w:rPr>
            </w:pPr>
          </w:p>
          <w:p w14:paraId="11B40A0E"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1F15F2EA"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B76C5BD"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ચુકવણી સમયપત્રક/ ચુકવણીની શરતો</w:t>
            </w:r>
          </w:p>
        </w:tc>
        <w:tc>
          <w:tcPr>
            <w:tcW w:w="3290" w:type="pct"/>
            <w:gridSpan w:val="5"/>
            <w:tcBorders>
              <w:top w:val="single" w:sz="4" w:space="0" w:color="000000"/>
              <w:left w:val="single" w:sz="4" w:space="0" w:color="000000"/>
              <w:bottom w:val="single" w:sz="4" w:space="0" w:color="000000"/>
              <w:right w:val="single" w:sz="4" w:space="0" w:color="000000"/>
            </w:tcBorders>
          </w:tcPr>
          <w:p w14:paraId="468CD12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રૂપી ટર્મ લોન સુવિધા માટે</w:t>
            </w:r>
          </w:p>
          <w:p w14:paraId="233FC75E"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ચુકવણીની મુદત____________ મહિના*</w:t>
            </w:r>
          </w:p>
          <w:p w14:paraId="60D01599"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હપ્તા શરૂ થવાની તારીખ ________________  </w:t>
            </w:r>
          </w:p>
          <w:p w14:paraId="29D96E1E"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માસિક હપ્તાની ચુકવણી માટેની અંતિમ તારીખ _______________  </w:t>
            </w:r>
          </w:p>
          <w:p w14:paraId="15623F15"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ચુકવણી શેડ્યૂલ:</w:t>
            </w:r>
          </w:p>
          <w:p w14:paraId="751AB55C"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1CAC751F"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4CFF5312"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2814CDE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412B0688"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2AA6686C"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રકમ</w:t>
            </w:r>
            <w:r w:rsidRPr="009E2EA7">
              <w:rPr>
                <w:rFonts w:ascii="Mulish SemiBold" w:hAnsi="Mulish SemiBold"/>
                <w:szCs w:val="18"/>
              </w:rPr>
              <w:tab/>
              <w:t>દરેક માસિક હપ્તામાંથી</w:t>
            </w:r>
          </w:p>
        </w:tc>
        <w:tc>
          <w:tcPr>
            <w:tcW w:w="1148" w:type="pct"/>
            <w:tcBorders>
              <w:top w:val="single" w:sz="8" w:space="0" w:color="000000"/>
              <w:left w:val="single" w:sz="4" w:space="0" w:color="000000"/>
              <w:bottom w:val="single" w:sz="4" w:space="0" w:color="000000"/>
              <w:right w:val="single" w:sz="4" w:space="0" w:color="000000"/>
            </w:tcBorders>
          </w:tcPr>
          <w:p w14:paraId="4D00C8FB"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સમયગાળો</w:t>
            </w:r>
          </w:p>
        </w:tc>
        <w:tc>
          <w:tcPr>
            <w:tcW w:w="1097" w:type="pct"/>
            <w:tcBorders>
              <w:top w:val="single" w:sz="8" w:space="0" w:color="000000"/>
              <w:left w:val="single" w:sz="4" w:space="0" w:color="000000"/>
              <w:bottom w:val="single" w:sz="4" w:space="0" w:color="000000"/>
              <w:right w:val="single" w:sz="4" w:space="0" w:color="000000"/>
            </w:tcBorders>
          </w:tcPr>
          <w:p w14:paraId="322B258B"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રકમ (મિલિયનમાં)</w:t>
            </w:r>
          </w:p>
        </w:tc>
        <w:tc>
          <w:tcPr>
            <w:tcW w:w="126" w:type="pct"/>
            <w:vMerge w:val="restart"/>
            <w:tcBorders>
              <w:top w:val="single" w:sz="8" w:space="0" w:color="000000"/>
              <w:left w:val="nil"/>
              <w:bottom w:val="single" w:sz="4" w:space="0" w:color="000000"/>
              <w:right w:val="single" w:sz="4" w:space="0" w:color="000000"/>
            </w:tcBorders>
          </w:tcPr>
          <w:p w14:paraId="3C4C0F9A"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34D3A04" wp14:editId="04B77ABB">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744E36B4" w14:textId="77777777" w:rsidTr="00487BDF">
        <w:trPr>
          <w:trHeight w:val="578"/>
        </w:trPr>
        <w:tc>
          <w:tcPr>
            <w:tcW w:w="1710" w:type="pct"/>
            <w:vMerge/>
            <w:tcBorders>
              <w:top w:val="nil"/>
              <w:left w:val="single" w:sz="4" w:space="0" w:color="000000"/>
              <w:bottom w:val="nil"/>
              <w:right w:val="single" w:sz="4" w:space="0" w:color="000000"/>
            </w:tcBorders>
          </w:tcPr>
          <w:p w14:paraId="7A22C85B"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36D3DB3"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0E4D292"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56EFD02"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1DED2AFE"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2E971004"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8C3B9AA" w14:textId="77777777" w:rsidTr="00487BDF">
        <w:trPr>
          <w:trHeight w:val="576"/>
        </w:trPr>
        <w:tc>
          <w:tcPr>
            <w:tcW w:w="1710" w:type="pct"/>
            <w:vMerge/>
            <w:tcBorders>
              <w:top w:val="nil"/>
              <w:left w:val="single" w:sz="4" w:space="0" w:color="000000"/>
              <w:bottom w:val="nil"/>
              <w:right w:val="single" w:sz="4" w:space="0" w:color="000000"/>
            </w:tcBorders>
          </w:tcPr>
          <w:p w14:paraId="77957BA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CB54448"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110941D2"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B2EC99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3CF87774"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230B6F9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AFA824B" w14:textId="77777777" w:rsidTr="00487BDF">
        <w:trPr>
          <w:trHeight w:val="578"/>
        </w:trPr>
        <w:tc>
          <w:tcPr>
            <w:tcW w:w="1710" w:type="pct"/>
            <w:vMerge/>
            <w:tcBorders>
              <w:top w:val="nil"/>
              <w:left w:val="single" w:sz="4" w:space="0" w:color="000000"/>
              <w:bottom w:val="nil"/>
              <w:right w:val="single" w:sz="4" w:space="0" w:color="000000"/>
            </w:tcBorders>
          </w:tcPr>
          <w:p w14:paraId="57B653C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08B8A26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2E3C2516"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4678FA3"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23FE477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D08859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C8A10E3" w14:textId="77777777" w:rsidTr="00487BDF">
        <w:trPr>
          <w:trHeight w:val="578"/>
        </w:trPr>
        <w:tc>
          <w:tcPr>
            <w:tcW w:w="1710" w:type="pct"/>
            <w:vMerge/>
            <w:tcBorders>
              <w:top w:val="nil"/>
              <w:left w:val="single" w:sz="4" w:space="0" w:color="000000"/>
              <w:bottom w:val="nil"/>
              <w:right w:val="single" w:sz="4" w:space="0" w:color="000000"/>
            </w:tcBorders>
          </w:tcPr>
          <w:p w14:paraId="7765622A"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0773ED42"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561A42B"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0DE3B906"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743DE5E1"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5A8EC9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6619815" w14:textId="77777777" w:rsidTr="00487BDF">
        <w:trPr>
          <w:trHeight w:val="578"/>
        </w:trPr>
        <w:tc>
          <w:tcPr>
            <w:tcW w:w="1710" w:type="pct"/>
            <w:vMerge/>
            <w:tcBorders>
              <w:top w:val="nil"/>
              <w:left w:val="single" w:sz="4" w:space="0" w:color="000000"/>
              <w:bottom w:val="nil"/>
              <w:right w:val="single" w:sz="4" w:space="0" w:color="000000"/>
            </w:tcBorders>
          </w:tcPr>
          <w:p w14:paraId="17B6A3B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4B46A3E"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285CAB89"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062D668A"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થી _____ મહિના</w:t>
            </w:r>
          </w:p>
        </w:tc>
        <w:tc>
          <w:tcPr>
            <w:tcW w:w="1097" w:type="pct"/>
            <w:tcBorders>
              <w:top w:val="single" w:sz="4" w:space="0" w:color="000000"/>
              <w:left w:val="single" w:sz="4" w:space="0" w:color="000000"/>
              <w:bottom w:val="single" w:sz="4" w:space="0" w:color="000000"/>
              <w:right w:val="single" w:sz="4" w:space="0" w:color="000000"/>
            </w:tcBorders>
          </w:tcPr>
          <w:p w14:paraId="16C35F5A"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02DC16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E5870D7"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79144DA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1AF3A1FD"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0F9A21E2"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*(ભિન્નતાને આધીન)</w:t>
            </w:r>
          </w:p>
          <w:p w14:paraId="27128CB5"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0DACB8AD"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36356BD0" w14:textId="77777777" w:rsidR="00CD4B81" w:rsidRPr="009E2EA7" w:rsidRDefault="00CD4B81" w:rsidP="00511DA7">
            <w:pPr>
              <w:spacing w:after="1" w:line="259" w:lineRule="auto"/>
              <w:ind w:left="0"/>
              <w:jc w:val="left"/>
              <w:rPr>
                <w:rFonts w:ascii="Mulish SemiBold" w:hAnsi="Mulish SemiBold"/>
                <w:szCs w:val="18"/>
              </w:rPr>
            </w:pPr>
          </w:p>
          <w:p w14:paraId="3A75CF6C"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54A3394D"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14DA1B5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429FE43"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71EDA877"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ચુકવણી/ચુકવણીમાં ડિફોલ્ટ/વિલંબના કિસ્સામાં દંડાત્મક શુલ્ક</w:t>
            </w:r>
          </w:p>
          <w:p w14:paraId="4564DE8F"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બાકી લોન રકમનો કોઈપણ ભાગ</w:t>
            </w:r>
          </w:p>
          <w:p w14:paraId="49BADB35"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તારીખ</w:t>
            </w:r>
          </w:p>
        </w:tc>
        <w:tc>
          <w:tcPr>
            <w:tcW w:w="3290" w:type="pct"/>
            <w:gridSpan w:val="5"/>
            <w:tcBorders>
              <w:top w:val="single" w:sz="4" w:space="0" w:color="000000"/>
              <w:left w:val="single" w:sz="4" w:space="0" w:color="000000"/>
              <w:bottom w:val="single" w:sz="4" w:space="0" w:color="000000"/>
              <w:right w:val="single" w:sz="4" w:space="0" w:color="000000"/>
            </w:tcBorders>
          </w:tcPr>
          <w:p w14:paraId="20785021"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નિયત તારીખથી વાસ્તવિક ચુકવણી તારીખ સુધી મુદતવીતી રકમ વત્તા લાગુ કર અથવા અન્ય કાનૂની વસૂલાત, જો કોઈ હોય તો, પર દંડ ચાર્જ વાર્ષિક ___% જેટલો રહેશે.  </w:t>
            </w:r>
          </w:p>
          <w:p w14:paraId="42A6CD9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2A0C131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C45A037"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06203AAC"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1D77800D"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r>
      <w:r w:rsidRPr="009E2EA7">
        <w:rPr>
          <w:rFonts w:ascii="Mulish SemiBold" w:hAnsi="Mulish SemiBold"/>
          <w:b/>
          <w:bCs/>
          <w:szCs w:val="18"/>
        </w:rPr>
        <w:lastRenderedPageBreak/>
        <w:t xml:space="preserve"> </w:t>
      </w:r>
    </w:p>
    <w:p w14:paraId="0C78229B"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77D44A67"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સમયપત્રક III</w:t>
      </w:r>
      <w:r w:rsidRPr="009E2EA7">
        <w:rPr>
          <w:rFonts w:ascii="Mulish SemiBold" w:hAnsi="Mulish SemiBold"/>
          <w:b/>
          <w:bCs/>
          <w:szCs w:val="18"/>
        </w:rPr>
        <w:t xml:space="preserve"> </w:t>
      </w:r>
    </w:p>
    <w:p w14:paraId="2637572B"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3417C8F0"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શુલ્કનું સમયપત્રક  </w:t>
      </w:r>
    </w:p>
    <w:p w14:paraId="0F84817F"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6968A499"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નીચે દર્શાવેલ ચાર્જીસ, કમિશન અને ફીના બધા દરો સમય સમય પર, વેબસાઇટ પર પ્રકાશિત થયા મુજબ અથવા ધિરાણકર્તાઓ દ્વારા સમય સમય પર અલગથી નિર્ધારિત કર્યા મુજબ બદલાવને આધીન છે, અને લાગુ પડતા કર અને કાનૂની વસૂલાતથી મુક્ત છે. સુધારેલા દરો ઋણ લેનાર(ઓ) પર બંધનકર્તા રહેશે, ઋણ લેનાર(ઓ) તરફથી કોઈપણ વધુ કાર્ય, દસ્તાવેજ અથવા લેખન વિના. તેથી ઋણ લેનાર(ઓ) એ વેબસાઇટને અપડેટ કરવા માટે તપાસ કરવી જરૂરી છે. ઋણ લેનાર(ઓ) સ્વીકારે છે કે ઋણ લેનાર(ઓ) દ્વારા વેબસાઇટ પર પ્રકાશિત કરવું, ઋણ લેનાર(ઓ) માટે પૂરતી અને પર્યાપ્ત સૂચના છે. આ શેડ્યૂલ હેઠળ ઉલ્લેખિત ચાર્જીસમાં અરજી પર પ્રક્રિયા કરવા અને લોન એકાઉન્ટ જાળવવાના હેતુ માટે "ઓલ-ઇન-કોસ્ટ" નો સમાવેશ થાય છે.</w:t>
      </w:r>
    </w:p>
    <w:p w14:paraId="6E7F7C03"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518BFF2F" w14:textId="77777777" w:rsidTr="007E570E">
        <w:trPr>
          <w:trHeight w:val="404"/>
        </w:trPr>
        <w:tc>
          <w:tcPr>
            <w:tcW w:w="5000" w:type="pct"/>
            <w:gridSpan w:val="4"/>
          </w:tcPr>
          <w:p w14:paraId="2BC577A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ફાઇનાન્સ લિમિટેડને ચૂકવવાપાત્ર</w:t>
            </w:r>
          </w:p>
        </w:tc>
      </w:tr>
      <w:tr w:rsidR="000B7741" w:rsidRPr="009E2EA7" w14:paraId="11143603" w14:textId="77777777" w:rsidTr="007E570E">
        <w:trPr>
          <w:trHeight w:val="419"/>
        </w:trPr>
        <w:tc>
          <w:tcPr>
            <w:tcW w:w="653" w:type="pct"/>
          </w:tcPr>
          <w:p w14:paraId="02C98CCA" w14:textId="77777777" w:rsidR="000B7741" w:rsidRPr="009E2EA7" w:rsidRDefault="000B7741" w:rsidP="00AC6B90">
            <w:pPr>
              <w:ind w:left="1085" w:right="47"/>
              <w:rPr>
                <w:rFonts w:ascii="Mulish SemiBold" w:hAnsi="Mulish SemiBold"/>
                <w:szCs w:val="18"/>
              </w:rPr>
            </w:pPr>
          </w:p>
        </w:tc>
        <w:tc>
          <w:tcPr>
            <w:tcW w:w="1145" w:type="pct"/>
          </w:tcPr>
          <w:p w14:paraId="092AC54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ફી / ચાર્જનો પ્રકાર</w:t>
            </w:r>
          </w:p>
        </w:tc>
        <w:tc>
          <w:tcPr>
            <w:tcW w:w="1229" w:type="pct"/>
          </w:tcPr>
          <w:p w14:paraId="48DEE87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એક વખતનું/આવર્તક</w:t>
            </w:r>
          </w:p>
        </w:tc>
        <w:tc>
          <w:tcPr>
            <w:tcW w:w="1973" w:type="pct"/>
          </w:tcPr>
          <w:p w14:paraId="2A8A275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રકમ</w:t>
            </w:r>
          </w:p>
        </w:tc>
      </w:tr>
      <w:tr w:rsidR="00963CA8" w:rsidRPr="009E2EA7" w14:paraId="7DEF0B24" w14:textId="77777777" w:rsidTr="007E570E">
        <w:trPr>
          <w:trHeight w:val="419"/>
        </w:trPr>
        <w:tc>
          <w:tcPr>
            <w:tcW w:w="653" w:type="pct"/>
          </w:tcPr>
          <w:p w14:paraId="4F68B8CD"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(હું)</w:t>
            </w:r>
          </w:p>
        </w:tc>
        <w:tc>
          <w:tcPr>
            <w:tcW w:w="1145" w:type="pct"/>
          </w:tcPr>
          <w:p w14:paraId="7F8674A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પ્રોસેસિંગ ફી</w:t>
            </w:r>
          </w:p>
        </w:tc>
        <w:tc>
          <w:tcPr>
            <w:tcW w:w="1229" w:type="pct"/>
          </w:tcPr>
          <w:p w14:paraId="6435FEE3"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એક વખત</w:t>
            </w:r>
          </w:p>
        </w:tc>
        <w:tc>
          <w:tcPr>
            <w:tcW w:w="1973" w:type="pct"/>
          </w:tcPr>
          <w:p w14:paraId="06802A9A"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રૂ.</w:t>
            </w:r>
          </w:p>
        </w:tc>
      </w:tr>
      <w:tr w:rsidR="00963CA8" w:rsidRPr="009E2EA7" w14:paraId="5677510A" w14:textId="77777777" w:rsidTr="00142FFF">
        <w:trPr>
          <w:trHeight w:val="689"/>
        </w:trPr>
        <w:tc>
          <w:tcPr>
            <w:tcW w:w="653" w:type="pct"/>
          </w:tcPr>
          <w:p w14:paraId="568B62EE"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w:t>
            </w:r>
          </w:p>
        </w:tc>
        <w:tc>
          <w:tcPr>
            <w:tcW w:w="1145" w:type="pct"/>
          </w:tcPr>
          <w:p w14:paraId="3C5F323B" w14:textId="77777777" w:rsidR="00963CA8" w:rsidRPr="009E2EA7" w:rsidRDefault="003B739E" w:rsidP="00963CA8">
            <w:pPr>
              <w:ind w:left="1085" w:right="47"/>
              <w:rPr>
                <w:rFonts w:ascii="Mulish SemiBold" w:hAnsi="Mulish SemiBold"/>
                <w:szCs w:val="18"/>
              </w:rPr>
            </w:pPr>
            <w:r w:rsidRPr="003B739E">
              <w:rPr>
                <w:rFonts w:ascii="Mulish SemiBold" w:hAnsi="Mulish SemiBold"/>
                <w:szCs w:val="18"/>
              </w:rPr>
              <w:t>તૂટેલા સમયગાળાના વ્યાજ / પ્રી-EMI*</w:t>
            </w:r>
          </w:p>
        </w:tc>
        <w:tc>
          <w:tcPr>
            <w:tcW w:w="1229" w:type="pct"/>
          </w:tcPr>
          <w:p w14:paraId="2B16DF3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એક વખત</w:t>
            </w:r>
          </w:p>
        </w:tc>
        <w:tc>
          <w:tcPr>
            <w:tcW w:w="1973" w:type="pct"/>
          </w:tcPr>
          <w:p w14:paraId="277F3740"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રૂ.</w:t>
            </w:r>
          </w:p>
        </w:tc>
      </w:tr>
      <w:tr w:rsidR="00963CA8" w:rsidRPr="009E2EA7" w14:paraId="53BC70F1" w14:textId="77777777" w:rsidTr="007E570E">
        <w:trPr>
          <w:trHeight w:val="689"/>
        </w:trPr>
        <w:tc>
          <w:tcPr>
            <w:tcW w:w="653" w:type="pct"/>
          </w:tcPr>
          <w:p w14:paraId="3A6CCEB7"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(iii)</w:t>
            </w:r>
          </w:p>
        </w:tc>
        <w:tc>
          <w:tcPr>
            <w:tcW w:w="1145" w:type="pct"/>
          </w:tcPr>
          <w:p w14:paraId="7B43136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ઉત્પત્તિ ફી (આગળ ચૂકવવામાં આવે છે)</w:t>
            </w:r>
          </w:p>
        </w:tc>
        <w:tc>
          <w:tcPr>
            <w:tcW w:w="1229" w:type="pct"/>
          </w:tcPr>
          <w:p w14:paraId="574C36D9"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એક વખત</w:t>
            </w:r>
          </w:p>
        </w:tc>
        <w:tc>
          <w:tcPr>
            <w:tcW w:w="1973" w:type="pct"/>
          </w:tcPr>
          <w:p w14:paraId="21E11A58"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રૂ.</w:t>
            </w:r>
          </w:p>
        </w:tc>
      </w:tr>
      <w:tr w:rsidR="00963CA8" w:rsidRPr="009E2EA7" w14:paraId="018CB236" w14:textId="77777777" w:rsidTr="007E570E">
        <w:trPr>
          <w:trHeight w:val="689"/>
        </w:trPr>
        <w:tc>
          <w:tcPr>
            <w:tcW w:w="653" w:type="pct"/>
          </w:tcPr>
          <w:p w14:paraId="7F45B89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30C89B4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ઉત્પત્તિ ફી (લોનમાંથી બાદ)</w:t>
            </w:r>
          </w:p>
        </w:tc>
        <w:tc>
          <w:tcPr>
            <w:tcW w:w="1229" w:type="pct"/>
          </w:tcPr>
          <w:p w14:paraId="1AF8F13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એક વખત</w:t>
            </w:r>
          </w:p>
        </w:tc>
        <w:tc>
          <w:tcPr>
            <w:tcW w:w="1973" w:type="pct"/>
          </w:tcPr>
          <w:p w14:paraId="5B4BAF30"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રૂ.</w:t>
            </w:r>
          </w:p>
        </w:tc>
      </w:tr>
    </w:tbl>
    <w:p w14:paraId="0D9D7911" w14:textId="77777777" w:rsidR="002B4806" w:rsidRDefault="002B4806" w:rsidP="00CD4B81">
      <w:pPr>
        <w:ind w:left="1085" w:right="47"/>
        <w:rPr>
          <w:rFonts w:ascii="Mulish SemiBold" w:hAnsi="Mulish SemiBold"/>
          <w:szCs w:val="18"/>
        </w:rPr>
      </w:pPr>
      <w:r w:rsidRPr="009E2EA7">
        <w:rPr>
          <w:rFonts w:ascii="Mulish SemiBold" w:hAnsi="Mulish SemiBold"/>
          <w:szCs w:val="18"/>
        </w:rPr>
        <w:t>* કરારની શરતો અનુસાર લોનના વિતરણની તારીખથી EMI ચુકવણી માટે પ્રથમ ચુકવણી તારીખ શરૂ થવાની તારીખ સુધી વ્યાજ તરીકે વસૂલવામાં આવતી તૂટેલી અવધિ / EMI પહેલાની રકમ.</w:t>
      </w:r>
    </w:p>
    <w:p w14:paraId="6D3A4489" w14:textId="77777777" w:rsidR="003B739E" w:rsidRPr="009E2EA7" w:rsidRDefault="003B739E" w:rsidP="00CD4B81">
      <w:pPr>
        <w:ind w:left="1085" w:right="47"/>
        <w:rPr>
          <w:rFonts w:ascii="Mulish SemiBold" w:hAnsi="Mulish SemiBold"/>
          <w:b/>
          <w:bCs/>
          <w:szCs w:val="18"/>
        </w:rPr>
      </w:pPr>
    </w:p>
    <w:p w14:paraId="6F642C6C" w14:textId="77777777"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ઉપરોક્ત કોષ્ટકમાં પ્રી-EMI રકમ મહત્તમ તફાવત / ગેપ 29 દિવસ હોવાને ધ્યાનમાં રાખીને પ્રાપ્ત થાય છે, જો ગેપ ફક્ત 15 દિવસનો હોય તો પ્રી-EMI રકમ પ્રમાણસર ઓછી હશે.</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05841414" w14:textId="77777777" w:rsidTr="007E570E">
        <w:trPr>
          <w:trHeight w:val="419"/>
        </w:trPr>
        <w:tc>
          <w:tcPr>
            <w:tcW w:w="5000" w:type="pct"/>
            <w:gridSpan w:val="4"/>
          </w:tcPr>
          <w:p w14:paraId="71091C0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દ્વારા તૃતીય પક્ષને ચૂકવવાપાત્ર</w:t>
            </w:r>
          </w:p>
        </w:tc>
      </w:tr>
      <w:tr w:rsidR="000B7741" w:rsidRPr="009E2EA7" w14:paraId="3E87C0A4" w14:textId="77777777" w:rsidTr="007E570E">
        <w:trPr>
          <w:trHeight w:val="419"/>
        </w:trPr>
        <w:tc>
          <w:tcPr>
            <w:tcW w:w="653" w:type="pct"/>
          </w:tcPr>
          <w:p w14:paraId="37030248" w14:textId="77777777" w:rsidR="000B7741" w:rsidRPr="009E2EA7" w:rsidRDefault="000B7741" w:rsidP="00AC6B90">
            <w:pPr>
              <w:ind w:left="1085" w:right="47"/>
              <w:rPr>
                <w:rFonts w:ascii="Mulish SemiBold" w:hAnsi="Mulish SemiBold"/>
                <w:szCs w:val="18"/>
              </w:rPr>
            </w:pPr>
          </w:p>
        </w:tc>
        <w:tc>
          <w:tcPr>
            <w:tcW w:w="1145" w:type="pct"/>
          </w:tcPr>
          <w:p w14:paraId="097B54C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ફી / ચાર્જનો પ્રકાર</w:t>
            </w:r>
          </w:p>
        </w:tc>
        <w:tc>
          <w:tcPr>
            <w:tcW w:w="1229" w:type="pct"/>
          </w:tcPr>
          <w:p w14:paraId="5B70413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એક વખતનું/આવર્તક</w:t>
            </w:r>
          </w:p>
        </w:tc>
        <w:tc>
          <w:tcPr>
            <w:tcW w:w="1973" w:type="pct"/>
          </w:tcPr>
          <w:p w14:paraId="7C82BC8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રકમ</w:t>
            </w:r>
          </w:p>
        </w:tc>
      </w:tr>
      <w:tr w:rsidR="000B7741" w:rsidRPr="009E2EA7" w14:paraId="5C957808" w14:textId="77777777" w:rsidTr="007E570E">
        <w:trPr>
          <w:trHeight w:val="419"/>
        </w:trPr>
        <w:tc>
          <w:tcPr>
            <w:tcW w:w="653" w:type="pct"/>
          </w:tcPr>
          <w:p w14:paraId="78F62A9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(હું)</w:t>
            </w:r>
          </w:p>
        </w:tc>
        <w:tc>
          <w:tcPr>
            <w:tcW w:w="1145" w:type="pct"/>
          </w:tcPr>
          <w:p w14:paraId="16CBF876"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વીમા પ્રીમિયમ</w:t>
            </w:r>
          </w:p>
        </w:tc>
        <w:tc>
          <w:tcPr>
            <w:tcW w:w="1229" w:type="pct"/>
          </w:tcPr>
          <w:p w14:paraId="2A077D0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એક વખત</w:t>
            </w:r>
          </w:p>
        </w:tc>
        <w:tc>
          <w:tcPr>
            <w:tcW w:w="1973" w:type="pct"/>
          </w:tcPr>
          <w:p w14:paraId="7C54CEF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રૂ.</w:t>
            </w:r>
          </w:p>
        </w:tc>
      </w:tr>
      <w:tr w:rsidR="000B7741" w:rsidRPr="009E2EA7" w14:paraId="74238739" w14:textId="77777777" w:rsidTr="007E570E">
        <w:trPr>
          <w:trHeight w:val="419"/>
        </w:trPr>
        <w:tc>
          <w:tcPr>
            <w:tcW w:w="653" w:type="pct"/>
          </w:tcPr>
          <w:p w14:paraId="6D2AA6B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w:t>
            </w:r>
          </w:p>
        </w:tc>
        <w:tc>
          <w:tcPr>
            <w:tcW w:w="1145" w:type="pct"/>
          </w:tcPr>
          <w:p w14:paraId="1849C1B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સ્ટેમ્પ ડ્યુટી</w:t>
            </w:r>
          </w:p>
        </w:tc>
        <w:tc>
          <w:tcPr>
            <w:tcW w:w="1229" w:type="pct"/>
          </w:tcPr>
          <w:p w14:paraId="6098AAF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એક વખત</w:t>
            </w:r>
          </w:p>
        </w:tc>
        <w:tc>
          <w:tcPr>
            <w:tcW w:w="1973" w:type="pct"/>
          </w:tcPr>
          <w:p w14:paraId="5BE4D09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રૂ.</w:t>
            </w:r>
          </w:p>
        </w:tc>
      </w:tr>
      <w:tr w:rsidR="000B7741" w:rsidRPr="009E2EA7" w14:paraId="1C89F24D" w14:textId="77777777" w:rsidTr="007E570E">
        <w:trPr>
          <w:trHeight w:val="419"/>
        </w:trPr>
        <w:tc>
          <w:tcPr>
            <w:tcW w:w="653" w:type="pct"/>
          </w:tcPr>
          <w:p w14:paraId="12078966"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(iii)</w:t>
            </w:r>
          </w:p>
        </w:tc>
        <w:tc>
          <w:tcPr>
            <w:tcW w:w="1145" w:type="pct"/>
          </w:tcPr>
          <w:p w14:paraId="462ED2E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સેરસાઈ</w:t>
            </w:r>
          </w:p>
        </w:tc>
        <w:tc>
          <w:tcPr>
            <w:tcW w:w="1229" w:type="pct"/>
          </w:tcPr>
          <w:p w14:paraId="0D5E3214"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એક વખત</w:t>
            </w:r>
          </w:p>
        </w:tc>
        <w:tc>
          <w:tcPr>
            <w:tcW w:w="1973" w:type="pct"/>
          </w:tcPr>
          <w:p w14:paraId="71B3DF4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રૂ.</w:t>
            </w:r>
          </w:p>
        </w:tc>
      </w:tr>
    </w:tbl>
    <w:p w14:paraId="73213455" w14:textId="77777777" w:rsidR="000B7741" w:rsidRPr="009E2EA7" w:rsidRDefault="000B7741" w:rsidP="00CD4B81">
      <w:pPr>
        <w:ind w:left="1085" w:right="47"/>
        <w:rPr>
          <w:rFonts w:ascii="Mulish SemiBold" w:hAnsi="Mulish SemiBold"/>
          <w:szCs w:val="18"/>
        </w:rPr>
      </w:pPr>
    </w:p>
    <w:p w14:paraId="5BE1A234" w14:textId="77777777" w:rsidR="00ED13C4" w:rsidRPr="009E2EA7" w:rsidRDefault="00ED13C4" w:rsidP="00CD4B81">
      <w:pPr>
        <w:ind w:left="1085" w:right="47"/>
        <w:rPr>
          <w:rFonts w:ascii="Mulish SemiBold" w:hAnsi="Mulish SemiBold"/>
          <w:b/>
          <w:bCs/>
          <w:szCs w:val="18"/>
        </w:rPr>
      </w:pPr>
    </w:p>
    <w:p w14:paraId="7A189282" w14:textId="77777777" w:rsidR="00ED13C4" w:rsidRPr="009E2EA7" w:rsidRDefault="00ED13C4" w:rsidP="00CD4B81">
      <w:pPr>
        <w:ind w:left="1085" w:right="47"/>
        <w:rPr>
          <w:rFonts w:ascii="Mulish SemiBold" w:hAnsi="Mulish SemiBold"/>
          <w:b/>
          <w:bCs/>
          <w:szCs w:val="18"/>
        </w:rPr>
      </w:pPr>
    </w:p>
    <w:p w14:paraId="1BB97B77" w14:textId="77777777" w:rsidR="00ED13C4" w:rsidRPr="009E2EA7" w:rsidRDefault="00ED13C4" w:rsidP="00CD4B81">
      <w:pPr>
        <w:ind w:left="1085" w:right="47"/>
        <w:rPr>
          <w:rFonts w:ascii="Mulish SemiBold" w:hAnsi="Mulish SemiBold"/>
          <w:b/>
          <w:bCs/>
          <w:szCs w:val="18"/>
        </w:rPr>
      </w:pPr>
    </w:p>
    <w:p w14:paraId="35C24FFC" w14:textId="77777777" w:rsidR="00ED13C4" w:rsidRPr="009E2EA7" w:rsidRDefault="00ED13C4" w:rsidP="00CD4B81">
      <w:pPr>
        <w:ind w:left="1085" w:right="47"/>
        <w:rPr>
          <w:rFonts w:ascii="Mulish SemiBold" w:hAnsi="Mulish SemiBold"/>
          <w:b/>
          <w:bCs/>
          <w:szCs w:val="18"/>
        </w:rPr>
      </w:pPr>
    </w:p>
    <w:p w14:paraId="7A834285" w14:textId="77777777" w:rsidR="00ED13C4" w:rsidRPr="009E2EA7" w:rsidRDefault="00ED13C4" w:rsidP="00CD4B81">
      <w:pPr>
        <w:ind w:left="1085" w:right="47"/>
        <w:rPr>
          <w:rFonts w:ascii="Mulish SemiBold" w:hAnsi="Mulish SemiBold"/>
          <w:b/>
          <w:bCs/>
          <w:szCs w:val="18"/>
        </w:rPr>
      </w:pPr>
    </w:p>
    <w:p w14:paraId="189BEF91" w14:textId="77777777" w:rsidR="00ED13C4" w:rsidRPr="009E2EA7" w:rsidRDefault="00ED13C4" w:rsidP="00CD4B81">
      <w:pPr>
        <w:ind w:left="1085" w:right="47"/>
        <w:rPr>
          <w:rFonts w:ascii="Mulish SemiBold" w:hAnsi="Mulish SemiBold"/>
          <w:b/>
          <w:bCs/>
          <w:szCs w:val="18"/>
        </w:rPr>
      </w:pPr>
    </w:p>
    <w:p w14:paraId="31423BE8" w14:textId="77777777" w:rsidR="00ED13C4" w:rsidRPr="009E2EA7" w:rsidRDefault="00ED13C4" w:rsidP="00CD4B81">
      <w:pPr>
        <w:ind w:left="1085" w:right="47"/>
        <w:rPr>
          <w:rFonts w:ascii="Mulish SemiBold" w:hAnsi="Mulish SemiBold"/>
          <w:b/>
          <w:bCs/>
          <w:szCs w:val="18"/>
        </w:rPr>
      </w:pPr>
    </w:p>
    <w:p w14:paraId="55010FE4" w14:textId="77777777" w:rsidR="00ED13C4" w:rsidRPr="009E2EA7" w:rsidRDefault="00ED13C4" w:rsidP="00CD4B81">
      <w:pPr>
        <w:ind w:left="1085" w:right="47"/>
        <w:rPr>
          <w:rFonts w:ascii="Mulish SemiBold" w:hAnsi="Mulish SemiBold"/>
          <w:b/>
          <w:bCs/>
          <w:szCs w:val="18"/>
        </w:rPr>
      </w:pPr>
    </w:p>
    <w:p w14:paraId="24CB8B27" w14:textId="77777777" w:rsidR="00ED13C4" w:rsidRPr="009E2EA7" w:rsidRDefault="00ED13C4" w:rsidP="00CD4B81">
      <w:pPr>
        <w:ind w:left="1085" w:right="47"/>
        <w:rPr>
          <w:rFonts w:ascii="Mulish SemiBold" w:hAnsi="Mulish SemiBold"/>
          <w:b/>
          <w:bCs/>
          <w:szCs w:val="18"/>
        </w:rPr>
      </w:pPr>
    </w:p>
    <w:p w14:paraId="2FA60B2B" w14:textId="77777777" w:rsidR="00ED13C4" w:rsidRPr="009E2EA7" w:rsidRDefault="00ED13C4" w:rsidP="00CD4B81">
      <w:pPr>
        <w:ind w:left="1085" w:right="47"/>
        <w:rPr>
          <w:rFonts w:ascii="Mulish SemiBold" w:hAnsi="Mulish SemiBold"/>
          <w:b/>
          <w:bCs/>
          <w:szCs w:val="18"/>
        </w:rPr>
      </w:pPr>
    </w:p>
    <w:p w14:paraId="10074CB6" w14:textId="77777777" w:rsidR="00ED13C4" w:rsidRPr="009E2EA7" w:rsidRDefault="00ED13C4" w:rsidP="00CD4B81">
      <w:pPr>
        <w:ind w:left="1085" w:right="47"/>
        <w:rPr>
          <w:rFonts w:ascii="Mulish SemiBold" w:hAnsi="Mulish SemiBold"/>
          <w:b/>
          <w:bCs/>
          <w:szCs w:val="18"/>
        </w:rPr>
      </w:pPr>
    </w:p>
    <w:p w14:paraId="03169EAA"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05D6E71C" w14:textId="77777777" w:rsidTr="007E570E">
        <w:trPr>
          <w:trHeight w:val="419"/>
        </w:trPr>
        <w:tc>
          <w:tcPr>
            <w:tcW w:w="606" w:type="pct"/>
          </w:tcPr>
          <w:p w14:paraId="15D18A3F" w14:textId="77777777" w:rsidR="00FF3D76" w:rsidRPr="009E2EA7" w:rsidRDefault="00FF3D76" w:rsidP="00AC6B90">
            <w:pPr>
              <w:ind w:left="1085" w:right="47"/>
              <w:rPr>
                <w:rFonts w:ascii="Mulish SemiBold" w:hAnsi="Mulish SemiBold"/>
                <w:b/>
                <w:bCs/>
                <w:szCs w:val="18"/>
              </w:rPr>
            </w:pPr>
          </w:p>
        </w:tc>
        <w:tc>
          <w:tcPr>
            <w:tcW w:w="4394" w:type="pct"/>
            <w:gridSpan w:val="2"/>
          </w:tcPr>
          <w:p w14:paraId="22B145FE"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આકસ્મિક ચાર્જની વિગતો</w:t>
            </w:r>
          </w:p>
        </w:tc>
      </w:tr>
      <w:tr w:rsidR="00FF3D76" w:rsidRPr="009E2EA7" w14:paraId="1B6329A2" w14:textId="77777777" w:rsidTr="007E570E">
        <w:trPr>
          <w:trHeight w:val="3104"/>
        </w:trPr>
        <w:tc>
          <w:tcPr>
            <w:tcW w:w="606" w:type="pct"/>
          </w:tcPr>
          <w:p w14:paraId="206CDBBD" w14:textId="77777777" w:rsidR="00FF3D76" w:rsidRPr="009E2EA7" w:rsidRDefault="00FF3D76" w:rsidP="00AC6B90">
            <w:pPr>
              <w:ind w:left="1085" w:right="47"/>
              <w:rPr>
                <w:rFonts w:ascii="Mulish SemiBold" w:hAnsi="Mulish SemiBold"/>
                <w:b/>
                <w:bCs/>
                <w:szCs w:val="18"/>
              </w:rPr>
            </w:pPr>
          </w:p>
          <w:p w14:paraId="0B36AED7" w14:textId="77777777" w:rsidR="00FF3D76" w:rsidRPr="009E2EA7" w:rsidRDefault="00FF3D76" w:rsidP="00AC6B90">
            <w:pPr>
              <w:ind w:left="1085" w:right="47"/>
              <w:rPr>
                <w:rFonts w:ascii="Mulish SemiBold" w:hAnsi="Mulish SemiBold"/>
                <w:b/>
                <w:bCs/>
                <w:szCs w:val="18"/>
              </w:rPr>
            </w:pPr>
          </w:p>
          <w:p w14:paraId="4BDE2507" w14:textId="77777777" w:rsidR="00FF3D76" w:rsidRPr="009E2EA7" w:rsidRDefault="00FF3D76" w:rsidP="00AC6B90">
            <w:pPr>
              <w:ind w:left="1085" w:right="47"/>
              <w:rPr>
                <w:rFonts w:ascii="Mulish SemiBold" w:hAnsi="Mulish SemiBold"/>
                <w:b/>
                <w:bCs/>
                <w:szCs w:val="18"/>
              </w:rPr>
            </w:pPr>
          </w:p>
          <w:p w14:paraId="243F5CDB"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(હું)</w:t>
            </w:r>
          </w:p>
        </w:tc>
        <w:tc>
          <w:tcPr>
            <w:tcW w:w="972" w:type="pct"/>
          </w:tcPr>
          <w:p w14:paraId="2DD9F2D6" w14:textId="77777777" w:rsidR="00FF3D76" w:rsidRPr="009E2EA7" w:rsidRDefault="00FF3D76" w:rsidP="00AC6B90">
            <w:pPr>
              <w:ind w:left="1085" w:right="47"/>
              <w:rPr>
                <w:rFonts w:ascii="Mulish SemiBold" w:hAnsi="Mulish SemiBold"/>
                <w:b/>
                <w:bCs/>
                <w:szCs w:val="18"/>
              </w:rPr>
            </w:pPr>
          </w:p>
          <w:p w14:paraId="1D45B4D7" w14:textId="77777777" w:rsidR="00FF3D76" w:rsidRPr="009E2EA7" w:rsidRDefault="00FF3D76" w:rsidP="00AC6B90">
            <w:pPr>
              <w:ind w:left="1085" w:right="47"/>
              <w:rPr>
                <w:rFonts w:ascii="Mulish SemiBold" w:hAnsi="Mulish SemiBold"/>
                <w:b/>
                <w:bCs/>
                <w:szCs w:val="18"/>
              </w:rPr>
            </w:pPr>
          </w:p>
          <w:p w14:paraId="16375F52" w14:textId="77777777" w:rsidR="00FF3D76" w:rsidRPr="009E2EA7" w:rsidRDefault="00FF3D76" w:rsidP="00AC6B90">
            <w:pPr>
              <w:ind w:left="1085" w:right="47"/>
              <w:rPr>
                <w:rFonts w:ascii="Mulish SemiBold" w:hAnsi="Mulish SemiBold"/>
                <w:b/>
                <w:bCs/>
                <w:szCs w:val="18"/>
              </w:rPr>
            </w:pPr>
          </w:p>
          <w:p w14:paraId="65507DA4" w14:textId="77777777"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દંડ</w:t>
            </w:r>
          </w:p>
        </w:tc>
        <w:tc>
          <w:tcPr>
            <w:tcW w:w="3422" w:type="pct"/>
          </w:tcPr>
          <w:p w14:paraId="5BF0E6E6"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દંડ ચાર્જ ગ્રીડ</w:t>
            </w:r>
          </w:p>
          <w:tbl>
            <w:tblPr>
              <w:tblStyle w:val="TableGrid0"/>
              <w:tblW w:w="5094" w:type="dxa"/>
              <w:tblLayout w:type="fixed"/>
              <w:tblLook w:val="04A0" w:firstRow="1" w:lastRow="0" w:firstColumn="1" w:lastColumn="0" w:noHBand="0" w:noVBand="1"/>
            </w:tblPr>
            <w:tblGrid>
              <w:gridCol w:w="2204"/>
              <w:gridCol w:w="2890"/>
            </w:tblGrid>
            <w:tr w:rsidR="0022123F" w:rsidRPr="009E2EA7" w14:paraId="5D2AF04C" w14:textId="77777777" w:rsidTr="00ED13C4">
              <w:trPr>
                <w:trHeight w:val="313"/>
              </w:trPr>
              <w:tc>
                <w:tcPr>
                  <w:tcW w:w="2204" w:type="dxa"/>
                  <w:noWrap/>
                  <w:hideMark/>
                </w:tcPr>
                <w:p w14:paraId="43D6FC17"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ઉત્કૃષ્ટ આચાર્ય</w:t>
                  </w:r>
                </w:p>
              </w:tc>
              <w:tc>
                <w:tcPr>
                  <w:tcW w:w="2890" w:type="dxa"/>
                  <w:noWrap/>
                  <w:hideMark/>
                </w:tcPr>
                <w:p w14:paraId="2991E5D5"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દિવસ દીઠ શુલ્ક</w:t>
                  </w:r>
                </w:p>
              </w:tc>
            </w:tr>
            <w:tr w:rsidR="0022123F" w:rsidRPr="009E2EA7" w14:paraId="43FB0AAD" w14:textId="77777777" w:rsidTr="00ED13C4">
              <w:trPr>
                <w:trHeight w:val="313"/>
              </w:trPr>
              <w:tc>
                <w:tcPr>
                  <w:tcW w:w="2204" w:type="dxa"/>
                  <w:noWrap/>
                  <w:hideMark/>
                </w:tcPr>
                <w:p w14:paraId="53517E3B"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૭ લાખ સુધી</w:t>
                  </w:r>
                </w:p>
              </w:tc>
              <w:tc>
                <w:tcPr>
                  <w:tcW w:w="2890" w:type="dxa"/>
                  <w:noWrap/>
                  <w:hideMark/>
                </w:tcPr>
                <w:p w14:paraId="7864897A"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૧૨</w:t>
                  </w:r>
                </w:p>
              </w:tc>
            </w:tr>
            <w:tr w:rsidR="0022123F" w:rsidRPr="009E2EA7" w14:paraId="2B09B168" w14:textId="77777777" w:rsidTr="00ED13C4">
              <w:trPr>
                <w:trHeight w:val="313"/>
              </w:trPr>
              <w:tc>
                <w:tcPr>
                  <w:tcW w:w="2204" w:type="dxa"/>
                  <w:noWrap/>
                  <w:hideMark/>
                </w:tcPr>
                <w:p w14:paraId="10D56458"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૭ થી ૧૦ લાખ</w:t>
                  </w:r>
                </w:p>
              </w:tc>
              <w:tc>
                <w:tcPr>
                  <w:tcW w:w="2890" w:type="dxa"/>
                  <w:noWrap/>
                  <w:hideMark/>
                </w:tcPr>
                <w:p w14:paraId="6577411C"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૧૭</w:t>
                  </w:r>
                </w:p>
              </w:tc>
            </w:tr>
            <w:tr w:rsidR="0022123F" w:rsidRPr="009E2EA7" w14:paraId="1C43F75F" w14:textId="77777777" w:rsidTr="00ED13C4">
              <w:trPr>
                <w:trHeight w:val="313"/>
              </w:trPr>
              <w:tc>
                <w:tcPr>
                  <w:tcW w:w="2204" w:type="dxa"/>
                  <w:noWrap/>
                  <w:hideMark/>
                </w:tcPr>
                <w:p w14:paraId="2DE79B47"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૧૦ થી ૧૫ લાખ</w:t>
                  </w:r>
                </w:p>
              </w:tc>
              <w:tc>
                <w:tcPr>
                  <w:tcW w:w="2890" w:type="dxa"/>
                  <w:noWrap/>
                  <w:hideMark/>
                </w:tcPr>
                <w:p w14:paraId="293CCAFC"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22</w:t>
                  </w:r>
                </w:p>
              </w:tc>
            </w:tr>
            <w:tr w:rsidR="0022123F" w:rsidRPr="009E2EA7" w14:paraId="44BA0AFD" w14:textId="77777777" w:rsidTr="00ED13C4">
              <w:trPr>
                <w:trHeight w:val="313"/>
              </w:trPr>
              <w:tc>
                <w:tcPr>
                  <w:tcW w:w="2204" w:type="dxa"/>
                  <w:noWrap/>
                  <w:hideMark/>
                </w:tcPr>
                <w:p w14:paraId="7675B879"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૧૫ થી ૨૦ લાખ</w:t>
                  </w:r>
                </w:p>
              </w:tc>
              <w:tc>
                <w:tcPr>
                  <w:tcW w:w="2890" w:type="dxa"/>
                  <w:noWrap/>
                  <w:hideMark/>
                </w:tcPr>
                <w:p w14:paraId="1D32E64E"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૨૭</w:t>
                  </w:r>
                </w:p>
              </w:tc>
            </w:tr>
            <w:tr w:rsidR="0022123F" w:rsidRPr="009E2EA7" w14:paraId="5552B8CB" w14:textId="77777777" w:rsidTr="00ED13C4">
              <w:trPr>
                <w:trHeight w:val="313"/>
              </w:trPr>
              <w:tc>
                <w:tcPr>
                  <w:tcW w:w="2204" w:type="dxa"/>
                  <w:noWrap/>
                  <w:hideMark/>
                </w:tcPr>
                <w:p w14:paraId="30445EC8"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20 લાખથી વધુ</w:t>
                  </w:r>
                </w:p>
              </w:tc>
              <w:tc>
                <w:tcPr>
                  <w:tcW w:w="2890" w:type="dxa"/>
                  <w:noWrap/>
                  <w:hideMark/>
                </w:tcPr>
                <w:p w14:paraId="49F4F473"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૩૦</w:t>
                  </w:r>
                </w:p>
              </w:tc>
            </w:tr>
          </w:tbl>
          <w:p w14:paraId="6188157E" w14:textId="77777777" w:rsidR="00FF3D76" w:rsidRPr="009E2EA7" w:rsidRDefault="00D35B86" w:rsidP="000037C3">
            <w:pPr>
              <w:ind w:left="0" w:right="47"/>
              <w:rPr>
                <w:rFonts w:ascii="Mulish SemiBold" w:hAnsi="Mulish SemiBold"/>
                <w:b/>
                <w:bCs/>
                <w:szCs w:val="18"/>
              </w:rPr>
            </w:pPr>
            <w:r w:rsidRPr="007E570E">
              <w:rPr>
                <w:rFonts w:cstheme="minorHAnsi"/>
                <w:b/>
                <w:bCs/>
                <w:szCs w:val="18"/>
              </w:rPr>
              <w:t>* લાગુ પડતો GST લાગુ થશે</w:t>
            </w:r>
          </w:p>
          <w:p w14:paraId="3CAD6322" w14:textId="77777777"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જ્યાં સુધી સંપૂર્ણ EMI બાકી ન હોય ત્યાં સુધી EMI ચૂકવવામાં ન આવે તે દરેક દિવસ માટે ચાર્જ વસૂલવામાં આવશે.</w:t>
            </w:r>
          </w:p>
          <w:p w14:paraId="62C0D974" w14:textId="77777777"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જ્યારે EMI મુદતવીતી હોય અથવા ચૂકવવામાં ન આવે ત્યારે, મુખ્ય બાકી રકમના આધારે પ્રતિ દિવસ ચાર્જ વસૂલવામાં આવશે.</w:t>
            </w:r>
          </w:p>
        </w:tc>
      </w:tr>
    </w:tbl>
    <w:p w14:paraId="4640F44F" w14:textId="77777777" w:rsidR="00FF3D76" w:rsidRPr="009E2EA7" w:rsidRDefault="00FF3D76" w:rsidP="00AC6B90">
      <w:pPr>
        <w:ind w:left="1085" w:right="47"/>
        <w:rPr>
          <w:rFonts w:ascii="Mulish SemiBold" w:hAnsi="Mulish SemiBold"/>
          <w:b/>
          <w:bCs/>
          <w:szCs w:val="18"/>
        </w:rPr>
      </w:pPr>
    </w:p>
    <w:p w14:paraId="44E946FA"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372AB8EB" w14:textId="77777777" w:rsidTr="00917DB1">
        <w:trPr>
          <w:gridAfter w:val="1"/>
          <w:wAfter w:w="6" w:type="dxa"/>
          <w:trHeight w:val="1687"/>
        </w:trPr>
        <w:tc>
          <w:tcPr>
            <w:tcW w:w="1395" w:type="dxa"/>
            <w:gridSpan w:val="2"/>
          </w:tcPr>
          <w:p w14:paraId="4454BB36" w14:textId="77777777" w:rsidR="00FF3D76" w:rsidRPr="007E570E" w:rsidRDefault="00FF3D76" w:rsidP="00AC6B90">
            <w:pPr>
              <w:ind w:left="1085" w:right="47"/>
              <w:rPr>
                <w:rFonts w:ascii="Mulish SemiBold" w:hAnsi="Mulish SemiBold"/>
                <w:szCs w:val="18"/>
              </w:rPr>
            </w:pPr>
          </w:p>
          <w:p w14:paraId="019EF105" w14:textId="77777777" w:rsidR="00FF3D76" w:rsidRPr="007E570E" w:rsidRDefault="00FF3D76" w:rsidP="00AC6B90">
            <w:pPr>
              <w:ind w:left="1085" w:right="47"/>
              <w:rPr>
                <w:rFonts w:ascii="Mulish SemiBold" w:hAnsi="Mulish SemiBold"/>
                <w:szCs w:val="18"/>
              </w:rPr>
            </w:pPr>
          </w:p>
          <w:p w14:paraId="4990FD98"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w:t>
            </w:r>
          </w:p>
        </w:tc>
        <w:tc>
          <w:tcPr>
            <w:tcW w:w="2445" w:type="dxa"/>
            <w:gridSpan w:val="2"/>
          </w:tcPr>
          <w:p w14:paraId="5A5D9393"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ફોરક્લોઝર ચાર્જ (જે લોનમાં ROI પ્રકાર નિશ્ચિત હોય અથવા જ્યાં એન્ટિટી મુખ્ય ઉધાર લેનાર હોય અથવા જ્યાં વ્યવસાયિક ઉપયોગ માટે લોન આપવામાં આવે ત્યારે લાગુ પડે છે)</w:t>
            </w:r>
          </w:p>
        </w:tc>
        <w:tc>
          <w:tcPr>
            <w:tcW w:w="6840" w:type="dxa"/>
            <w:gridSpan w:val="2"/>
          </w:tcPr>
          <w:p w14:paraId="52F34E29"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2608" behindDoc="1" locked="0" layoutInCell="1" allowOverlap="1" wp14:anchorId="0DEC1228" wp14:editId="3481412E">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લોન શરૂ થયાના 12 મહિનાની અંદર લોન જપ્ત કરવામાં આવે તો ચૂકવવામાં આવેલી રકમ પર 6% લાગુ પડશે.</w:t>
            </w:r>
          </w:p>
          <w:p w14:paraId="5B0A59FA"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4656" behindDoc="1" locked="0" layoutInCell="1" allowOverlap="1" wp14:anchorId="5DAE4179" wp14:editId="0112AEE7">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૧૨ મહિના પછી, પ્રીપેઇડ રકમ પર ૫% લાગુ પડશે. ફ્લોટિંગ રેટ હેઠળ વ્યક્તિગત ઉધાર લેનારાઓને આપવામાં આવતી હોમ લોન માટે ફોરક્લોઝર ચાર્જ લાગુ પડતો નથી.</w:t>
            </w:r>
          </w:p>
        </w:tc>
      </w:tr>
      <w:tr w:rsidR="00FF3D76" w:rsidRPr="009E2EA7" w14:paraId="75E4AA1D" w14:textId="77777777" w:rsidTr="007E570E">
        <w:trPr>
          <w:gridAfter w:val="1"/>
          <w:wAfter w:w="6" w:type="dxa"/>
          <w:trHeight w:val="2780"/>
        </w:trPr>
        <w:tc>
          <w:tcPr>
            <w:tcW w:w="1395" w:type="dxa"/>
            <w:gridSpan w:val="2"/>
          </w:tcPr>
          <w:p w14:paraId="7D04D4D4" w14:textId="77777777" w:rsidR="00FF3D76" w:rsidRPr="007E570E" w:rsidRDefault="00FF3D76" w:rsidP="00AC6B90">
            <w:pPr>
              <w:ind w:left="1085" w:right="47"/>
              <w:rPr>
                <w:rFonts w:ascii="Mulish SemiBold" w:hAnsi="Mulish SemiBold"/>
                <w:szCs w:val="18"/>
              </w:rPr>
            </w:pPr>
          </w:p>
          <w:p w14:paraId="3D65B177" w14:textId="77777777" w:rsidR="00FF3D76" w:rsidRPr="007E570E" w:rsidRDefault="00FF3D76" w:rsidP="00AC6B90">
            <w:pPr>
              <w:ind w:left="1085" w:right="47"/>
              <w:rPr>
                <w:rFonts w:ascii="Mulish SemiBold" w:hAnsi="Mulish SemiBold"/>
                <w:szCs w:val="18"/>
              </w:rPr>
            </w:pPr>
          </w:p>
          <w:p w14:paraId="0156042A" w14:textId="77777777" w:rsidR="00FF3D76" w:rsidRPr="007E570E" w:rsidRDefault="00FF3D76" w:rsidP="00AC6B90">
            <w:pPr>
              <w:ind w:left="1085" w:right="47"/>
              <w:rPr>
                <w:rFonts w:ascii="Mulish SemiBold" w:hAnsi="Mulish SemiBold"/>
                <w:szCs w:val="18"/>
              </w:rPr>
            </w:pPr>
          </w:p>
          <w:p w14:paraId="5BEA823E" w14:textId="77777777" w:rsidR="00FF3D76" w:rsidRPr="007E570E" w:rsidRDefault="00FF3D76" w:rsidP="00AC6B90">
            <w:pPr>
              <w:ind w:left="1085" w:right="47"/>
              <w:rPr>
                <w:rFonts w:ascii="Mulish SemiBold" w:hAnsi="Mulish SemiBold"/>
                <w:szCs w:val="18"/>
              </w:rPr>
            </w:pPr>
          </w:p>
          <w:p w14:paraId="4E936D3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(iii)</w:t>
            </w:r>
          </w:p>
        </w:tc>
        <w:tc>
          <w:tcPr>
            <w:tcW w:w="2445" w:type="dxa"/>
            <w:gridSpan w:val="2"/>
          </w:tcPr>
          <w:p w14:paraId="08D11951" w14:textId="77777777" w:rsidR="00FF3D76" w:rsidRPr="007E570E" w:rsidRDefault="00FF3D76" w:rsidP="00AC6B90">
            <w:pPr>
              <w:ind w:left="1085" w:right="47"/>
              <w:rPr>
                <w:rFonts w:ascii="Mulish SemiBold" w:hAnsi="Mulish SemiBold"/>
                <w:szCs w:val="18"/>
              </w:rPr>
            </w:pPr>
          </w:p>
          <w:p w14:paraId="58C4FF75"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ભાગ પૂર્વ-ચુકવણી શુલ્ક (જે લોન માટે ROI પ્રકાર નિશ્ચિત હોય અથવા જ્યાં એન્ટિટી મુખ્ય ઉધાર લેનાર હોય અથવા જ્યાં વ્યવસાયિક ઉપયોગ માટે લોન આપવામાં આવે ત્યારે લાગુ પડે છે)</w:t>
            </w:r>
          </w:p>
        </w:tc>
        <w:tc>
          <w:tcPr>
            <w:tcW w:w="6840" w:type="dxa"/>
            <w:gridSpan w:val="2"/>
          </w:tcPr>
          <w:p w14:paraId="18890CD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5680" behindDoc="1" locked="0" layoutInCell="1" allowOverlap="1" wp14:anchorId="44CC95A1" wp14:editId="779526CA">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આંશિક પૂર્વચુકવણી માટે 3% પૂર્વચુકવણી ફી.</w:t>
            </w:r>
          </w:p>
          <w:p w14:paraId="5CBE45B5"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6704" behindDoc="1" locked="0" layoutInCell="1" allowOverlap="1" wp14:anchorId="2FFE0EDE" wp14:editId="408D1B50">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આંશિક પૂર્વચુકવણીની રકમ બાકી રહેલી મુખ્ય રકમના 10% જેટલી અથવા તેનાથી વધુ હોવી જોઈએ.</w:t>
            </w:r>
          </w:p>
          <w:p w14:paraId="0A85140A"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7728" behindDoc="1" locked="0" layoutInCell="1" allowOverlap="1" wp14:anchorId="005D9C8A" wp14:editId="224B10C2">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જો આંશિક ચુકવણીને કારણે બાકીની મુદત 12 મહિનાથી ઓછી થઈ જાય, તો આંશિક ચુકવણીને બદલે પ્રીપેઇડ રકમ પર ફોરક્લોઝર ચાર્જ વસૂલવામાં આવશે.</w:t>
            </w:r>
          </w:p>
          <w:p w14:paraId="2E5E6A99"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8752" behindDoc="1" locked="0" layoutInCell="1" allowOverlap="1" wp14:anchorId="34CEA5EA" wp14:editId="76BFD626">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ફ્લોટિંગ રેટ હેઠળ વ્યક્તિઓને આપવામાં આવતી હોમ લોન માટે પ્રી-પેમેન્ટ ચાર્જ લાગુ પડતા નથી.</w:t>
            </w:r>
          </w:p>
          <w:p w14:paraId="772C3470"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776" behindDoc="1" locked="0" layoutInCell="1" allowOverlap="1" wp14:anchorId="38876F55" wp14:editId="3EC6EFB6">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ફ્લોટિંગ રેટ હેઠળ વ્યક્તિગત ઉધાર લેનારાઓને આપવામાં આવતી હોમ લોન માટે આંશિક પ્રી-પેમેન્ટ ચાર્જ લાગુ પડતા નથી.</w:t>
            </w:r>
          </w:p>
        </w:tc>
      </w:tr>
      <w:tr w:rsidR="00FF3D76" w:rsidRPr="009E2EA7" w14:paraId="4FB51A7B" w14:textId="77777777" w:rsidTr="00917DB1">
        <w:trPr>
          <w:gridAfter w:val="1"/>
          <w:wAfter w:w="6" w:type="dxa"/>
          <w:trHeight w:val="689"/>
        </w:trPr>
        <w:tc>
          <w:tcPr>
            <w:tcW w:w="1395" w:type="dxa"/>
            <w:gridSpan w:val="2"/>
          </w:tcPr>
          <w:p w14:paraId="605F1D6F"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3BF911C0"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ચેક બાઉન્સ ચાર્જ</w:t>
            </w:r>
          </w:p>
        </w:tc>
        <w:tc>
          <w:tcPr>
            <w:tcW w:w="6840" w:type="dxa"/>
            <w:gridSpan w:val="2"/>
          </w:tcPr>
          <w:p w14:paraId="5D2AD83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દર મહિને પ્રતિ બાઉન્સ રૂ. ૧૦૦૦/-</w:t>
            </w:r>
          </w:p>
        </w:tc>
      </w:tr>
      <w:tr w:rsidR="00FF3D76" w:rsidRPr="009E2EA7" w14:paraId="47C9A32B" w14:textId="77777777" w:rsidTr="00917DB1">
        <w:trPr>
          <w:gridAfter w:val="1"/>
          <w:wAfter w:w="6" w:type="dxa"/>
          <w:trHeight w:val="689"/>
        </w:trPr>
        <w:tc>
          <w:tcPr>
            <w:tcW w:w="1395" w:type="dxa"/>
            <w:gridSpan w:val="2"/>
          </w:tcPr>
          <w:p w14:paraId="71C5C77C"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(વી)</w:t>
            </w:r>
          </w:p>
        </w:tc>
        <w:tc>
          <w:tcPr>
            <w:tcW w:w="2445" w:type="dxa"/>
            <w:gridSpan w:val="2"/>
          </w:tcPr>
          <w:p w14:paraId="4B82C1FA"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એકાઉન્ટ સ્ટેટમેન્ટની હાર્ડકોપી</w:t>
            </w:r>
          </w:p>
        </w:tc>
        <w:tc>
          <w:tcPr>
            <w:tcW w:w="6840" w:type="dxa"/>
            <w:gridSpan w:val="2"/>
          </w:tcPr>
          <w:p w14:paraId="72587D3E"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પ્રતિ સ્ટેટમેન્ટ રૂ. ૫૦૦/-</w:t>
            </w:r>
          </w:p>
        </w:tc>
      </w:tr>
      <w:tr w:rsidR="00FF3D76" w:rsidRPr="009E2EA7" w14:paraId="754E9367" w14:textId="77777777" w:rsidTr="00917DB1">
        <w:trPr>
          <w:gridAfter w:val="1"/>
          <w:wAfter w:w="6" w:type="dxa"/>
          <w:trHeight w:val="959"/>
        </w:trPr>
        <w:tc>
          <w:tcPr>
            <w:tcW w:w="1395" w:type="dxa"/>
            <w:gridSpan w:val="2"/>
          </w:tcPr>
          <w:p w14:paraId="1D8574FA"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(vi)</w:t>
            </w:r>
          </w:p>
        </w:tc>
        <w:tc>
          <w:tcPr>
            <w:tcW w:w="2445" w:type="dxa"/>
            <w:gridSpan w:val="2"/>
          </w:tcPr>
          <w:p w14:paraId="23E551D2"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ચુકવણી સમયપત્રક / NOC ની હાર્ડ કોપી</w:t>
            </w:r>
          </w:p>
        </w:tc>
        <w:tc>
          <w:tcPr>
            <w:tcW w:w="6840" w:type="dxa"/>
            <w:gridSpan w:val="2"/>
          </w:tcPr>
          <w:p w14:paraId="2F80A53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પ્રતિ સ્ટેટમેન્ટ રૂ. ૫૦૦/-</w:t>
            </w:r>
          </w:p>
        </w:tc>
      </w:tr>
      <w:tr w:rsidR="00FF3D76" w:rsidRPr="009E2EA7" w14:paraId="41671EF8" w14:textId="77777777" w:rsidTr="00917DB1">
        <w:trPr>
          <w:gridAfter w:val="1"/>
          <w:wAfter w:w="6" w:type="dxa"/>
          <w:trHeight w:val="959"/>
        </w:trPr>
        <w:tc>
          <w:tcPr>
            <w:tcW w:w="1395" w:type="dxa"/>
            <w:gridSpan w:val="2"/>
          </w:tcPr>
          <w:p w14:paraId="6279DC9D" w14:textId="77777777"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(vii)</w:t>
            </w:r>
          </w:p>
        </w:tc>
        <w:tc>
          <w:tcPr>
            <w:tcW w:w="2445" w:type="dxa"/>
            <w:gridSpan w:val="2"/>
          </w:tcPr>
          <w:p w14:paraId="78115929"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મિલકતના દસ્તાવેજોની ફોટોકોપી માટે ફી</w:t>
            </w:r>
          </w:p>
        </w:tc>
        <w:tc>
          <w:tcPr>
            <w:tcW w:w="6840" w:type="dxa"/>
            <w:gridSpan w:val="2"/>
          </w:tcPr>
          <w:p w14:paraId="4C9669D6"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૧૦૦૦ રૂપિયા</w:t>
            </w:r>
          </w:p>
        </w:tc>
      </w:tr>
      <w:tr w:rsidR="00FF3D76" w:rsidRPr="009E2EA7" w14:paraId="1CFFDB2A" w14:textId="77777777" w:rsidTr="00917DB1">
        <w:trPr>
          <w:gridAfter w:val="1"/>
          <w:wAfter w:w="6" w:type="dxa"/>
          <w:trHeight w:val="1625"/>
        </w:trPr>
        <w:tc>
          <w:tcPr>
            <w:tcW w:w="1395" w:type="dxa"/>
            <w:gridSpan w:val="2"/>
          </w:tcPr>
          <w:p w14:paraId="2C1BDCF9" w14:textId="77777777" w:rsidR="00FF3D76" w:rsidRPr="007E570E" w:rsidRDefault="00FF3D76" w:rsidP="00AC6B90">
            <w:pPr>
              <w:ind w:left="1085" w:right="47"/>
              <w:rPr>
                <w:rFonts w:ascii="Mulish SemiBold" w:hAnsi="Mulish SemiBold"/>
                <w:szCs w:val="18"/>
              </w:rPr>
            </w:pPr>
          </w:p>
          <w:p w14:paraId="43F8FDDF" w14:textId="77777777" w:rsidR="00FF3D76" w:rsidRPr="007E570E" w:rsidRDefault="00FF3D76" w:rsidP="00AC6B90">
            <w:pPr>
              <w:ind w:left="1085" w:right="47"/>
              <w:rPr>
                <w:rFonts w:ascii="Mulish SemiBold" w:hAnsi="Mulish SemiBold"/>
                <w:szCs w:val="18"/>
              </w:rPr>
            </w:pPr>
          </w:p>
          <w:p w14:paraId="42301D71" w14:textId="77777777" w:rsidR="00FF3D76" w:rsidRPr="007E570E" w:rsidRDefault="00FF3D76" w:rsidP="00AC6B90">
            <w:pPr>
              <w:ind w:left="1085" w:right="47"/>
              <w:rPr>
                <w:rFonts w:ascii="Mulish SemiBold" w:hAnsi="Mulish SemiBold"/>
                <w:szCs w:val="18"/>
              </w:rPr>
            </w:pPr>
          </w:p>
          <w:p w14:paraId="4AE65230" w14:textId="77777777"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(viii)</w:t>
            </w:r>
          </w:p>
        </w:tc>
        <w:tc>
          <w:tcPr>
            <w:tcW w:w="2445" w:type="dxa"/>
            <w:gridSpan w:val="2"/>
          </w:tcPr>
          <w:p w14:paraId="00EBE8FD" w14:textId="77777777" w:rsidR="00FF3D76" w:rsidRPr="007E570E" w:rsidRDefault="00FF3D76" w:rsidP="00AC6B90">
            <w:pPr>
              <w:ind w:left="1085" w:right="47"/>
              <w:rPr>
                <w:rFonts w:ascii="Mulish SemiBold" w:hAnsi="Mulish SemiBold"/>
                <w:szCs w:val="18"/>
              </w:rPr>
            </w:pPr>
          </w:p>
          <w:p w14:paraId="7555D473" w14:textId="77777777" w:rsidR="00FF3D76" w:rsidRPr="007E570E" w:rsidRDefault="00FF3D76" w:rsidP="00AC6B90">
            <w:pPr>
              <w:ind w:left="1085" w:right="47"/>
              <w:rPr>
                <w:rFonts w:ascii="Mulish SemiBold" w:hAnsi="Mulish SemiBold"/>
                <w:szCs w:val="18"/>
              </w:rPr>
            </w:pPr>
          </w:p>
          <w:p w14:paraId="78C435DD"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બંધ લોન પર દસ્તાવેજ પુનઃપ્રાપ્તિ શુલ્ક</w:t>
            </w:r>
          </w:p>
        </w:tc>
        <w:tc>
          <w:tcPr>
            <w:tcW w:w="6840" w:type="dxa"/>
            <w:gridSpan w:val="2"/>
          </w:tcPr>
          <w:p w14:paraId="1A534EDB"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800" behindDoc="1" locked="0" layoutInCell="1" allowOverlap="1" wp14:anchorId="70E6FF2B" wp14:editId="68D7FD98">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જો મિલકતના કાગળો એકત્રિત કરવાની સૂચના આપ્યાના 21 દિવસની અંદર SBFC શાખામાંથી દસ્તાવેજ એકત્રિત કરવામાં ન આવે તો 1000 રૂપિયાનો ચાર્જ લાગુ પડે છે.</w:t>
            </w:r>
          </w:p>
          <w:p w14:paraId="0904ECDF"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824" behindDoc="1" locked="0" layoutInCell="1" allowOverlap="1" wp14:anchorId="41289C7E" wp14:editId="4E08534E">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૩૦ દિવસ પાર કર્યા પછી, SBFC પ્રક્રિયા મુજબ દસ્તાવેજો સ્ટોરેજમાં પાછા મોકલશે અને ત્યારબાદ ગ્રાહકની વિનંતીના આધારે પુનઃપ્રાપ્તિ કરવામાં આવશે અને નવી વિનંતી કર્યાના સમયથી ૩૦ દિવસની અંદર તે ઉપલબ્ધ કરાવવામાં આવશે.</w:t>
            </w:r>
          </w:p>
        </w:tc>
      </w:tr>
      <w:tr w:rsidR="00FF3D76" w:rsidRPr="009E2EA7" w14:paraId="5500AFD7" w14:textId="77777777" w:rsidTr="007E570E">
        <w:trPr>
          <w:gridBefore w:val="1"/>
          <w:wBefore w:w="6" w:type="dxa"/>
          <w:trHeight w:val="1214"/>
        </w:trPr>
        <w:tc>
          <w:tcPr>
            <w:tcW w:w="1395" w:type="dxa"/>
            <w:gridSpan w:val="2"/>
          </w:tcPr>
          <w:p w14:paraId="1E879DEC" w14:textId="77777777" w:rsidR="00FF3D76" w:rsidRPr="009E2EA7" w:rsidRDefault="00FF3D76" w:rsidP="00AC6B90">
            <w:pPr>
              <w:ind w:left="1085" w:right="47"/>
              <w:rPr>
                <w:rFonts w:ascii="Mulish SemiBold" w:hAnsi="Mulish SemiBold"/>
                <w:szCs w:val="18"/>
              </w:rPr>
            </w:pPr>
          </w:p>
          <w:p w14:paraId="53C21B09"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5893F9DE"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ફ્લોટિંગથી ફિક્સ્ડ અને ઊલટું દર પ્રકાર બદલવા માટે સ્વિચ ફી</w:t>
            </w:r>
          </w:p>
        </w:tc>
        <w:tc>
          <w:tcPr>
            <w:tcW w:w="6840" w:type="dxa"/>
            <w:gridSpan w:val="2"/>
          </w:tcPr>
          <w:p w14:paraId="3FE58C12"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પ્રિન્સિપાલ આઉટસ્ટેન્ડિંગના ૧%.</w:t>
            </w:r>
          </w:p>
          <w:p w14:paraId="643B60E2"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ફિક્સ્ડ અને ફ્લોટિંગ વ્યાજ દર વચ્ચેનો તફાવત ROI 3% સુધીનો હોઈ શકે છે.</w:t>
            </w:r>
          </w:p>
        </w:tc>
      </w:tr>
    </w:tbl>
    <w:p w14:paraId="1666C0F8" w14:textId="77777777" w:rsidR="000B7741" w:rsidRPr="009E2EA7" w:rsidRDefault="00FF3D76" w:rsidP="00AC6B90">
      <w:pPr>
        <w:ind w:left="1085" w:right="47"/>
        <w:rPr>
          <w:rFonts w:ascii="Mulish SemiBold" w:hAnsi="Mulish SemiBold"/>
          <w:szCs w:val="18"/>
        </w:rPr>
      </w:pPr>
      <w:r w:rsidRPr="009E2EA7">
        <w:rPr>
          <w:rFonts w:ascii="Mulish SemiBold" w:hAnsi="Mulish SemiBold"/>
          <w:szCs w:val="18"/>
        </w:rPr>
        <w:t>* લાગુ પડતો GST લાગુ થશે</w:t>
      </w:r>
    </w:p>
    <w:p w14:paraId="7F05B937" w14:textId="77777777" w:rsidR="000B7741" w:rsidRPr="009E2EA7" w:rsidRDefault="000B7741" w:rsidP="00CD4B81">
      <w:pPr>
        <w:ind w:left="1085" w:right="47"/>
        <w:rPr>
          <w:rFonts w:ascii="Mulish SemiBold" w:hAnsi="Mulish SemiBold"/>
          <w:b/>
          <w:bCs/>
          <w:szCs w:val="18"/>
        </w:rPr>
      </w:pPr>
    </w:p>
    <w:p w14:paraId="199F6BFE"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13FEB03D"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lastRenderedPageBreak/>
        <w:t xml:space="preserve"> </w:t>
      </w:r>
    </w:p>
    <w:p w14:paraId="2CBBDA25" w14:textId="77777777" w:rsidR="00CD4B81" w:rsidRPr="009E2EA7" w:rsidRDefault="00CD4B81" w:rsidP="00CD4B81">
      <w:pPr>
        <w:spacing w:after="0" w:line="259" w:lineRule="auto"/>
        <w:ind w:left="0" w:right="7559"/>
        <w:jc w:val="right"/>
        <w:rPr>
          <w:rFonts w:ascii="Mulish SemiBold" w:hAnsi="Mulish SemiBold"/>
          <w:b/>
          <w:bCs/>
          <w:szCs w:val="18"/>
        </w:rPr>
      </w:pPr>
    </w:p>
    <w:p w14:paraId="3DAC89F2"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સમયપત્રક IV</w:t>
      </w:r>
    </w:p>
    <w:p w14:paraId="1F34CDDA"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47C9DBDE"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આઈ</w:t>
      </w:r>
      <w:r w:rsidRPr="009E2EA7">
        <w:rPr>
          <w:rFonts w:ascii="Mulish SemiBold" w:hAnsi="Mulish SemiBold"/>
          <w:szCs w:val="18"/>
        </w:rPr>
        <w:t>. સ્પેશિયલ મેન્શન એકાઉન્ટ અને નોન-પર્ફોર્મિંગ એસેટ તરીકે વર્ગીકરણ-</w:t>
      </w:r>
    </w:p>
    <w:p w14:paraId="2604ABE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(ધર્માદાતા સંસ્થાઓ) લોન ખાતાઓમાં પ્રારંભિક તણાવને ઓળખશે, ડિફોલ્ટ પર તરત જ, તેમને સ્પેશિયલ મેન્શન એકાઉન્ટ્સ તરીકે વર્ગીકૃત કરીને.  </w:t>
      </w:r>
    </w:p>
    <w:p w14:paraId="1C4408CD"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79125D5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SMA શ્રેણીના વર્ગીકરણનો આધાર નીચે મુજબ રહેશે:</w:t>
      </w:r>
    </w:p>
    <w:p w14:paraId="5092B2C8"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085F1C7B"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26E19214"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ટર્મ લોનના સ્વરૂપમાં લોન</w:t>
            </w:r>
          </w:p>
          <w:p w14:paraId="36ADC090"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42C1301A"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રોકડ ક્રેડિટના સ્વરૂપમાં લોન</w:t>
            </w:r>
          </w:p>
        </w:tc>
      </w:tr>
      <w:tr w:rsidR="00CD4B81" w:rsidRPr="009E2EA7" w14:paraId="267809B2"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43D455A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SMA પેટા-શ્રેણીઓ</w:t>
            </w:r>
          </w:p>
        </w:tc>
        <w:tc>
          <w:tcPr>
            <w:tcW w:w="2419" w:type="dxa"/>
            <w:tcBorders>
              <w:top w:val="single" w:sz="4" w:space="0" w:color="000000"/>
              <w:left w:val="single" w:sz="4" w:space="0" w:color="000000"/>
              <w:bottom w:val="single" w:sz="4" w:space="0" w:color="000000"/>
              <w:right w:val="single" w:sz="4" w:space="0" w:color="000000"/>
            </w:tcBorders>
          </w:tcPr>
          <w:p w14:paraId="43E6BFA2"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વર્ગીકરણનો આધાર -</w:t>
            </w:r>
          </w:p>
          <w:p w14:paraId="06528D23"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મુદ્દલ અથવા વ્યાજ ચુકવણી અથવા અન્ય કોઈપણ રકમ સંપૂર્ણપણે અથવા આંશિક રીતે મુદતવીતી</w:t>
            </w:r>
          </w:p>
        </w:tc>
        <w:tc>
          <w:tcPr>
            <w:tcW w:w="2090" w:type="dxa"/>
            <w:tcBorders>
              <w:top w:val="single" w:sz="4" w:space="0" w:color="000000"/>
              <w:left w:val="single" w:sz="4" w:space="0" w:color="000000"/>
              <w:bottom w:val="single" w:sz="4" w:space="0" w:color="000000"/>
              <w:right w:val="single" w:sz="4" w:space="0" w:color="000000"/>
            </w:tcBorders>
          </w:tcPr>
          <w:p w14:paraId="27FD1EAE"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SMA પેટા-શ્રેણીઓ</w:t>
            </w:r>
          </w:p>
        </w:tc>
        <w:tc>
          <w:tcPr>
            <w:tcW w:w="4006" w:type="dxa"/>
            <w:tcBorders>
              <w:top w:val="single" w:sz="4" w:space="0" w:color="000000"/>
              <w:left w:val="single" w:sz="4" w:space="0" w:color="000000"/>
              <w:bottom w:val="single" w:sz="4" w:space="0" w:color="000000"/>
              <w:right w:val="single" w:sz="4" w:space="0" w:color="000000"/>
            </w:tcBorders>
          </w:tcPr>
          <w:p w14:paraId="348EBE12"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વર્ગીકરણનો આધાર - બાકી રકમ સતત વધુ રહે છે</w:t>
            </w:r>
          </w:p>
          <w:p w14:paraId="631E8F9B"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મંજૂર મર્યાદા અથવા ડ્રોઇંગ પાવર, જે સમયગાળા માટે ઓછું હોય તે</w:t>
            </w:r>
          </w:p>
        </w:tc>
      </w:tr>
      <w:tr w:rsidR="00CD4B81" w:rsidRPr="009E2EA7" w14:paraId="3F235E14"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6618CA14"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એસએમએ-0</w:t>
            </w:r>
          </w:p>
        </w:tc>
        <w:tc>
          <w:tcPr>
            <w:tcW w:w="2419" w:type="dxa"/>
            <w:tcBorders>
              <w:top w:val="single" w:sz="4" w:space="0" w:color="000000"/>
              <w:left w:val="single" w:sz="4" w:space="0" w:color="000000"/>
              <w:bottom w:val="single" w:sz="4" w:space="0" w:color="000000"/>
              <w:right w:val="single" w:sz="4" w:space="0" w:color="000000"/>
            </w:tcBorders>
          </w:tcPr>
          <w:p w14:paraId="600D47FE"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૩૦ દિવસ સુધી</w:t>
            </w:r>
          </w:p>
        </w:tc>
        <w:tc>
          <w:tcPr>
            <w:tcW w:w="2090" w:type="dxa"/>
            <w:tcBorders>
              <w:top w:val="single" w:sz="4" w:space="0" w:color="000000"/>
              <w:left w:val="single" w:sz="4" w:space="0" w:color="000000"/>
              <w:bottom w:val="single" w:sz="4" w:space="0" w:color="000000"/>
              <w:right w:val="single" w:sz="4" w:space="0" w:color="000000"/>
            </w:tcBorders>
          </w:tcPr>
          <w:p w14:paraId="788FB63C"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3C4F0945"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786F6089"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4ADD0014"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એસએમએ-1</w:t>
            </w:r>
          </w:p>
        </w:tc>
        <w:tc>
          <w:tcPr>
            <w:tcW w:w="2419" w:type="dxa"/>
            <w:tcBorders>
              <w:top w:val="single" w:sz="4" w:space="0" w:color="000000"/>
              <w:left w:val="single" w:sz="4" w:space="0" w:color="000000"/>
              <w:bottom w:val="single" w:sz="4" w:space="0" w:color="000000"/>
              <w:right w:val="single" w:sz="4" w:space="0" w:color="000000"/>
            </w:tcBorders>
          </w:tcPr>
          <w:p w14:paraId="1B58DECD"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૩૦ દિવસથી વધુ અને ૬૦ દિવસ સુધી</w:t>
            </w:r>
          </w:p>
        </w:tc>
        <w:tc>
          <w:tcPr>
            <w:tcW w:w="2090" w:type="dxa"/>
            <w:tcBorders>
              <w:top w:val="single" w:sz="4" w:space="0" w:color="000000"/>
              <w:left w:val="single" w:sz="4" w:space="0" w:color="000000"/>
              <w:bottom w:val="single" w:sz="4" w:space="0" w:color="000000"/>
              <w:right w:val="single" w:sz="4" w:space="0" w:color="000000"/>
            </w:tcBorders>
          </w:tcPr>
          <w:p w14:paraId="3B6828A7"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એસએમએ-1</w:t>
            </w:r>
          </w:p>
        </w:tc>
        <w:tc>
          <w:tcPr>
            <w:tcW w:w="4006" w:type="dxa"/>
            <w:tcBorders>
              <w:top w:val="single" w:sz="4" w:space="0" w:color="000000"/>
              <w:left w:val="single" w:sz="4" w:space="0" w:color="000000"/>
              <w:bottom w:val="single" w:sz="4" w:space="0" w:color="000000"/>
              <w:right w:val="single" w:sz="4" w:space="0" w:color="000000"/>
            </w:tcBorders>
          </w:tcPr>
          <w:p w14:paraId="25EC61C4"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૩૦ દિવસથી વધુ અને ૬૦ દિવસ સુધી</w:t>
            </w:r>
          </w:p>
        </w:tc>
      </w:tr>
      <w:tr w:rsidR="00CD4B81" w:rsidRPr="009E2EA7" w14:paraId="165D9F3F"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63D75AC8"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એસએમએ-2</w:t>
            </w:r>
          </w:p>
        </w:tc>
        <w:tc>
          <w:tcPr>
            <w:tcW w:w="2419" w:type="dxa"/>
            <w:tcBorders>
              <w:top w:val="single" w:sz="4" w:space="0" w:color="000000"/>
              <w:left w:val="single" w:sz="4" w:space="0" w:color="000000"/>
              <w:bottom w:val="single" w:sz="4" w:space="0" w:color="000000"/>
              <w:right w:val="single" w:sz="4" w:space="0" w:color="000000"/>
            </w:tcBorders>
          </w:tcPr>
          <w:p w14:paraId="57C2A3F7"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૬૦ દિવસથી વધુ અને ૯૦ દિવસ સુધી</w:t>
            </w:r>
          </w:p>
        </w:tc>
        <w:tc>
          <w:tcPr>
            <w:tcW w:w="2090" w:type="dxa"/>
            <w:tcBorders>
              <w:top w:val="single" w:sz="4" w:space="0" w:color="000000"/>
              <w:left w:val="single" w:sz="4" w:space="0" w:color="000000"/>
              <w:bottom w:val="single" w:sz="4" w:space="0" w:color="000000"/>
              <w:right w:val="single" w:sz="4" w:space="0" w:color="000000"/>
            </w:tcBorders>
          </w:tcPr>
          <w:p w14:paraId="6119177D"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એસએમએ-2</w:t>
            </w:r>
          </w:p>
        </w:tc>
        <w:tc>
          <w:tcPr>
            <w:tcW w:w="4006" w:type="dxa"/>
            <w:tcBorders>
              <w:top w:val="single" w:sz="4" w:space="0" w:color="000000"/>
              <w:left w:val="single" w:sz="4" w:space="0" w:color="000000"/>
              <w:bottom w:val="single" w:sz="4" w:space="0" w:color="000000"/>
              <w:right w:val="single" w:sz="4" w:space="0" w:color="000000"/>
            </w:tcBorders>
          </w:tcPr>
          <w:p w14:paraId="1AA711AB"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૬૦ દિવસથી વધુ અને ૯૦ દિવસ સુધી</w:t>
            </w:r>
          </w:p>
        </w:tc>
      </w:tr>
    </w:tbl>
    <w:p w14:paraId="20B2EA5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AD5A74A"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નોન-પર્ફોર્મિંગ એસેટ- નોન-પર્ફોર્મિંગ એસેટ (NPA) એ લોન અથવા એડવાન્સ છે જ્યાં:</w:t>
      </w:r>
    </w:p>
    <w:p w14:paraId="417F6985"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હું.</w:t>
      </w:r>
      <w:r w:rsidRPr="009E2EA7">
        <w:rPr>
          <w:rFonts w:ascii="Mulish SemiBold" w:hAnsi="Mulish SemiBold"/>
          <w:szCs w:val="18"/>
        </w:rPr>
        <w:tab/>
        <w:t xml:space="preserve">મુદત લોનના સંદર્ભમાં વ્યાજ અને/અથવા મુદ્દલનો હપ્તો 90 દિવસથી વધુ સમય માટે મુદતવીતી રહે છે,  </w:t>
      </w:r>
    </w:p>
    <w:p w14:paraId="4FFFF087"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ઓવરડ્રાફ્ટ/કેશ ક્રેડિટ (OD/CC) ના સંદર્ભમાં, નીચે દર્શાવેલ ખાતું 'આઉટ ઓફ ઓર્ડર' રહે છે,  </w:t>
      </w:r>
    </w:p>
    <w:p w14:paraId="28BB4363"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ખરીદેલા અને ડિસ્કાઉન્ટેડ બિલના કિસ્સામાં, બિલ 90 દિવસથી વધુ સમય માટે મુદતવીતી રહે છે,  </w:t>
      </w:r>
    </w:p>
    <w:p w14:paraId="3314E65C"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ટૂંકા ગાળાના પાક માટે બે પાક ઋતુઓ માટે મુદ્દલ અથવા તેના પરના વ્યાજનો હપ્તો મુદતવીતી રહે છે,  </w:t>
      </w:r>
    </w:p>
    <w:p w14:paraId="43D63682"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લાંબા ગાળાના પાક માટે એક પાક સિઝન માટે મુદ્દલ અથવા તેના પરના વ્યાજનો હપ્તો મુદતવીતી રહે છે.  </w:t>
      </w:r>
    </w:p>
    <w:p w14:paraId="0BF5DFF6"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'આઉટ ઓફ ઓર્ડર' સ્થિતિ:  </w:t>
      </w:r>
    </w:p>
    <w:p w14:paraId="729DA5D3"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જો કોઈ ખાતું 'ખરાબ' હોય તો તેને 'બહારનું' ગણવામાં આવશે:  </w:t>
      </w:r>
    </w:p>
    <w:p w14:paraId="24EF781B"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CC/OD ખાતામાં બાકી રકમ 90 દિવસ સુધી મંજૂર મર્યાદા/ડ્રોઇંગ પાવર કરતાં સતત વધુ રહે છે;</w:t>
      </w:r>
    </w:p>
    <w:p w14:paraId="11DF5F61"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CC/OD ખાતામાં બાકી રકમ મંજૂર મર્યાદા/ડ્રોઇંગ પાવર કરતાં ઓછી છે પરંતુ 90 દિવસ સુધી સતત કોઈ ક્રેડિટ થતી નથી, અથવા CC/OD ખાતામાં બાકી રકમ મંજૂર મર્યાદા/ડ્રોઇંગ પાવર કરતાં ઓછી છે પરંતુ ક્રેડિટ અગાઉના 90 દિવસના સમયગાળા દરમિયાન ડેબિટ કરાયેલા વ્યાજને આવરી લેવા માટે પૂરતી નથી.  </w:t>
      </w:r>
    </w:p>
    <w:p w14:paraId="415ACF39"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53CCA662"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II. બાકી રકમની વિલંબ/બિન-ચુકવણી અને દિવસના અંતે પ્રમાણભૂત શ્રેણીમાં અનુગામી અપગ્રેડેશનના આધારે ખાતાનું SMA શ્રેણીમાં NPA શ્રેણીમાં સ્થળાંતર ઉદાહરણ:</w:t>
      </w:r>
    </w:p>
    <w:p w14:paraId="6D17CDEC"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1058"/>
        <w:gridCol w:w="1270"/>
        <w:gridCol w:w="1779"/>
        <w:gridCol w:w="930"/>
        <w:gridCol w:w="1708"/>
        <w:gridCol w:w="1085"/>
        <w:gridCol w:w="1176"/>
        <w:gridCol w:w="964"/>
      </w:tblGrid>
      <w:tr w:rsidR="00CD4B81" w:rsidRPr="009E2EA7" w14:paraId="2DA00F9A"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4543CC26"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54FB998E"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ચુકવણીની નિયત તારીખ</w:t>
            </w:r>
          </w:p>
        </w:tc>
        <w:tc>
          <w:tcPr>
            <w:tcW w:w="1282" w:type="dxa"/>
            <w:tcBorders>
              <w:top w:val="single" w:sz="8" w:space="0" w:color="231F20"/>
              <w:left w:val="single" w:sz="8" w:space="0" w:color="231F20"/>
              <w:bottom w:val="single" w:sz="8" w:space="0" w:color="231F20"/>
              <w:right w:val="single" w:sz="8" w:space="0" w:color="231F20"/>
            </w:tcBorders>
          </w:tcPr>
          <w:p w14:paraId="533ECEED"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ચુકવણી તારીખ</w:t>
            </w:r>
          </w:p>
        </w:tc>
        <w:tc>
          <w:tcPr>
            <w:tcW w:w="1891" w:type="dxa"/>
            <w:tcBorders>
              <w:top w:val="single" w:sz="8" w:space="0" w:color="231F20"/>
              <w:left w:val="single" w:sz="8" w:space="0" w:color="231F20"/>
              <w:bottom w:val="single" w:sz="8" w:space="0" w:color="231F20"/>
              <w:right w:val="single" w:sz="8" w:space="0" w:color="231F20"/>
            </w:tcBorders>
          </w:tcPr>
          <w:p w14:paraId="2B953AFB"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170483B5"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233D6609"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ચુકવણી કવર</w:t>
            </w:r>
          </w:p>
        </w:tc>
        <w:tc>
          <w:tcPr>
            <w:tcW w:w="989" w:type="dxa"/>
            <w:tcBorders>
              <w:top w:val="single" w:sz="8" w:space="0" w:color="231F20"/>
              <w:left w:val="single" w:sz="8" w:space="0" w:color="231F20"/>
              <w:bottom w:val="single" w:sz="8" w:space="0" w:color="231F20"/>
              <w:right w:val="single" w:sz="8" w:space="0" w:color="231F20"/>
            </w:tcBorders>
          </w:tcPr>
          <w:p w14:paraId="0580325A"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સૌથી મોટી ઉંમર</w:t>
            </w:r>
          </w:p>
          <w:p w14:paraId="22185A53"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દિવસોમાં બાકી રકમ</w:t>
            </w:r>
          </w:p>
        </w:tc>
        <w:tc>
          <w:tcPr>
            <w:tcW w:w="1260" w:type="dxa"/>
            <w:tcBorders>
              <w:top w:val="single" w:sz="8" w:space="0" w:color="231F20"/>
              <w:left w:val="single" w:sz="8" w:space="0" w:color="231F20"/>
              <w:bottom w:val="single" w:sz="8" w:space="0" w:color="231F20"/>
              <w:right w:val="single" w:sz="8" w:space="0" w:color="231F20"/>
            </w:tcBorders>
          </w:tcPr>
          <w:p w14:paraId="1B4DDB66"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14E6A934"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એસએમએ/એનપીએ</w:t>
            </w:r>
          </w:p>
          <w:p w14:paraId="6FF5FEDD" w14:textId="77777777"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વર્ગીકરણ</w:t>
            </w:r>
          </w:p>
          <w:p w14:paraId="4B3F4F5B" w14:textId="77777777"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56D445A0"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287FF6B9"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SMA થી</w:t>
            </w:r>
          </w:p>
          <w:p w14:paraId="5028EAC0"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તારીખ/ SMA</w:t>
            </w:r>
          </w:p>
          <w:p w14:paraId="4CC2B5E5"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વર્ગ તારીખ</w:t>
            </w:r>
          </w:p>
        </w:tc>
        <w:tc>
          <w:tcPr>
            <w:tcW w:w="1260" w:type="dxa"/>
            <w:tcBorders>
              <w:top w:val="single" w:sz="8" w:space="0" w:color="231F20"/>
              <w:left w:val="single" w:sz="8" w:space="0" w:color="231F20"/>
              <w:bottom w:val="single" w:sz="8" w:space="0" w:color="231F20"/>
              <w:right w:val="single" w:sz="8" w:space="0" w:color="231F20"/>
            </w:tcBorders>
          </w:tcPr>
          <w:p w14:paraId="64C8EC7A"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0B24FFCE"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એનપીએ</w:t>
            </w:r>
          </w:p>
          <w:p w14:paraId="25764280" w14:textId="77777777"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વર્ગીકરણ</w:t>
            </w:r>
          </w:p>
          <w:p w14:paraId="44E1F8F9" w14:textId="77777777"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2C19457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089E9D9"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25DD15F5"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NPA તારીખ</w:t>
            </w:r>
          </w:p>
        </w:tc>
      </w:tr>
      <w:tr w:rsidR="00CD4B81" w:rsidRPr="009E2EA7" w14:paraId="11B6A93B"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7083583D"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9DD1F6E"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૦૧-૦૧-</w:t>
            </w:r>
          </w:p>
          <w:p w14:paraId="330BC828"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60A707C"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98A299A"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૦૧-૦૧-૨૦૨૨</w:t>
            </w:r>
          </w:p>
        </w:tc>
        <w:tc>
          <w:tcPr>
            <w:tcW w:w="1891" w:type="dxa"/>
            <w:tcBorders>
              <w:top w:val="single" w:sz="8" w:space="0" w:color="231F20"/>
              <w:left w:val="single" w:sz="8" w:space="0" w:color="231F20"/>
              <w:bottom w:val="single" w:sz="8" w:space="0" w:color="231F20"/>
              <w:right w:val="single" w:sz="8" w:space="0" w:color="231F20"/>
            </w:tcBorders>
          </w:tcPr>
          <w:p w14:paraId="046AC9A6"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FC68A79"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૦૧૦૧-૨૦૨૨ સુધીની સંપૂર્ણ લેણાં</w:t>
            </w:r>
          </w:p>
        </w:tc>
        <w:tc>
          <w:tcPr>
            <w:tcW w:w="989" w:type="dxa"/>
            <w:tcBorders>
              <w:top w:val="single" w:sz="8" w:space="0" w:color="231F20"/>
              <w:left w:val="single" w:sz="8" w:space="0" w:color="231F20"/>
              <w:bottom w:val="single" w:sz="8" w:space="0" w:color="231F20"/>
              <w:right w:val="single" w:sz="8" w:space="0" w:color="231F20"/>
            </w:tcBorders>
          </w:tcPr>
          <w:p w14:paraId="4EBAFB07"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63D28C9"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2352A0C8"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33EED294"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શૂન્ય</w:t>
            </w:r>
          </w:p>
        </w:tc>
        <w:tc>
          <w:tcPr>
            <w:tcW w:w="1171" w:type="dxa"/>
            <w:tcBorders>
              <w:top w:val="single" w:sz="8" w:space="0" w:color="231F20"/>
              <w:left w:val="single" w:sz="8" w:space="0" w:color="231F20"/>
              <w:bottom w:val="single" w:sz="8" w:space="0" w:color="231F20"/>
              <w:right w:val="single" w:sz="8" w:space="0" w:color="231F20"/>
            </w:tcBorders>
          </w:tcPr>
          <w:p w14:paraId="6C113AE6"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C0D802A"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એનએ</w:t>
            </w:r>
          </w:p>
        </w:tc>
        <w:tc>
          <w:tcPr>
            <w:tcW w:w="1260" w:type="dxa"/>
            <w:tcBorders>
              <w:top w:val="single" w:sz="8" w:space="0" w:color="231F20"/>
              <w:left w:val="single" w:sz="8" w:space="0" w:color="231F20"/>
              <w:bottom w:val="single" w:sz="8" w:space="0" w:color="231F20"/>
              <w:right w:val="single" w:sz="8" w:space="0" w:color="231F20"/>
            </w:tcBorders>
          </w:tcPr>
          <w:p w14:paraId="5CFAB9C7"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19B5DE23"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એનએ</w:t>
            </w:r>
          </w:p>
        </w:tc>
        <w:tc>
          <w:tcPr>
            <w:tcW w:w="989" w:type="dxa"/>
            <w:tcBorders>
              <w:top w:val="single" w:sz="8" w:space="0" w:color="231F20"/>
              <w:left w:val="single" w:sz="8" w:space="0" w:color="231F20"/>
              <w:bottom w:val="single" w:sz="8" w:space="0" w:color="231F20"/>
              <w:right w:val="single" w:sz="8" w:space="0" w:color="231F20"/>
            </w:tcBorders>
          </w:tcPr>
          <w:p w14:paraId="7117AC3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435DEF2"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એનએ</w:t>
            </w:r>
          </w:p>
        </w:tc>
      </w:tr>
      <w:tr w:rsidR="00CD4B81" w:rsidRPr="009E2EA7" w14:paraId="55CA2BFB"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27870291"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017A4F1E"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૦૧-૦૨-</w:t>
            </w:r>
          </w:p>
          <w:p w14:paraId="4C39EE97"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582F5A4"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C167143"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૦૧-૦૨-</w:t>
            </w:r>
          </w:p>
          <w:p w14:paraId="34040BA1"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1A3EF5BC"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૦૧-૦૨-૨૦૨૨ ના અંશતઃ ચૂકવેલ લેણાં</w:t>
            </w:r>
          </w:p>
        </w:tc>
        <w:tc>
          <w:tcPr>
            <w:tcW w:w="989" w:type="dxa"/>
            <w:tcBorders>
              <w:top w:val="single" w:sz="8" w:space="0" w:color="231F20"/>
              <w:left w:val="single" w:sz="8" w:space="0" w:color="231F20"/>
              <w:bottom w:val="single" w:sz="8" w:space="0" w:color="231F20"/>
              <w:right w:val="single" w:sz="8" w:space="0" w:color="231F20"/>
            </w:tcBorders>
          </w:tcPr>
          <w:p w14:paraId="7C65E364"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BD17913"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૧</w:t>
            </w:r>
          </w:p>
        </w:tc>
        <w:tc>
          <w:tcPr>
            <w:tcW w:w="1260" w:type="dxa"/>
            <w:tcBorders>
              <w:top w:val="single" w:sz="8" w:space="0" w:color="231F20"/>
              <w:left w:val="single" w:sz="8" w:space="0" w:color="231F20"/>
              <w:bottom w:val="single" w:sz="8" w:space="0" w:color="231F20"/>
              <w:right w:val="single" w:sz="8" w:space="0" w:color="231F20"/>
            </w:tcBorders>
          </w:tcPr>
          <w:p w14:paraId="5E1EB095"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5A692682"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એસએમએ-0</w:t>
            </w:r>
          </w:p>
        </w:tc>
        <w:tc>
          <w:tcPr>
            <w:tcW w:w="1171" w:type="dxa"/>
            <w:tcBorders>
              <w:top w:val="single" w:sz="8" w:space="0" w:color="231F20"/>
              <w:left w:val="single" w:sz="8" w:space="0" w:color="231F20"/>
              <w:bottom w:val="single" w:sz="8" w:space="0" w:color="231F20"/>
              <w:right w:val="single" w:sz="8" w:space="0" w:color="231F20"/>
            </w:tcBorders>
          </w:tcPr>
          <w:p w14:paraId="0EF73607"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CE05421"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૦૧-૦૨-૨૦૨૨</w:t>
            </w:r>
          </w:p>
        </w:tc>
        <w:tc>
          <w:tcPr>
            <w:tcW w:w="1260" w:type="dxa"/>
            <w:tcBorders>
              <w:top w:val="single" w:sz="8" w:space="0" w:color="231F20"/>
              <w:left w:val="single" w:sz="8" w:space="0" w:color="231F20"/>
              <w:bottom w:val="single" w:sz="8" w:space="0" w:color="231F20"/>
              <w:right w:val="single" w:sz="8" w:space="0" w:color="231F20"/>
            </w:tcBorders>
          </w:tcPr>
          <w:p w14:paraId="05084890"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29D4763C"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એનએ</w:t>
            </w:r>
          </w:p>
        </w:tc>
        <w:tc>
          <w:tcPr>
            <w:tcW w:w="989" w:type="dxa"/>
            <w:tcBorders>
              <w:top w:val="single" w:sz="8" w:space="0" w:color="231F20"/>
              <w:left w:val="single" w:sz="8" w:space="0" w:color="231F20"/>
              <w:bottom w:val="single" w:sz="8" w:space="0" w:color="231F20"/>
              <w:right w:val="single" w:sz="8" w:space="0" w:color="231F20"/>
            </w:tcBorders>
          </w:tcPr>
          <w:p w14:paraId="56C89EEE"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9860712"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એનએ</w:t>
            </w:r>
          </w:p>
        </w:tc>
      </w:tr>
      <w:tr w:rsidR="00CD4B81" w:rsidRPr="009E2EA7" w14:paraId="5061403A"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48063258"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lastRenderedPageBreak/>
              <w:t xml:space="preserve"> </w:t>
            </w:r>
          </w:p>
          <w:p w14:paraId="30C644F8"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૦૧-૦૨-</w:t>
            </w:r>
          </w:p>
          <w:p w14:paraId="4150A041"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4D20C65D"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D66B513"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૦૨-૦૨-</w:t>
            </w:r>
          </w:p>
          <w:p w14:paraId="683D8B31"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1C11C938"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૦૧-૦૨-૨૦૨૨ ના અંશતઃ ચૂકવેલ લેણાં</w:t>
            </w:r>
          </w:p>
        </w:tc>
        <w:tc>
          <w:tcPr>
            <w:tcW w:w="989" w:type="dxa"/>
            <w:tcBorders>
              <w:top w:val="single" w:sz="8" w:space="0" w:color="231F20"/>
              <w:left w:val="single" w:sz="8" w:space="0" w:color="231F20"/>
              <w:bottom w:val="single" w:sz="8" w:space="0" w:color="231F20"/>
              <w:right w:val="single" w:sz="8" w:space="0" w:color="231F20"/>
            </w:tcBorders>
          </w:tcPr>
          <w:p w14:paraId="71612AD4"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37B4FDC7"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૨</w:t>
            </w:r>
          </w:p>
        </w:tc>
        <w:tc>
          <w:tcPr>
            <w:tcW w:w="1260" w:type="dxa"/>
            <w:tcBorders>
              <w:top w:val="single" w:sz="8" w:space="0" w:color="231F20"/>
              <w:left w:val="single" w:sz="8" w:space="0" w:color="231F20"/>
              <w:bottom w:val="single" w:sz="8" w:space="0" w:color="231F20"/>
              <w:right w:val="single" w:sz="8" w:space="0" w:color="231F20"/>
            </w:tcBorders>
          </w:tcPr>
          <w:p w14:paraId="35789163"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6D6E517D"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એસએમએ-0</w:t>
            </w:r>
          </w:p>
        </w:tc>
        <w:tc>
          <w:tcPr>
            <w:tcW w:w="1171" w:type="dxa"/>
            <w:tcBorders>
              <w:top w:val="single" w:sz="8" w:space="0" w:color="231F20"/>
              <w:left w:val="single" w:sz="8" w:space="0" w:color="231F20"/>
              <w:bottom w:val="single" w:sz="8" w:space="0" w:color="231F20"/>
              <w:right w:val="single" w:sz="8" w:space="0" w:color="231F20"/>
            </w:tcBorders>
          </w:tcPr>
          <w:p w14:paraId="3C391009"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4290B33"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૦૧-૦૨-૨૦૨૨</w:t>
            </w:r>
          </w:p>
        </w:tc>
        <w:tc>
          <w:tcPr>
            <w:tcW w:w="1260" w:type="dxa"/>
            <w:tcBorders>
              <w:top w:val="single" w:sz="8" w:space="0" w:color="231F20"/>
              <w:left w:val="single" w:sz="8" w:space="0" w:color="231F20"/>
              <w:bottom w:val="single" w:sz="8" w:space="0" w:color="231F20"/>
              <w:right w:val="single" w:sz="8" w:space="0" w:color="231F20"/>
            </w:tcBorders>
          </w:tcPr>
          <w:p w14:paraId="659F8CE0"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34EC5633"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એનએ</w:t>
            </w:r>
          </w:p>
        </w:tc>
        <w:tc>
          <w:tcPr>
            <w:tcW w:w="989" w:type="dxa"/>
            <w:tcBorders>
              <w:top w:val="single" w:sz="8" w:space="0" w:color="231F20"/>
              <w:left w:val="single" w:sz="8" w:space="0" w:color="231F20"/>
              <w:bottom w:val="single" w:sz="8" w:space="0" w:color="231F20"/>
              <w:right w:val="single" w:sz="8" w:space="0" w:color="231F20"/>
            </w:tcBorders>
          </w:tcPr>
          <w:p w14:paraId="69B3C0C9"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2FF7CC31"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એનએ</w:t>
            </w:r>
          </w:p>
        </w:tc>
      </w:tr>
      <w:tr w:rsidR="00CD4B81" w:rsidRPr="009E2EA7" w14:paraId="00BA1C34"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3DE9D566"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EAC8C36"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C8BCB82"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2A0B168A"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066C7D95"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૦૧-૦૩-૨૦૨૨</w:t>
            </w:r>
          </w:p>
        </w:tc>
        <w:tc>
          <w:tcPr>
            <w:tcW w:w="1282" w:type="dxa"/>
            <w:tcBorders>
              <w:top w:val="single" w:sz="8" w:space="0" w:color="231F20"/>
              <w:left w:val="single" w:sz="8" w:space="0" w:color="231F20"/>
              <w:bottom w:val="single" w:sz="8" w:space="0" w:color="231F20"/>
              <w:right w:val="single" w:sz="8" w:space="0" w:color="231F20"/>
            </w:tcBorders>
          </w:tcPr>
          <w:p w14:paraId="0B1A819E"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2EB3EA0"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65CE4AC0"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૦૧-૦૨- ના લેણાં</w:t>
            </w:r>
          </w:p>
          <w:p w14:paraId="3616A4A8"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૨૦૨૨ સંપૂર્ણ ચૂકવણી નથી</w:t>
            </w:r>
          </w:p>
          <w:p w14:paraId="1DB79301" w14:textId="77777777"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૦૧-૦૩-૨૦૨૨ ના રોજ EOD ૦૧-૦૩- ૨૦૨૨ ના રોજ પણ બાકી છે</w:t>
            </w:r>
          </w:p>
        </w:tc>
        <w:tc>
          <w:tcPr>
            <w:tcW w:w="989" w:type="dxa"/>
            <w:tcBorders>
              <w:top w:val="single" w:sz="8" w:space="0" w:color="231F20"/>
              <w:left w:val="single" w:sz="8" w:space="0" w:color="231F20"/>
              <w:bottom w:val="single" w:sz="8" w:space="0" w:color="231F20"/>
              <w:right w:val="single" w:sz="8" w:space="0" w:color="231F20"/>
            </w:tcBorders>
          </w:tcPr>
          <w:p w14:paraId="268F5C44"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4D35A71"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B4194AB"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3DF12203"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6B2A847"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૨૯</w:t>
            </w:r>
          </w:p>
        </w:tc>
        <w:tc>
          <w:tcPr>
            <w:tcW w:w="1260" w:type="dxa"/>
            <w:tcBorders>
              <w:top w:val="single" w:sz="8" w:space="0" w:color="231F20"/>
              <w:left w:val="single" w:sz="8" w:space="0" w:color="231F20"/>
              <w:bottom w:val="single" w:sz="8" w:space="0" w:color="231F20"/>
              <w:right w:val="single" w:sz="8" w:space="0" w:color="231F20"/>
            </w:tcBorders>
          </w:tcPr>
          <w:p w14:paraId="6EEE87CD"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4FDCC5C6"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639C11F9"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756A5D83"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0C92658D"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એસએમએ-0</w:t>
            </w:r>
          </w:p>
        </w:tc>
        <w:tc>
          <w:tcPr>
            <w:tcW w:w="1171" w:type="dxa"/>
            <w:tcBorders>
              <w:top w:val="single" w:sz="8" w:space="0" w:color="231F20"/>
              <w:left w:val="single" w:sz="8" w:space="0" w:color="231F20"/>
              <w:bottom w:val="single" w:sz="8" w:space="0" w:color="231F20"/>
              <w:right w:val="single" w:sz="8" w:space="0" w:color="231F20"/>
            </w:tcBorders>
          </w:tcPr>
          <w:p w14:paraId="674E888B"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AD930C9"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9316544"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470697CD"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2FA72DB"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૦૧-૦૨-૨૦૨૨</w:t>
            </w:r>
          </w:p>
        </w:tc>
        <w:tc>
          <w:tcPr>
            <w:tcW w:w="1260" w:type="dxa"/>
            <w:tcBorders>
              <w:top w:val="single" w:sz="8" w:space="0" w:color="231F20"/>
              <w:left w:val="single" w:sz="8" w:space="0" w:color="231F20"/>
              <w:bottom w:val="single" w:sz="8" w:space="0" w:color="231F20"/>
              <w:right w:val="single" w:sz="8" w:space="0" w:color="231F20"/>
            </w:tcBorders>
          </w:tcPr>
          <w:p w14:paraId="3D151E2A"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6E330C98"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37770D2B"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6D40FE77"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716EFEE2"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એનએ</w:t>
            </w:r>
          </w:p>
        </w:tc>
        <w:tc>
          <w:tcPr>
            <w:tcW w:w="989" w:type="dxa"/>
            <w:tcBorders>
              <w:top w:val="single" w:sz="8" w:space="0" w:color="231F20"/>
              <w:left w:val="single" w:sz="8" w:space="0" w:color="231F20"/>
              <w:bottom w:val="single" w:sz="8" w:space="0" w:color="231F20"/>
              <w:right w:val="single" w:sz="8" w:space="0" w:color="231F20"/>
            </w:tcBorders>
          </w:tcPr>
          <w:p w14:paraId="4A35146B"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15D317F"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F40D32B"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14F1E02E"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1E320A19"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એનએ</w:t>
            </w:r>
          </w:p>
        </w:tc>
      </w:tr>
      <w:tr w:rsidR="00CD4B81" w:rsidRPr="009E2EA7" w14:paraId="3D8E89B4"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7ED8B66D"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5ADB750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30245AB1"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7DB7FC08"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૦૧-૦૨- ના લેણાં</w:t>
            </w:r>
          </w:p>
          <w:p w14:paraId="164CC6E7"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૨૦૨૨ પૂર્ણ ચૂકવણી, ૦૧-૦૩-૨૦૨૨ પણ EOD ૦૧-૦૩- ના રોજ ચૂકવવાની બાકી છે.</w:t>
            </w:r>
          </w:p>
          <w:p w14:paraId="1A775979"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6FB02A5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455D62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C046735"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4FF8576F"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53F2ED8"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૧</w:t>
            </w:r>
          </w:p>
        </w:tc>
        <w:tc>
          <w:tcPr>
            <w:tcW w:w="1260" w:type="dxa"/>
            <w:tcBorders>
              <w:top w:val="single" w:sz="8" w:space="0" w:color="231F20"/>
              <w:left w:val="single" w:sz="8" w:space="0" w:color="231F20"/>
              <w:bottom w:val="single" w:sz="8" w:space="0" w:color="231F20"/>
              <w:right w:val="single" w:sz="8" w:space="0" w:color="231F20"/>
            </w:tcBorders>
          </w:tcPr>
          <w:p w14:paraId="63F4CF1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1B8744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C527F7E"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63F1F696"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548DD552"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એસએમએ-0</w:t>
            </w:r>
          </w:p>
        </w:tc>
        <w:tc>
          <w:tcPr>
            <w:tcW w:w="1171" w:type="dxa"/>
            <w:tcBorders>
              <w:top w:val="single" w:sz="8" w:space="0" w:color="231F20"/>
              <w:left w:val="single" w:sz="8" w:space="0" w:color="231F20"/>
              <w:bottom w:val="single" w:sz="8" w:space="0" w:color="231F20"/>
              <w:right w:val="single" w:sz="8" w:space="0" w:color="231F20"/>
            </w:tcBorders>
          </w:tcPr>
          <w:p w14:paraId="603D9C2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69C7D8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C896DF4"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2F4BFA6A"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0D28702"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૦૧-૦૩-૨૦૨૨</w:t>
            </w:r>
          </w:p>
        </w:tc>
        <w:tc>
          <w:tcPr>
            <w:tcW w:w="1260" w:type="dxa"/>
            <w:tcBorders>
              <w:top w:val="single" w:sz="8" w:space="0" w:color="231F20"/>
              <w:left w:val="single" w:sz="8" w:space="0" w:color="231F20"/>
              <w:bottom w:val="single" w:sz="8" w:space="0" w:color="231F20"/>
              <w:right w:val="single" w:sz="8" w:space="0" w:color="231F20"/>
            </w:tcBorders>
          </w:tcPr>
          <w:p w14:paraId="77920AAD"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8B07C78"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5A3D78A"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5990C211"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2171E67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એનએ</w:t>
            </w:r>
          </w:p>
        </w:tc>
        <w:tc>
          <w:tcPr>
            <w:tcW w:w="989" w:type="dxa"/>
            <w:tcBorders>
              <w:top w:val="single" w:sz="8" w:space="0" w:color="231F20"/>
              <w:left w:val="single" w:sz="8" w:space="0" w:color="231F20"/>
              <w:bottom w:val="single" w:sz="8" w:space="0" w:color="231F20"/>
              <w:right w:val="single" w:sz="8" w:space="0" w:color="231F20"/>
            </w:tcBorders>
          </w:tcPr>
          <w:p w14:paraId="29A3000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D43F69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358AD1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BF627D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D63826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r>
      <w:tr w:rsidR="00CD4B81" w:rsidRPr="009E2EA7" w14:paraId="73E5373B"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2045818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2586E84B"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438A4D5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BC55F51"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૦૧-૦૩-૨૦૨૨ ના સંપૂર્ણ લેણાંની ચુકવણી નહીં અને</w:t>
            </w:r>
          </w:p>
          <w:p w14:paraId="4DE66B0F"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૦૧-૦૩-૨૦૨૨ EOD ખાતે ૦૩-૦૩-૨૦૨૨</w:t>
            </w:r>
          </w:p>
        </w:tc>
        <w:tc>
          <w:tcPr>
            <w:tcW w:w="989" w:type="dxa"/>
            <w:tcBorders>
              <w:top w:val="single" w:sz="8" w:space="0" w:color="231F20"/>
              <w:left w:val="single" w:sz="8" w:space="0" w:color="231F20"/>
              <w:bottom w:val="nil"/>
              <w:right w:val="single" w:sz="8" w:space="0" w:color="231F20"/>
            </w:tcBorders>
          </w:tcPr>
          <w:p w14:paraId="1BA606FA" w14:textId="77777777" w:rsidR="00CD4B81" w:rsidRPr="009E2EA7" w:rsidRDefault="00CD4B81" w:rsidP="007A12C6">
            <w:pPr>
              <w:spacing w:after="481" w:line="259" w:lineRule="auto"/>
              <w:ind w:left="0" w:right="41"/>
              <w:jc w:val="center"/>
              <w:rPr>
                <w:rFonts w:ascii="Mulish SemiBold" w:hAnsi="Mulish SemiBold"/>
                <w:szCs w:val="18"/>
              </w:rPr>
            </w:pPr>
          </w:p>
          <w:p w14:paraId="4B666735" w14:textId="77777777"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3292338C"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2DD04CCA"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2B1EAD70"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52F0632D"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6B1985BE"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4D2CC667"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૦૧-૦૨૨૦૨૨ /</w:t>
            </w:r>
          </w:p>
        </w:tc>
        <w:tc>
          <w:tcPr>
            <w:tcW w:w="1260" w:type="dxa"/>
            <w:tcBorders>
              <w:top w:val="single" w:sz="8" w:space="0" w:color="231F20"/>
              <w:left w:val="single" w:sz="8" w:space="0" w:color="231F20"/>
              <w:bottom w:val="nil"/>
              <w:right w:val="single" w:sz="8" w:space="0" w:color="231F20"/>
            </w:tcBorders>
          </w:tcPr>
          <w:p w14:paraId="49C44B56"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0A8B0DFE"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13A48465"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2977D63B"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75627078"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5C81A00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0B71B20C"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3B84DAF4"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72D09AAE"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47CAEF7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4F514B39" w14:textId="77777777"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૩૧</w:t>
            </w:r>
          </w:p>
        </w:tc>
        <w:tc>
          <w:tcPr>
            <w:tcW w:w="1260" w:type="dxa"/>
            <w:tcBorders>
              <w:top w:val="nil"/>
              <w:left w:val="single" w:sz="8" w:space="0" w:color="231F20"/>
              <w:bottom w:val="single" w:sz="8" w:space="0" w:color="231F20"/>
              <w:right w:val="single" w:sz="8" w:space="0" w:color="231F20"/>
            </w:tcBorders>
          </w:tcPr>
          <w:p w14:paraId="7CBF9CE0"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એસએમએ-1</w:t>
            </w:r>
          </w:p>
        </w:tc>
        <w:tc>
          <w:tcPr>
            <w:tcW w:w="1171" w:type="dxa"/>
            <w:tcBorders>
              <w:top w:val="nil"/>
              <w:left w:val="single" w:sz="8" w:space="0" w:color="231F20"/>
              <w:bottom w:val="single" w:sz="8" w:space="0" w:color="231F20"/>
              <w:right w:val="single" w:sz="8" w:space="0" w:color="231F20"/>
            </w:tcBorders>
          </w:tcPr>
          <w:p w14:paraId="5DF22F0A"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૦૩-૦૩૨૦૨૨</w:t>
            </w:r>
          </w:p>
        </w:tc>
        <w:tc>
          <w:tcPr>
            <w:tcW w:w="1260" w:type="dxa"/>
            <w:tcBorders>
              <w:top w:val="nil"/>
              <w:left w:val="single" w:sz="8" w:space="0" w:color="231F20"/>
              <w:bottom w:val="single" w:sz="8" w:space="0" w:color="231F20"/>
              <w:right w:val="single" w:sz="8" w:space="0" w:color="231F20"/>
            </w:tcBorders>
          </w:tcPr>
          <w:p w14:paraId="2F03819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એનએ</w:t>
            </w:r>
          </w:p>
        </w:tc>
        <w:tc>
          <w:tcPr>
            <w:tcW w:w="989" w:type="dxa"/>
            <w:tcBorders>
              <w:top w:val="nil"/>
              <w:left w:val="single" w:sz="8" w:space="0" w:color="231F20"/>
              <w:bottom w:val="single" w:sz="8" w:space="0" w:color="231F20"/>
              <w:right w:val="single" w:sz="8" w:space="0" w:color="231F20"/>
            </w:tcBorders>
          </w:tcPr>
          <w:p w14:paraId="348FCB29"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r>
      <w:tr w:rsidR="00CD4B81" w:rsidRPr="009E2EA7" w14:paraId="0AAF264B"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23C83B2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5391CA8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1B13F0A5"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૦૧-૦૨૨૦૨૨ ના લેણાં સંપૂર્ણપણે ચૂકવી દીધા,</w:t>
            </w:r>
          </w:p>
          <w:p w14:paraId="67039B9E"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૦૧-૦૩- ના રોજ બાકી</w:t>
            </w:r>
          </w:p>
          <w:p w14:paraId="1075E6A6"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2022 EOD પર સંપૂર્ણપણે ચૂકવવામાં આવ્યું નથી</w:t>
            </w:r>
          </w:p>
          <w:p w14:paraId="161E3783"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૦૧-૦૩-૨૦૨૨</w:t>
            </w:r>
          </w:p>
        </w:tc>
        <w:tc>
          <w:tcPr>
            <w:tcW w:w="989" w:type="dxa"/>
            <w:tcBorders>
              <w:top w:val="single" w:sz="8" w:space="0" w:color="231F20"/>
              <w:left w:val="single" w:sz="8" w:space="0" w:color="231F20"/>
              <w:bottom w:val="single" w:sz="12" w:space="0" w:color="231F20"/>
              <w:right w:val="single" w:sz="8" w:space="0" w:color="231F20"/>
            </w:tcBorders>
          </w:tcPr>
          <w:p w14:paraId="204461D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A69AF3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372FF4F"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2DB9542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9DDA5C5"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૧</w:t>
            </w:r>
          </w:p>
        </w:tc>
        <w:tc>
          <w:tcPr>
            <w:tcW w:w="1260" w:type="dxa"/>
            <w:tcBorders>
              <w:top w:val="single" w:sz="8" w:space="0" w:color="231F20"/>
              <w:left w:val="single" w:sz="8" w:space="0" w:color="231F20"/>
              <w:bottom w:val="single" w:sz="12" w:space="0" w:color="231F20"/>
              <w:right w:val="single" w:sz="8" w:space="0" w:color="231F20"/>
            </w:tcBorders>
          </w:tcPr>
          <w:p w14:paraId="072D555B"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1302EEA"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084C350"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6045BB16"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E2731D3"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એસએમએ-0</w:t>
            </w:r>
          </w:p>
        </w:tc>
        <w:tc>
          <w:tcPr>
            <w:tcW w:w="1171" w:type="dxa"/>
            <w:tcBorders>
              <w:top w:val="single" w:sz="8" w:space="0" w:color="231F20"/>
              <w:left w:val="single" w:sz="8" w:space="0" w:color="231F20"/>
              <w:bottom w:val="single" w:sz="12" w:space="0" w:color="231F20"/>
              <w:right w:val="single" w:sz="8" w:space="0" w:color="231F20"/>
            </w:tcBorders>
          </w:tcPr>
          <w:p w14:paraId="70AF6F0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5423CE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9262A2E"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382CE12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CC68915"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૦૧-૦૩-૨૦૨૨</w:t>
            </w:r>
          </w:p>
        </w:tc>
        <w:tc>
          <w:tcPr>
            <w:tcW w:w="1260" w:type="dxa"/>
            <w:tcBorders>
              <w:top w:val="single" w:sz="8" w:space="0" w:color="231F20"/>
              <w:left w:val="single" w:sz="8" w:space="0" w:color="231F20"/>
              <w:bottom w:val="single" w:sz="12" w:space="0" w:color="231F20"/>
              <w:right w:val="single" w:sz="8" w:space="0" w:color="231F20"/>
            </w:tcBorders>
          </w:tcPr>
          <w:p w14:paraId="5785C46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1CC216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F29FD34"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18E381B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AF5254C"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એનએ</w:t>
            </w:r>
          </w:p>
        </w:tc>
        <w:tc>
          <w:tcPr>
            <w:tcW w:w="989" w:type="dxa"/>
            <w:tcBorders>
              <w:top w:val="single" w:sz="8" w:space="0" w:color="231F20"/>
              <w:left w:val="single" w:sz="8" w:space="0" w:color="231F20"/>
              <w:bottom w:val="single" w:sz="12" w:space="0" w:color="231F20"/>
              <w:right w:val="single" w:sz="8" w:space="0" w:color="231F20"/>
            </w:tcBorders>
          </w:tcPr>
          <w:p w14:paraId="59A4B53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EC7F7E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87D8632"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029217F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9AF0713"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r>
      <w:tr w:rsidR="00CD4B81" w:rsidRPr="009E2EA7" w14:paraId="51813681"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7C5CD32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01E4D93"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7592CD5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BDCE471"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૦૧-૦૪-</w:t>
            </w:r>
          </w:p>
          <w:p w14:paraId="04348883"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12" w:space="0" w:color="231F20"/>
              <w:left w:val="single" w:sz="8" w:space="0" w:color="231F20"/>
              <w:bottom w:val="single" w:sz="8" w:space="0" w:color="231F20"/>
              <w:right w:val="single" w:sz="8" w:space="0" w:color="231F20"/>
            </w:tcBorders>
          </w:tcPr>
          <w:p w14:paraId="6E65CBAD"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52438DA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049D34F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E062C58"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DDFF76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423C0B4"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૬૦</w:t>
            </w:r>
          </w:p>
        </w:tc>
        <w:tc>
          <w:tcPr>
            <w:tcW w:w="1260" w:type="dxa"/>
            <w:tcBorders>
              <w:top w:val="single" w:sz="12" w:space="0" w:color="231F20"/>
              <w:left w:val="single" w:sz="8" w:space="0" w:color="231F20"/>
              <w:bottom w:val="single" w:sz="8" w:space="0" w:color="231F20"/>
              <w:right w:val="single" w:sz="8" w:space="0" w:color="231F20"/>
            </w:tcBorders>
          </w:tcPr>
          <w:p w14:paraId="2AA4848C"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47DA975"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63DAA2A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59DCC02"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એસએમએ-1</w:t>
            </w:r>
          </w:p>
        </w:tc>
        <w:tc>
          <w:tcPr>
            <w:tcW w:w="1171" w:type="dxa"/>
            <w:tcBorders>
              <w:top w:val="single" w:sz="12" w:space="0" w:color="231F20"/>
              <w:left w:val="single" w:sz="8" w:space="0" w:color="231F20"/>
              <w:bottom w:val="single" w:sz="8" w:space="0" w:color="231F20"/>
              <w:right w:val="single" w:sz="8" w:space="0" w:color="231F20"/>
            </w:tcBorders>
          </w:tcPr>
          <w:p w14:paraId="21A85A8B"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2A65CF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3493ABC"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૦૧-૦૨૨૦૨૨ / ૦૩-૦૩-</w:t>
            </w:r>
          </w:p>
          <w:p w14:paraId="3B5F1151"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12" w:space="0" w:color="231F20"/>
              <w:left w:val="single" w:sz="8" w:space="0" w:color="231F20"/>
              <w:bottom w:val="single" w:sz="8" w:space="0" w:color="231F20"/>
              <w:right w:val="single" w:sz="8" w:space="0" w:color="231F20"/>
            </w:tcBorders>
          </w:tcPr>
          <w:p w14:paraId="49283428"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665B34E"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269C89D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E6089B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એનએ</w:t>
            </w:r>
          </w:p>
        </w:tc>
        <w:tc>
          <w:tcPr>
            <w:tcW w:w="989" w:type="dxa"/>
            <w:tcBorders>
              <w:top w:val="single" w:sz="12" w:space="0" w:color="231F20"/>
              <w:left w:val="single" w:sz="8" w:space="0" w:color="231F20"/>
              <w:bottom w:val="single" w:sz="8" w:space="0" w:color="231F20"/>
              <w:right w:val="single" w:sz="8" w:space="0" w:color="231F20"/>
            </w:tcBorders>
          </w:tcPr>
          <w:p w14:paraId="388F38E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987859B"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F1D7D4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95BCAD5"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r>
      <w:tr w:rsidR="00CD4B81" w:rsidRPr="009E2EA7" w14:paraId="42341FE7"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6514C6B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6917F16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69512F3"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ના લેણાંની ચુકવણી નહીં</w:t>
            </w:r>
          </w:p>
          <w:p w14:paraId="3004CAE5"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૦૧-૦૨-૨૦૨૨ થી ૦૧-</w:t>
            </w:r>
          </w:p>
          <w:p w14:paraId="42E88C22"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૦૪-૨૦૨૨ EOD ખાતે ૦૨-૦૪-૨૦૨૨</w:t>
            </w:r>
          </w:p>
        </w:tc>
        <w:tc>
          <w:tcPr>
            <w:tcW w:w="989" w:type="dxa"/>
            <w:tcBorders>
              <w:top w:val="single" w:sz="8" w:space="0" w:color="231F20"/>
              <w:left w:val="single" w:sz="8" w:space="0" w:color="231F20"/>
              <w:bottom w:val="single" w:sz="8" w:space="0" w:color="231F20"/>
              <w:right w:val="single" w:sz="8" w:space="0" w:color="231F20"/>
            </w:tcBorders>
          </w:tcPr>
          <w:p w14:paraId="6E54BF21"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44353978"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48EA7A66"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૬૧</w:t>
            </w:r>
          </w:p>
        </w:tc>
        <w:tc>
          <w:tcPr>
            <w:tcW w:w="1260" w:type="dxa"/>
            <w:tcBorders>
              <w:top w:val="single" w:sz="8" w:space="0" w:color="231F20"/>
              <w:left w:val="single" w:sz="8" w:space="0" w:color="231F20"/>
              <w:bottom w:val="single" w:sz="8" w:space="0" w:color="231F20"/>
              <w:right w:val="single" w:sz="8" w:space="0" w:color="231F20"/>
            </w:tcBorders>
          </w:tcPr>
          <w:p w14:paraId="666671AB"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0323AC6E"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0A9A9C61"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એસએમએ-2</w:t>
            </w:r>
          </w:p>
        </w:tc>
        <w:tc>
          <w:tcPr>
            <w:tcW w:w="1171" w:type="dxa"/>
            <w:tcBorders>
              <w:top w:val="single" w:sz="8" w:space="0" w:color="231F20"/>
              <w:left w:val="single" w:sz="8" w:space="0" w:color="231F20"/>
              <w:bottom w:val="single" w:sz="8" w:space="0" w:color="231F20"/>
              <w:right w:val="single" w:sz="8" w:space="0" w:color="231F20"/>
            </w:tcBorders>
          </w:tcPr>
          <w:p w14:paraId="686DF35B"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5D1DCAC8"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૦૧-૦૨૨૦૨૨ / ૦૨-૦૪-</w:t>
            </w:r>
          </w:p>
          <w:p w14:paraId="5AF93851"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8" w:space="0" w:color="231F20"/>
              <w:left w:val="single" w:sz="8" w:space="0" w:color="231F20"/>
              <w:bottom w:val="single" w:sz="8" w:space="0" w:color="231F20"/>
              <w:right w:val="single" w:sz="8" w:space="0" w:color="231F20"/>
            </w:tcBorders>
          </w:tcPr>
          <w:p w14:paraId="25F25737"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5D08A003"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2EEF746C"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એનએ</w:t>
            </w:r>
          </w:p>
        </w:tc>
        <w:tc>
          <w:tcPr>
            <w:tcW w:w="989" w:type="dxa"/>
            <w:tcBorders>
              <w:top w:val="single" w:sz="8" w:space="0" w:color="231F20"/>
              <w:left w:val="single" w:sz="8" w:space="0" w:color="231F20"/>
              <w:bottom w:val="single" w:sz="8" w:space="0" w:color="231F20"/>
              <w:right w:val="single" w:sz="8" w:space="0" w:color="231F20"/>
            </w:tcBorders>
          </w:tcPr>
          <w:p w14:paraId="33522B34"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725026CE"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07EDA087"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r>
      <w:tr w:rsidR="00CD4B81" w:rsidRPr="009E2EA7" w14:paraId="107194C0"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64B8B7F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1D771AF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7D511B3C"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ના લેણાંની ચુકવણી નહીં</w:t>
            </w:r>
          </w:p>
        </w:tc>
        <w:tc>
          <w:tcPr>
            <w:tcW w:w="989" w:type="dxa"/>
            <w:tcBorders>
              <w:top w:val="single" w:sz="8" w:space="0" w:color="231F20"/>
              <w:left w:val="single" w:sz="8" w:space="0" w:color="231F20"/>
              <w:bottom w:val="nil"/>
              <w:right w:val="single" w:sz="8" w:space="0" w:color="231F20"/>
            </w:tcBorders>
          </w:tcPr>
          <w:p w14:paraId="2B8ED9E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2249B481"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009E86F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5CAB895D"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3BC1AF5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0C4387D9"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706436E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F9C369B"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૦૧-૦૫-</w:t>
            </w:r>
          </w:p>
          <w:p w14:paraId="36E7B2BF"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nil"/>
              <w:left w:val="single" w:sz="8" w:space="0" w:color="231F20"/>
              <w:bottom w:val="single" w:sz="8" w:space="0" w:color="231F20"/>
              <w:right w:val="single" w:sz="8" w:space="0" w:color="231F20"/>
            </w:tcBorders>
          </w:tcPr>
          <w:p w14:paraId="71C12C70"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1AD2C9D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૦૧-૦૨-૨૦૨૨ થી ૦૧-</w:t>
            </w:r>
          </w:p>
          <w:p w14:paraId="2395E80B"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lastRenderedPageBreak/>
              <w:t>૦૫- ૨૦૨૨ EOD ખાતે ૦૨-૦૫-</w:t>
            </w:r>
          </w:p>
          <w:p w14:paraId="48F3A48B"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nil"/>
              <w:left w:val="single" w:sz="8" w:space="0" w:color="231F20"/>
              <w:bottom w:val="single" w:sz="8" w:space="0" w:color="231F20"/>
              <w:right w:val="single" w:sz="8" w:space="0" w:color="231F20"/>
            </w:tcBorders>
          </w:tcPr>
          <w:p w14:paraId="45FC4B5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lastRenderedPageBreak/>
              <w:t xml:space="preserve"> </w:t>
            </w:r>
          </w:p>
          <w:p w14:paraId="7AE29F64"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૯૦</w:t>
            </w:r>
          </w:p>
        </w:tc>
        <w:tc>
          <w:tcPr>
            <w:tcW w:w="1260" w:type="dxa"/>
            <w:tcBorders>
              <w:top w:val="nil"/>
              <w:left w:val="single" w:sz="8" w:space="0" w:color="231F20"/>
              <w:bottom w:val="single" w:sz="8" w:space="0" w:color="231F20"/>
              <w:right w:val="single" w:sz="8" w:space="0" w:color="231F20"/>
            </w:tcBorders>
          </w:tcPr>
          <w:p w14:paraId="6309C346"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8954FB1"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એસએમએ-2</w:t>
            </w:r>
          </w:p>
        </w:tc>
        <w:tc>
          <w:tcPr>
            <w:tcW w:w="1171" w:type="dxa"/>
            <w:tcBorders>
              <w:top w:val="nil"/>
              <w:left w:val="single" w:sz="8" w:space="0" w:color="231F20"/>
              <w:bottom w:val="single" w:sz="8" w:space="0" w:color="231F20"/>
              <w:right w:val="single" w:sz="8" w:space="0" w:color="231F20"/>
            </w:tcBorders>
          </w:tcPr>
          <w:p w14:paraId="631EE50F"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૦૧-૦૨૨૦૨૨ / ૦૨-૦૪-</w:t>
            </w:r>
          </w:p>
          <w:p w14:paraId="33464D49"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nil"/>
              <w:left w:val="single" w:sz="8" w:space="0" w:color="231F20"/>
              <w:bottom w:val="single" w:sz="8" w:space="0" w:color="231F20"/>
              <w:right w:val="single" w:sz="8" w:space="0" w:color="231F20"/>
            </w:tcBorders>
          </w:tcPr>
          <w:p w14:paraId="2B0FC562"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7140E9B"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એનએ</w:t>
            </w:r>
          </w:p>
        </w:tc>
        <w:tc>
          <w:tcPr>
            <w:tcW w:w="989" w:type="dxa"/>
            <w:tcBorders>
              <w:top w:val="nil"/>
              <w:left w:val="single" w:sz="8" w:space="0" w:color="231F20"/>
              <w:bottom w:val="single" w:sz="8" w:space="0" w:color="231F20"/>
              <w:right w:val="single" w:sz="8" w:space="0" w:color="231F20"/>
            </w:tcBorders>
          </w:tcPr>
          <w:p w14:paraId="7781072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BFC61E0"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r>
      <w:tr w:rsidR="00CD4B81" w:rsidRPr="009E2EA7" w14:paraId="524D1327"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15BF4F8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675A8A4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7782515"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ના લેણાંની ચુકવણી નહીં</w:t>
            </w:r>
          </w:p>
          <w:p w14:paraId="7733553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૦૧-૦૨-૨૦૨૨ થી ૦૧-</w:t>
            </w:r>
          </w:p>
          <w:p w14:paraId="07582C58"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૦૫- ૨૦૨૨ EOD ખાતે ૦૨-૦૫-</w:t>
            </w:r>
          </w:p>
          <w:p w14:paraId="5CA9E30A"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7C77E3E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E6E022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D54B2A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555DA5A"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૯૧</w:t>
            </w:r>
          </w:p>
        </w:tc>
        <w:tc>
          <w:tcPr>
            <w:tcW w:w="1260" w:type="dxa"/>
            <w:tcBorders>
              <w:top w:val="single" w:sz="8" w:space="0" w:color="231F20"/>
              <w:left w:val="single" w:sz="8" w:space="0" w:color="231F20"/>
              <w:bottom w:val="single" w:sz="8" w:space="0" w:color="231F20"/>
              <w:right w:val="single" w:sz="8" w:space="0" w:color="231F20"/>
            </w:tcBorders>
          </w:tcPr>
          <w:p w14:paraId="39A67EF2"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360D1FF"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7464F36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FDBD452"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એનપીએ</w:t>
            </w:r>
          </w:p>
        </w:tc>
        <w:tc>
          <w:tcPr>
            <w:tcW w:w="1171" w:type="dxa"/>
            <w:tcBorders>
              <w:top w:val="single" w:sz="8" w:space="0" w:color="231F20"/>
              <w:left w:val="single" w:sz="8" w:space="0" w:color="231F20"/>
              <w:bottom w:val="single" w:sz="8" w:space="0" w:color="231F20"/>
              <w:right w:val="single" w:sz="8" w:space="0" w:color="231F20"/>
            </w:tcBorders>
          </w:tcPr>
          <w:p w14:paraId="0F6D365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BC983CF"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CD299D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6653190"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c>
          <w:tcPr>
            <w:tcW w:w="1260" w:type="dxa"/>
            <w:tcBorders>
              <w:top w:val="single" w:sz="8" w:space="0" w:color="231F20"/>
              <w:left w:val="single" w:sz="8" w:space="0" w:color="231F20"/>
              <w:bottom w:val="single" w:sz="8" w:space="0" w:color="231F20"/>
              <w:right w:val="single" w:sz="8" w:space="0" w:color="231F20"/>
            </w:tcBorders>
          </w:tcPr>
          <w:p w14:paraId="132B345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B83849B"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7F832571"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540590F"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એનપીએ</w:t>
            </w:r>
          </w:p>
        </w:tc>
        <w:tc>
          <w:tcPr>
            <w:tcW w:w="989" w:type="dxa"/>
            <w:tcBorders>
              <w:top w:val="single" w:sz="8" w:space="0" w:color="231F20"/>
              <w:left w:val="single" w:sz="8" w:space="0" w:color="231F20"/>
              <w:bottom w:val="single" w:sz="8" w:space="0" w:color="231F20"/>
              <w:right w:val="single" w:sz="8" w:space="0" w:color="231F20"/>
            </w:tcBorders>
          </w:tcPr>
          <w:p w14:paraId="70A57BC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78A4747"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2EDD3B7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83E5748"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૦૨-૦૫-</w:t>
            </w:r>
          </w:p>
          <w:p w14:paraId="0AA76151"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29587975"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71E497E1"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69A39556"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૦૧-૦૬-</w:t>
            </w:r>
          </w:p>
          <w:p w14:paraId="43A4F529"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2A5DF578"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719ED2AF"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૦૧-૦૬-</w:t>
            </w:r>
          </w:p>
          <w:p w14:paraId="75057876"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6DEB2E7E"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સંપૂર્ણ ચૂકવણી કરેલ રકમ</w:t>
            </w:r>
          </w:p>
          <w:p w14:paraId="726379B4"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૦૧-૦૨- ૨૦૨૨ વાગ્યે</w:t>
            </w:r>
          </w:p>
          <w:p w14:paraId="6D40D7D0"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EOD ૦૧-૦૬-૨૦૨૨</w:t>
            </w:r>
          </w:p>
        </w:tc>
        <w:tc>
          <w:tcPr>
            <w:tcW w:w="989" w:type="dxa"/>
            <w:tcBorders>
              <w:top w:val="single" w:sz="8" w:space="0" w:color="231F20"/>
              <w:left w:val="single" w:sz="8" w:space="0" w:color="231F20"/>
              <w:bottom w:val="single" w:sz="8" w:space="0" w:color="231F20"/>
              <w:right w:val="single" w:sz="8" w:space="0" w:color="231F20"/>
            </w:tcBorders>
          </w:tcPr>
          <w:p w14:paraId="6BA4364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5C33B68"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૯૩</w:t>
            </w:r>
          </w:p>
        </w:tc>
        <w:tc>
          <w:tcPr>
            <w:tcW w:w="1260" w:type="dxa"/>
            <w:tcBorders>
              <w:top w:val="single" w:sz="8" w:space="0" w:color="231F20"/>
              <w:left w:val="single" w:sz="8" w:space="0" w:color="231F20"/>
              <w:bottom w:val="single" w:sz="8" w:space="0" w:color="231F20"/>
              <w:right w:val="single" w:sz="8" w:space="0" w:color="231F20"/>
            </w:tcBorders>
          </w:tcPr>
          <w:p w14:paraId="7DCAB0C3"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3EC1A94"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એનપીએ</w:t>
            </w:r>
          </w:p>
        </w:tc>
        <w:tc>
          <w:tcPr>
            <w:tcW w:w="1171" w:type="dxa"/>
            <w:tcBorders>
              <w:top w:val="single" w:sz="8" w:space="0" w:color="231F20"/>
              <w:left w:val="single" w:sz="8" w:space="0" w:color="231F20"/>
              <w:bottom w:val="single" w:sz="8" w:space="0" w:color="231F20"/>
              <w:right w:val="single" w:sz="8" w:space="0" w:color="231F20"/>
            </w:tcBorders>
          </w:tcPr>
          <w:p w14:paraId="73C495C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7B2D05A"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c>
          <w:tcPr>
            <w:tcW w:w="1260" w:type="dxa"/>
            <w:tcBorders>
              <w:top w:val="single" w:sz="8" w:space="0" w:color="231F20"/>
              <w:left w:val="single" w:sz="8" w:space="0" w:color="231F20"/>
              <w:bottom w:val="single" w:sz="8" w:space="0" w:color="231F20"/>
              <w:right w:val="single" w:sz="8" w:space="0" w:color="231F20"/>
            </w:tcBorders>
          </w:tcPr>
          <w:p w14:paraId="01EFFD9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EE13F9B"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એનપીએ</w:t>
            </w:r>
          </w:p>
        </w:tc>
        <w:tc>
          <w:tcPr>
            <w:tcW w:w="989" w:type="dxa"/>
            <w:tcBorders>
              <w:top w:val="single" w:sz="8" w:space="0" w:color="231F20"/>
              <w:left w:val="single" w:sz="8" w:space="0" w:color="231F20"/>
              <w:bottom w:val="single" w:sz="8" w:space="0" w:color="231F20"/>
              <w:right w:val="single" w:sz="8" w:space="0" w:color="231F20"/>
            </w:tcBorders>
          </w:tcPr>
          <w:p w14:paraId="525219C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2B359BB"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૦૨-૦૫-</w:t>
            </w:r>
          </w:p>
          <w:p w14:paraId="2586397F"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5A0DC032"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4238397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200B03F"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F760E97"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F1AAF6B"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૦૧-૦૭-</w:t>
            </w:r>
          </w:p>
          <w:p w14:paraId="5DC87050"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D89A219"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41C8EA5"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69929A1"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CDEEF97"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૦૧-૦૭-૨૦૨૨</w:t>
            </w:r>
          </w:p>
        </w:tc>
        <w:tc>
          <w:tcPr>
            <w:tcW w:w="1891" w:type="dxa"/>
            <w:tcBorders>
              <w:top w:val="single" w:sz="8" w:space="0" w:color="231F20"/>
              <w:left w:val="single" w:sz="8" w:space="0" w:color="231F20"/>
              <w:bottom w:val="single" w:sz="8" w:space="0" w:color="231F20"/>
              <w:right w:val="single" w:sz="8" w:space="0" w:color="231F20"/>
            </w:tcBorders>
          </w:tcPr>
          <w:p w14:paraId="2F9A2F20"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સંપૂર્ણ બાકી રકમ ચૂકવી દીધી</w:t>
            </w:r>
          </w:p>
          <w:p w14:paraId="490EAC1A"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૦૧-૦૩-૨૦૨૨ અને ૦૧-</w:t>
            </w:r>
          </w:p>
          <w:p w14:paraId="52ED343E"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૦૪-૨૦૨૨ EOD ખાતે ૦૧-૦૭-</w:t>
            </w:r>
          </w:p>
        </w:tc>
        <w:tc>
          <w:tcPr>
            <w:tcW w:w="989" w:type="dxa"/>
            <w:tcBorders>
              <w:top w:val="single" w:sz="8" w:space="0" w:color="231F20"/>
              <w:left w:val="single" w:sz="8" w:space="0" w:color="231F20"/>
              <w:bottom w:val="single" w:sz="8" w:space="0" w:color="231F20"/>
              <w:right w:val="single" w:sz="8" w:space="0" w:color="231F20"/>
            </w:tcBorders>
          </w:tcPr>
          <w:p w14:paraId="70F9FD5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41791C78"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5E45F90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D6FDF7B"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૬૨</w:t>
            </w:r>
          </w:p>
        </w:tc>
        <w:tc>
          <w:tcPr>
            <w:tcW w:w="1260" w:type="dxa"/>
            <w:tcBorders>
              <w:top w:val="single" w:sz="8" w:space="0" w:color="231F20"/>
              <w:left w:val="single" w:sz="8" w:space="0" w:color="231F20"/>
              <w:bottom w:val="single" w:sz="8" w:space="0" w:color="231F20"/>
              <w:right w:val="single" w:sz="8" w:space="0" w:color="231F20"/>
            </w:tcBorders>
          </w:tcPr>
          <w:p w14:paraId="07DD4C47"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4FC3E40F"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2910E9FE"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8ED8740"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એનપીએ</w:t>
            </w:r>
          </w:p>
        </w:tc>
        <w:tc>
          <w:tcPr>
            <w:tcW w:w="1171" w:type="dxa"/>
            <w:tcBorders>
              <w:top w:val="single" w:sz="8" w:space="0" w:color="231F20"/>
              <w:left w:val="single" w:sz="8" w:space="0" w:color="231F20"/>
              <w:bottom w:val="single" w:sz="8" w:space="0" w:color="231F20"/>
              <w:right w:val="single" w:sz="8" w:space="0" w:color="231F20"/>
            </w:tcBorders>
          </w:tcPr>
          <w:p w14:paraId="1B6A4ACA"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7C3E51F"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1139C9E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1027AA0"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એનએ</w:t>
            </w:r>
          </w:p>
        </w:tc>
        <w:tc>
          <w:tcPr>
            <w:tcW w:w="1260" w:type="dxa"/>
            <w:tcBorders>
              <w:top w:val="single" w:sz="8" w:space="0" w:color="231F20"/>
              <w:left w:val="single" w:sz="8" w:space="0" w:color="231F20"/>
              <w:bottom w:val="single" w:sz="8" w:space="0" w:color="231F20"/>
              <w:right w:val="single" w:sz="8" w:space="0" w:color="231F20"/>
            </w:tcBorders>
          </w:tcPr>
          <w:p w14:paraId="07274DAE"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09DBC1F0"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4EABD0B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07366C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એનપીએ</w:t>
            </w:r>
          </w:p>
        </w:tc>
        <w:tc>
          <w:tcPr>
            <w:tcW w:w="989" w:type="dxa"/>
            <w:tcBorders>
              <w:top w:val="single" w:sz="8" w:space="0" w:color="231F20"/>
              <w:left w:val="single" w:sz="8" w:space="0" w:color="231F20"/>
              <w:bottom w:val="single" w:sz="8" w:space="0" w:color="231F20"/>
              <w:right w:val="single" w:sz="8" w:space="0" w:color="231F20"/>
            </w:tcBorders>
          </w:tcPr>
          <w:p w14:paraId="563AE01F"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BB4DA75"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542D822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0E64510"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૦૨-૦૫-</w:t>
            </w:r>
          </w:p>
          <w:p w14:paraId="4CF47A89"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68AF217A"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5C93239E"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13CA3BFE"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506C3FB6"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63D50B0C"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7F15B4B4"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7EC26C6D"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03C6885D"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726A0783"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D81B6F3"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21A42CF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25D21C6"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૦૧-૦૮-</w:t>
            </w:r>
          </w:p>
          <w:p w14:paraId="39E564F3"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305E84B6"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5160A11"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૦૧-૦૮-૨૦૨૨</w:t>
            </w:r>
          </w:p>
        </w:tc>
        <w:tc>
          <w:tcPr>
            <w:tcW w:w="1891" w:type="dxa"/>
            <w:tcBorders>
              <w:top w:val="single" w:sz="8" w:space="0" w:color="231F20"/>
              <w:left w:val="single" w:sz="8" w:space="0" w:color="231F20"/>
              <w:bottom w:val="single" w:sz="8" w:space="0" w:color="231F20"/>
              <w:right w:val="single" w:sz="8" w:space="0" w:color="231F20"/>
            </w:tcBorders>
            <w:vAlign w:val="bottom"/>
          </w:tcPr>
          <w:p w14:paraId="298D00C0"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સંપૂર્ણ બાકી રકમ ચૂકવી દીધી</w:t>
            </w:r>
          </w:p>
          <w:p w14:paraId="21627FAC"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૦૧-૦૫-૨૦૨૨ અને ૦૧૦૬-૨૦૨૨ EOD ખાતે ૦૧-૦૮-૨૦૨૨</w:t>
            </w:r>
          </w:p>
        </w:tc>
        <w:tc>
          <w:tcPr>
            <w:tcW w:w="989" w:type="dxa"/>
            <w:tcBorders>
              <w:top w:val="single" w:sz="8" w:space="0" w:color="231F20"/>
              <w:left w:val="single" w:sz="8" w:space="0" w:color="231F20"/>
              <w:bottom w:val="single" w:sz="8" w:space="0" w:color="231F20"/>
              <w:right w:val="single" w:sz="8" w:space="0" w:color="231F20"/>
            </w:tcBorders>
          </w:tcPr>
          <w:p w14:paraId="5AC8AC9E"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5F932002"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૩૨</w:t>
            </w:r>
          </w:p>
        </w:tc>
        <w:tc>
          <w:tcPr>
            <w:tcW w:w="1260" w:type="dxa"/>
            <w:tcBorders>
              <w:top w:val="single" w:sz="8" w:space="0" w:color="231F20"/>
              <w:left w:val="single" w:sz="8" w:space="0" w:color="231F20"/>
              <w:bottom w:val="single" w:sz="8" w:space="0" w:color="231F20"/>
              <w:right w:val="single" w:sz="8" w:space="0" w:color="231F20"/>
            </w:tcBorders>
          </w:tcPr>
          <w:p w14:paraId="2A3FDB2C"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EC7F6C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એનપીએ</w:t>
            </w:r>
          </w:p>
        </w:tc>
        <w:tc>
          <w:tcPr>
            <w:tcW w:w="1171" w:type="dxa"/>
            <w:tcBorders>
              <w:top w:val="single" w:sz="8" w:space="0" w:color="231F20"/>
              <w:left w:val="single" w:sz="8" w:space="0" w:color="231F20"/>
              <w:bottom w:val="single" w:sz="8" w:space="0" w:color="231F20"/>
              <w:right w:val="single" w:sz="8" w:space="0" w:color="231F20"/>
            </w:tcBorders>
          </w:tcPr>
          <w:p w14:paraId="085341A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D0A8C31"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એનએ</w:t>
            </w:r>
          </w:p>
        </w:tc>
        <w:tc>
          <w:tcPr>
            <w:tcW w:w="1260" w:type="dxa"/>
            <w:tcBorders>
              <w:top w:val="single" w:sz="8" w:space="0" w:color="231F20"/>
              <w:left w:val="single" w:sz="8" w:space="0" w:color="231F20"/>
              <w:bottom w:val="single" w:sz="8" w:space="0" w:color="231F20"/>
              <w:right w:val="single" w:sz="8" w:space="0" w:color="231F20"/>
            </w:tcBorders>
          </w:tcPr>
          <w:p w14:paraId="18B11C8E"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5DA124AA"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એનપીએ</w:t>
            </w:r>
          </w:p>
        </w:tc>
        <w:tc>
          <w:tcPr>
            <w:tcW w:w="989" w:type="dxa"/>
            <w:tcBorders>
              <w:top w:val="single" w:sz="8" w:space="0" w:color="231F20"/>
              <w:left w:val="single" w:sz="8" w:space="0" w:color="231F20"/>
              <w:bottom w:val="single" w:sz="8" w:space="0" w:color="231F20"/>
              <w:right w:val="single" w:sz="8" w:space="0" w:color="231F20"/>
            </w:tcBorders>
          </w:tcPr>
          <w:p w14:paraId="0A0866A0"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F55CBEE"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૦૨-૦૫-</w:t>
            </w:r>
          </w:p>
          <w:p w14:paraId="197D786D"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2FEA813D"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745481CF"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6904D40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94673FE"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૦૧-૦૯-</w:t>
            </w:r>
          </w:p>
          <w:p w14:paraId="1EDCCF9C"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181562B9"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07791EE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CA2AF79"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૦૧-૦૯-૨૦૨૨</w:t>
            </w:r>
          </w:p>
        </w:tc>
        <w:tc>
          <w:tcPr>
            <w:tcW w:w="1891" w:type="dxa"/>
            <w:tcBorders>
              <w:top w:val="single" w:sz="8" w:space="0" w:color="231F20"/>
              <w:left w:val="single" w:sz="8" w:space="0" w:color="231F20"/>
              <w:bottom w:val="single" w:sz="8" w:space="0" w:color="231F20"/>
              <w:right w:val="single" w:sz="8" w:space="0" w:color="231F20"/>
            </w:tcBorders>
          </w:tcPr>
          <w:p w14:paraId="183299F7"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68494682"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5E22E8C1"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૧</w:t>
            </w:r>
          </w:p>
        </w:tc>
        <w:tc>
          <w:tcPr>
            <w:tcW w:w="1260" w:type="dxa"/>
            <w:tcBorders>
              <w:top w:val="single" w:sz="8" w:space="0" w:color="231F20"/>
              <w:left w:val="single" w:sz="8" w:space="0" w:color="231F20"/>
              <w:bottom w:val="single" w:sz="8" w:space="0" w:color="231F20"/>
              <w:right w:val="single" w:sz="8" w:space="0" w:color="231F20"/>
            </w:tcBorders>
          </w:tcPr>
          <w:p w14:paraId="7C4813C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42C5139"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એનપીએ</w:t>
            </w:r>
          </w:p>
        </w:tc>
        <w:tc>
          <w:tcPr>
            <w:tcW w:w="1171" w:type="dxa"/>
            <w:tcBorders>
              <w:top w:val="single" w:sz="8" w:space="0" w:color="231F20"/>
              <w:left w:val="single" w:sz="8" w:space="0" w:color="231F20"/>
              <w:bottom w:val="single" w:sz="8" w:space="0" w:color="231F20"/>
              <w:right w:val="single" w:sz="8" w:space="0" w:color="231F20"/>
            </w:tcBorders>
          </w:tcPr>
          <w:p w14:paraId="6334E8EC"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7FD89141"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2495D8E"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એનએ</w:t>
            </w:r>
          </w:p>
        </w:tc>
        <w:tc>
          <w:tcPr>
            <w:tcW w:w="1260" w:type="dxa"/>
            <w:tcBorders>
              <w:top w:val="single" w:sz="8" w:space="0" w:color="231F20"/>
              <w:left w:val="single" w:sz="8" w:space="0" w:color="231F20"/>
              <w:bottom w:val="single" w:sz="8" w:space="0" w:color="231F20"/>
              <w:right w:val="single" w:sz="8" w:space="0" w:color="231F20"/>
            </w:tcBorders>
          </w:tcPr>
          <w:p w14:paraId="4396DCA3"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0D9B4112"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181BF994"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એનપીએ</w:t>
            </w:r>
          </w:p>
        </w:tc>
        <w:tc>
          <w:tcPr>
            <w:tcW w:w="989" w:type="dxa"/>
            <w:tcBorders>
              <w:top w:val="single" w:sz="8" w:space="0" w:color="231F20"/>
              <w:left w:val="single" w:sz="8" w:space="0" w:color="231F20"/>
              <w:bottom w:val="single" w:sz="8" w:space="0" w:color="231F20"/>
              <w:right w:val="single" w:sz="8" w:space="0" w:color="231F20"/>
            </w:tcBorders>
          </w:tcPr>
          <w:p w14:paraId="0442526D"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7F60C0CA"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DD0F121"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૦૨-૦૫-</w:t>
            </w:r>
          </w:p>
          <w:p w14:paraId="13BF609F"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1F6A6746"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526CD3F5"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340C2CD4"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52209E27"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૦૧-૧૦-</w:t>
            </w:r>
          </w:p>
          <w:p w14:paraId="48600F8A"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28410504"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616A22CC"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3FC5DCBA"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૦૧-૧૦-૨૦૨૨</w:t>
            </w:r>
          </w:p>
        </w:tc>
        <w:tc>
          <w:tcPr>
            <w:tcW w:w="1891" w:type="dxa"/>
            <w:tcBorders>
              <w:top w:val="single" w:sz="8" w:space="0" w:color="231F20"/>
              <w:left w:val="single" w:sz="8" w:space="0" w:color="231F20"/>
              <w:bottom w:val="single" w:sz="8" w:space="0" w:color="231F20"/>
              <w:right w:val="single" w:sz="8" w:space="0" w:color="231F20"/>
            </w:tcBorders>
          </w:tcPr>
          <w:p w14:paraId="24B1A5A3"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સંપૂર્ણ બાકી રકમ ચૂકવી દીધી</w:t>
            </w:r>
          </w:p>
          <w:p w14:paraId="4E2C1E6E"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૦૧- ૦૯-૨૦૨૨ અને ૦૧૧૦-૨૦૨૨</w:t>
            </w:r>
          </w:p>
        </w:tc>
        <w:tc>
          <w:tcPr>
            <w:tcW w:w="989" w:type="dxa"/>
            <w:tcBorders>
              <w:top w:val="single" w:sz="8" w:space="0" w:color="231F20"/>
              <w:left w:val="single" w:sz="8" w:space="0" w:color="231F20"/>
              <w:bottom w:val="single" w:sz="8" w:space="0" w:color="231F20"/>
              <w:right w:val="single" w:sz="8" w:space="0" w:color="231F20"/>
            </w:tcBorders>
          </w:tcPr>
          <w:p w14:paraId="0D982EFE"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224F6F43"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5C6C1E87"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3ADBFBEE"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માનક</w:t>
            </w:r>
          </w:p>
          <w:p w14:paraId="245CBFF7"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ખાતું</w:t>
            </w:r>
          </w:p>
          <w:p w14:paraId="153D2CCB" w14:textId="77777777"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કોઈ ઓવરડ્યુ વગર</w:t>
            </w:r>
          </w:p>
        </w:tc>
        <w:tc>
          <w:tcPr>
            <w:tcW w:w="1171" w:type="dxa"/>
            <w:tcBorders>
              <w:top w:val="single" w:sz="8" w:space="0" w:color="231F20"/>
              <w:left w:val="single" w:sz="8" w:space="0" w:color="231F20"/>
              <w:bottom w:val="single" w:sz="8" w:space="0" w:color="231F20"/>
              <w:right w:val="single" w:sz="8" w:space="0" w:color="231F20"/>
            </w:tcBorders>
          </w:tcPr>
          <w:p w14:paraId="66EC14DA"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09E8D660"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4474D8EC"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એનએ</w:t>
            </w:r>
          </w:p>
        </w:tc>
        <w:tc>
          <w:tcPr>
            <w:tcW w:w="1260" w:type="dxa"/>
            <w:tcBorders>
              <w:top w:val="single" w:sz="8" w:space="0" w:color="231F20"/>
              <w:left w:val="single" w:sz="8" w:space="0" w:color="231F20"/>
              <w:bottom w:val="single" w:sz="8" w:space="0" w:color="231F20"/>
              <w:right w:val="single" w:sz="8" w:space="0" w:color="231F20"/>
            </w:tcBorders>
          </w:tcPr>
          <w:p w14:paraId="51B2AA7A"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4E42F4DE"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79B8CDB9"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એનએ</w:t>
            </w:r>
          </w:p>
        </w:tc>
        <w:tc>
          <w:tcPr>
            <w:tcW w:w="989" w:type="dxa"/>
            <w:tcBorders>
              <w:top w:val="single" w:sz="8" w:space="0" w:color="231F20"/>
              <w:left w:val="single" w:sz="8" w:space="0" w:color="231F20"/>
              <w:bottom w:val="single" w:sz="8" w:space="0" w:color="231F20"/>
              <w:right w:val="single" w:sz="8" w:space="0" w:color="231F20"/>
            </w:tcBorders>
          </w:tcPr>
          <w:p w14:paraId="41B933AF"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7900959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એસટીડી</w:t>
            </w:r>
          </w:p>
          <w:p w14:paraId="2678AE75" w14:textId="77777777"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પ્રતિ</w:t>
            </w:r>
          </w:p>
          <w:p w14:paraId="7EC9933F"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૦૧-</w:t>
            </w:r>
          </w:p>
          <w:p w14:paraId="1622C270"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૧૦૨૦૨</w:t>
            </w:r>
          </w:p>
          <w:p w14:paraId="4E8A018D"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૨</w:t>
            </w:r>
          </w:p>
        </w:tc>
      </w:tr>
    </w:tbl>
    <w:p w14:paraId="5008B53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91D793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C10D12"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5B1F6BBD"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ઉધાર લેનાર માટે:</w:t>
      </w:r>
    </w:p>
    <w:p w14:paraId="5F7529C5"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53610704"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CD04AE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નામ</w:t>
            </w:r>
          </w:p>
        </w:tc>
        <w:tc>
          <w:tcPr>
            <w:tcW w:w="3566" w:type="dxa"/>
            <w:tcBorders>
              <w:top w:val="single" w:sz="4" w:space="0" w:color="000000"/>
              <w:left w:val="single" w:sz="4" w:space="0" w:color="000000"/>
              <w:bottom w:val="single" w:sz="4" w:space="0" w:color="000000"/>
              <w:right w:val="single" w:sz="4" w:space="0" w:color="000000"/>
            </w:tcBorders>
          </w:tcPr>
          <w:p w14:paraId="4DD7303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સહી</w:t>
            </w:r>
          </w:p>
        </w:tc>
      </w:tr>
      <w:tr w:rsidR="00CD4B81" w:rsidRPr="009E2EA7" w14:paraId="4DD86625"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C57134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38B30B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01D383D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A75A640"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7E77A23E"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ઉધાર લેનાર માટે (તેમના/તેણીના/તેમના રચાયેલા એટર્ની દ્વારા તારીખ [.] ના પાવર ઓફ એટર્ની દ્વારા):</w:t>
      </w:r>
    </w:p>
    <w:p w14:paraId="4E980FD2"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20F9DAAA"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AA3C95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નામ</w:t>
            </w:r>
          </w:p>
        </w:tc>
        <w:tc>
          <w:tcPr>
            <w:tcW w:w="3566" w:type="dxa"/>
            <w:tcBorders>
              <w:top w:val="single" w:sz="4" w:space="0" w:color="000000"/>
              <w:left w:val="single" w:sz="4" w:space="0" w:color="000000"/>
              <w:bottom w:val="single" w:sz="4" w:space="0" w:color="000000"/>
              <w:right w:val="single" w:sz="4" w:space="0" w:color="000000"/>
            </w:tcBorders>
          </w:tcPr>
          <w:p w14:paraId="386F4D6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સહી</w:t>
            </w:r>
          </w:p>
        </w:tc>
      </w:tr>
      <w:tr w:rsidR="00CD4B81" w:rsidRPr="009E2EA7" w14:paraId="1F8A5352"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2C46689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427A24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18AB211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8225BC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928DADB"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સહ-ઉધાર લેનાર માટે:</w:t>
      </w:r>
    </w:p>
    <w:p w14:paraId="0F60E87E"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7B399C99"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3C3D09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નામ</w:t>
            </w:r>
          </w:p>
        </w:tc>
        <w:tc>
          <w:tcPr>
            <w:tcW w:w="3566" w:type="dxa"/>
            <w:tcBorders>
              <w:top w:val="single" w:sz="4" w:space="0" w:color="000000"/>
              <w:left w:val="single" w:sz="4" w:space="0" w:color="000000"/>
              <w:bottom w:val="single" w:sz="4" w:space="0" w:color="000000"/>
              <w:right w:val="single" w:sz="4" w:space="0" w:color="000000"/>
            </w:tcBorders>
          </w:tcPr>
          <w:p w14:paraId="5A25E7C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સહી</w:t>
            </w:r>
          </w:p>
        </w:tc>
      </w:tr>
      <w:tr w:rsidR="00CD4B81" w:rsidRPr="009E2EA7" w14:paraId="562B7E03"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6C399B9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791282A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D06C74E"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D8E133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E84859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3D274F0B"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7818CB0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A32E27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6FDB637F"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281021F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DF44A8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B463F0C"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E84EC2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C649F7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E802BD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70ED664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E79B77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38F628F"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61FC31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B8CCC8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3137672"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6EC4EA0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35305D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4CB3EAD9"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D45755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CB3D47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ગેરંટી આપનાર માટે:</w:t>
      </w:r>
    </w:p>
    <w:p w14:paraId="79EA99BE"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28BCE66B"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3818F6E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નામ</w:t>
            </w:r>
          </w:p>
        </w:tc>
        <w:tc>
          <w:tcPr>
            <w:tcW w:w="3566" w:type="dxa"/>
            <w:tcBorders>
              <w:top w:val="single" w:sz="4" w:space="0" w:color="000000"/>
              <w:left w:val="single" w:sz="4" w:space="0" w:color="000000"/>
              <w:bottom w:val="single" w:sz="4" w:space="0" w:color="000000"/>
              <w:right w:val="single" w:sz="4" w:space="0" w:color="000000"/>
            </w:tcBorders>
          </w:tcPr>
          <w:p w14:paraId="30C5A0F7"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સહી</w:t>
            </w:r>
          </w:p>
        </w:tc>
      </w:tr>
      <w:tr w:rsidR="00CD4B81" w:rsidRPr="009E2EA7" w14:paraId="243170CD"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71E063AB"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85C9E4B"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156D0611" w14:textId="77777777" w:rsidTr="00511DA7">
        <w:trPr>
          <w:trHeight w:val="914"/>
        </w:trPr>
        <w:tc>
          <w:tcPr>
            <w:tcW w:w="3568" w:type="dxa"/>
            <w:tcBorders>
              <w:top w:val="single" w:sz="4" w:space="0" w:color="000000"/>
              <w:left w:val="nil"/>
              <w:bottom w:val="single" w:sz="4" w:space="0" w:color="000000"/>
              <w:right w:val="nil"/>
            </w:tcBorders>
          </w:tcPr>
          <w:p w14:paraId="17C11BE0"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66572B14"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391C7BC7"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ICICI બેંક લિમિટેડ માટે:</w:t>
            </w:r>
          </w:p>
          <w:p w14:paraId="14C54F25"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707A0DB7"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876E457"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128E72E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નામ</w:t>
            </w:r>
          </w:p>
        </w:tc>
        <w:tc>
          <w:tcPr>
            <w:tcW w:w="3566" w:type="dxa"/>
            <w:tcBorders>
              <w:top w:val="single" w:sz="4" w:space="0" w:color="000000"/>
              <w:left w:val="single" w:sz="4" w:space="0" w:color="000000"/>
              <w:bottom w:val="single" w:sz="4" w:space="0" w:color="000000"/>
              <w:right w:val="single" w:sz="4" w:space="0" w:color="000000"/>
            </w:tcBorders>
          </w:tcPr>
          <w:p w14:paraId="7DDAA849"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સહી</w:t>
            </w:r>
          </w:p>
        </w:tc>
      </w:tr>
      <w:tr w:rsidR="00CD4B81" w:rsidRPr="009E2EA7" w14:paraId="4C7CD1F4"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1422C622"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517C8BE"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6B8F4891" w14:textId="77777777" w:rsidR="00CD4B81" w:rsidRPr="009E2EA7" w:rsidRDefault="00CD4B81" w:rsidP="00CD4B81">
      <w:pPr>
        <w:spacing w:after="0" w:line="259" w:lineRule="auto"/>
        <w:ind w:left="0"/>
        <w:rPr>
          <w:rFonts w:ascii="Mulish SemiBold" w:hAnsi="Mulish SemiBold"/>
          <w:szCs w:val="18"/>
        </w:rPr>
      </w:pPr>
    </w:p>
    <w:p w14:paraId="72DFD51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SBFC ફાઇનાન્સ લિમિટેડ માટે:</w:t>
      </w:r>
    </w:p>
    <w:p w14:paraId="0FFEBB49"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0FFCFD97"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3A639099"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નામ</w:t>
            </w:r>
          </w:p>
        </w:tc>
        <w:tc>
          <w:tcPr>
            <w:tcW w:w="3566" w:type="dxa"/>
            <w:tcBorders>
              <w:top w:val="single" w:sz="4" w:space="0" w:color="000000"/>
              <w:left w:val="single" w:sz="4" w:space="0" w:color="000000"/>
              <w:bottom w:val="single" w:sz="4" w:space="0" w:color="000000"/>
              <w:right w:val="single" w:sz="4" w:space="0" w:color="000000"/>
            </w:tcBorders>
          </w:tcPr>
          <w:p w14:paraId="18AF1673"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સહી</w:t>
            </w:r>
          </w:p>
        </w:tc>
      </w:tr>
      <w:tr w:rsidR="00CD4B81" w:rsidRPr="009E2EA7" w14:paraId="2707F226"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77994C1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F08FE13"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76E16E13" w14:textId="77777777" w:rsidR="00CD4B81" w:rsidRPr="009E2EA7" w:rsidRDefault="00CD4B81" w:rsidP="00CD4B81">
      <w:pPr>
        <w:spacing w:after="0" w:line="259" w:lineRule="auto"/>
        <w:ind w:left="0"/>
        <w:rPr>
          <w:rFonts w:ascii="Mulish SemiBold" w:hAnsi="Mulish SemiBold"/>
          <w:szCs w:val="18"/>
        </w:rPr>
      </w:pPr>
    </w:p>
    <w:p w14:paraId="4148B9AD"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E300" w14:textId="77777777" w:rsidR="00FE43B4" w:rsidRDefault="00FE43B4" w:rsidP="00CD4B81">
      <w:pPr>
        <w:spacing w:after="0" w:line="240" w:lineRule="auto"/>
      </w:pPr>
      <w:r>
        <w:separator/>
      </w:r>
    </w:p>
  </w:endnote>
  <w:endnote w:type="continuationSeparator" w:id="0">
    <w:p w14:paraId="4D8866A4" w14:textId="77777777" w:rsidR="00FE43B4" w:rsidRDefault="00FE43B4"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C6BE"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૧</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238A" w14:textId="77777777"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૪૫</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3B76"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૧</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0360" w14:textId="77777777" w:rsidR="00FE43B4" w:rsidRDefault="00FE43B4" w:rsidP="00CD4B81">
      <w:pPr>
        <w:spacing w:after="0" w:line="240" w:lineRule="auto"/>
      </w:pPr>
      <w:r>
        <w:separator/>
      </w:r>
    </w:p>
  </w:footnote>
  <w:footnote w:type="continuationSeparator" w:id="0">
    <w:p w14:paraId="2B6EAE9C" w14:textId="77777777" w:rsidR="00FE43B4" w:rsidRDefault="00FE43B4" w:rsidP="00CD4B81">
      <w:pPr>
        <w:spacing w:after="0" w:line="240" w:lineRule="auto"/>
      </w:pPr>
      <w:r>
        <w:continuationSeparator/>
      </w:r>
    </w:p>
  </w:footnote>
  <w:footnote w:id="1">
    <w:p w14:paraId="38A74CDC"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આ જરૂરિયાત ચોક્કસ સ્થાન પર લાગુ થતા સ્થાનિક કાયદાઓને આધીન છે.</w:t>
      </w:r>
    </w:p>
  </w:footnote>
  <w:footnote w:id="2">
    <w:p w14:paraId="053C6287" w14:textId="77777777" w:rsidR="00D43E8D" w:rsidRDefault="00D43E8D" w:rsidP="00CD4B81">
      <w:pPr>
        <w:pStyle w:val="footnotedescription"/>
        <w:spacing w:line="282" w:lineRule="auto"/>
      </w:pPr>
      <w:r>
        <w:rPr>
          <w:rStyle w:val="footnotemark"/>
        </w:rPr>
        <w:footnoteRef/>
      </w:r>
      <w:r>
        <w:t>આંતરિક નોંધ: આ NRI દેવાદાર(ઓ) ના કિસ્સામાં લાગુ પડે છે જ્યારે દેવાદારે POA દ્વારા પોતાના વતી દસ્તાવેજો અમલમાં મૂકવા માટે પોતાના વકીલને અધિકૃત કર્યા હોય. કૃપા કરીને ખાતરી કરો કે દેવાદાર વતી લોન દસ્તાવેજો સહિત દસ્તાવેજો અમલમાં મૂકવા માટે માન્ય POA અધિકૃત વકીલ છે.</w:t>
      </w:r>
    </w:p>
  </w:footnote>
  <w:footnote w:id="3">
    <w:p w14:paraId="789C76E8" w14:textId="77777777" w:rsidR="00D43E8D" w:rsidRDefault="00D43E8D" w:rsidP="00CD4B81">
      <w:pPr>
        <w:pStyle w:val="footnotedescription"/>
      </w:pPr>
      <w:r>
        <w:rPr>
          <w:rStyle w:val="footnotemark"/>
        </w:rPr>
        <w:footnoteRef/>
      </w:r>
      <w:r>
        <w:t xml:space="preserve">આંતરિક નોંધ: આ NRI દેવાદાર(ઓ) ના કિસ્સામાં લાગુ પડે છે જ્યારે દેવાદારે POA દ્વારા પોતાના વતી દસ્તાવેજો અમલમાં મૂકવા માટે પોતાના વકીલને અધિકૃત કર્યા હોય. કૃપા કરીને ખાતરી કરો કે દેવાદાર વતી લોન દસ્તાવેજો સહિત દસ્તાવેજો અમલમાં મૂકવા માટે માન્ય POA અધિકૃત વકીલ છે.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334E9"/>
    <w:rsid w:val="00337D94"/>
    <w:rsid w:val="0035254E"/>
    <w:rsid w:val="00365D7B"/>
    <w:rsid w:val="00384857"/>
    <w:rsid w:val="003949BB"/>
    <w:rsid w:val="0039794B"/>
    <w:rsid w:val="003B263A"/>
    <w:rsid w:val="003B4166"/>
    <w:rsid w:val="003B739E"/>
    <w:rsid w:val="003D09FD"/>
    <w:rsid w:val="003E6937"/>
    <w:rsid w:val="003E7F05"/>
    <w:rsid w:val="004042EA"/>
    <w:rsid w:val="00407765"/>
    <w:rsid w:val="00426441"/>
    <w:rsid w:val="00432B56"/>
    <w:rsid w:val="00436715"/>
    <w:rsid w:val="00457C4B"/>
    <w:rsid w:val="00477701"/>
    <w:rsid w:val="00487BDF"/>
    <w:rsid w:val="004A39F3"/>
    <w:rsid w:val="004C6A93"/>
    <w:rsid w:val="004D2480"/>
    <w:rsid w:val="00511DA7"/>
    <w:rsid w:val="005138B9"/>
    <w:rsid w:val="0056520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26C3C"/>
    <w:rsid w:val="00742C9A"/>
    <w:rsid w:val="00777C86"/>
    <w:rsid w:val="00786599"/>
    <w:rsid w:val="007A00D3"/>
    <w:rsid w:val="007A12C6"/>
    <w:rsid w:val="007A6AD5"/>
    <w:rsid w:val="007E570E"/>
    <w:rsid w:val="007E6FC8"/>
    <w:rsid w:val="007F3F95"/>
    <w:rsid w:val="00811317"/>
    <w:rsid w:val="00832673"/>
    <w:rsid w:val="00837FB1"/>
    <w:rsid w:val="00850CCB"/>
    <w:rsid w:val="00856126"/>
    <w:rsid w:val="00884578"/>
    <w:rsid w:val="00894F46"/>
    <w:rsid w:val="008B4CDF"/>
    <w:rsid w:val="008C1D45"/>
    <w:rsid w:val="008D064B"/>
    <w:rsid w:val="008D5158"/>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02231"/>
    <w:rsid w:val="00A1088B"/>
    <w:rsid w:val="00A127F8"/>
    <w:rsid w:val="00A20B18"/>
    <w:rsid w:val="00A20CE3"/>
    <w:rsid w:val="00A323AC"/>
    <w:rsid w:val="00A34E90"/>
    <w:rsid w:val="00A43D22"/>
    <w:rsid w:val="00A630BB"/>
    <w:rsid w:val="00A6743E"/>
    <w:rsid w:val="00A708CB"/>
    <w:rsid w:val="00A95DBF"/>
    <w:rsid w:val="00AB2683"/>
    <w:rsid w:val="00AC6B90"/>
    <w:rsid w:val="00AD4079"/>
    <w:rsid w:val="00AE7B70"/>
    <w:rsid w:val="00AF2815"/>
    <w:rsid w:val="00B05686"/>
    <w:rsid w:val="00B11B1F"/>
    <w:rsid w:val="00B267CD"/>
    <w:rsid w:val="00B45295"/>
    <w:rsid w:val="00B463F4"/>
    <w:rsid w:val="00B47CC7"/>
    <w:rsid w:val="00B6696F"/>
    <w:rsid w:val="00B67B9C"/>
    <w:rsid w:val="00B76606"/>
    <w:rsid w:val="00B766AC"/>
    <w:rsid w:val="00BB2E71"/>
    <w:rsid w:val="00BD5D07"/>
    <w:rsid w:val="00BE6853"/>
    <w:rsid w:val="00BF3FCD"/>
    <w:rsid w:val="00C028FA"/>
    <w:rsid w:val="00C16428"/>
    <w:rsid w:val="00C5104D"/>
    <w:rsid w:val="00C674D9"/>
    <w:rsid w:val="00C75601"/>
    <w:rsid w:val="00CA342F"/>
    <w:rsid w:val="00CD4B81"/>
    <w:rsid w:val="00CE02A8"/>
    <w:rsid w:val="00D062D2"/>
    <w:rsid w:val="00D30361"/>
    <w:rsid w:val="00D35B86"/>
    <w:rsid w:val="00D372AD"/>
    <w:rsid w:val="00D43E8D"/>
    <w:rsid w:val="00D45C74"/>
    <w:rsid w:val="00D775E6"/>
    <w:rsid w:val="00D93CD1"/>
    <w:rsid w:val="00DB1353"/>
    <w:rsid w:val="00DE0DDD"/>
    <w:rsid w:val="00E123FE"/>
    <w:rsid w:val="00E508AE"/>
    <w:rsid w:val="00E541F1"/>
    <w:rsid w:val="00E54323"/>
    <w:rsid w:val="00E65AB3"/>
    <w:rsid w:val="00E66AFB"/>
    <w:rsid w:val="00E67F8A"/>
    <w:rsid w:val="00E82315"/>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70129"/>
    <w:rsid w:val="00F726A9"/>
    <w:rsid w:val="00FA5199"/>
    <w:rsid w:val="00FB200F"/>
    <w:rsid w:val="00FC04CF"/>
    <w:rsid w:val="00FE43B4"/>
    <w:rsid w:val="00FF160D"/>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95A1"/>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17128</Words>
  <Characters>97633</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3</cp:revision>
  <dcterms:created xsi:type="dcterms:W3CDTF">2026-01-09T07:18:00Z</dcterms:created>
  <dcterms:modified xsi:type="dcterms:W3CDTF">2026-01-22T11:17:00Z</dcterms:modified>
</cp:coreProperties>
</file>